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9A70" w14:textId="587931E9" w:rsidR="00794F0F" w:rsidRPr="009C0F80" w:rsidRDefault="002D164B" w:rsidP="00C50DBE">
      <w:pPr>
        <w:ind w:left="-426"/>
        <w:rPr>
          <w:rFonts w:ascii="Arial" w:hAnsi="Arial" w:cs="Arial"/>
          <w:color w:val="000000" w:themeColor="text1"/>
          <w:sz w:val="24"/>
          <w:szCs w:val="24"/>
        </w:rPr>
      </w:pPr>
      <w:r>
        <w:rPr>
          <w:rFonts w:ascii="Arial" w:hAnsi="Arial" w:cs="Arial"/>
          <w:b/>
          <w:bCs/>
          <w:color w:val="000000" w:themeColor="text1"/>
          <w:sz w:val="24"/>
          <w:szCs w:val="24"/>
        </w:rPr>
        <w:t xml:space="preserve">Response to Welsh Government Consultation ‘Licencing of Animal Welfare Establishments, Activities and Exhibits’ </w:t>
      </w:r>
    </w:p>
    <w:p w14:paraId="14C42824" w14:textId="2517F0D6" w:rsidR="000670DC" w:rsidRDefault="00794F0F" w:rsidP="00C50DBE">
      <w:pPr>
        <w:ind w:left="-426"/>
        <w:rPr>
          <w:rFonts w:ascii="Arial" w:hAnsi="Arial" w:cs="Arial"/>
          <w:b/>
          <w:color w:val="000000" w:themeColor="text1"/>
          <w:sz w:val="24"/>
          <w:szCs w:val="24"/>
        </w:rPr>
      </w:pPr>
      <w:r w:rsidRPr="009C0F80">
        <w:rPr>
          <w:rFonts w:ascii="Arial" w:hAnsi="Arial" w:cs="Arial"/>
          <w:b/>
          <w:color w:val="000000" w:themeColor="text1"/>
          <w:sz w:val="24"/>
          <w:szCs w:val="24"/>
        </w:rPr>
        <w:t>Question 1</w:t>
      </w:r>
      <w:r w:rsidR="000670DC">
        <w:rPr>
          <w:rFonts w:ascii="Arial" w:hAnsi="Arial" w:cs="Arial"/>
          <w:b/>
          <w:color w:val="000000" w:themeColor="text1"/>
          <w:sz w:val="24"/>
          <w:szCs w:val="24"/>
        </w:rPr>
        <w:t xml:space="preserve">. Do you agree that </w:t>
      </w:r>
      <w:r w:rsidRPr="009C0F80">
        <w:rPr>
          <w:rFonts w:ascii="Arial" w:hAnsi="Arial" w:cs="Arial"/>
          <w:b/>
          <w:color w:val="000000" w:themeColor="text1"/>
          <w:sz w:val="24"/>
          <w:szCs w:val="24"/>
        </w:rPr>
        <w:t xml:space="preserve">Animal </w:t>
      </w:r>
      <w:r w:rsidR="000670DC">
        <w:rPr>
          <w:rFonts w:ascii="Arial" w:hAnsi="Arial" w:cs="Arial"/>
          <w:b/>
          <w:color w:val="000000" w:themeColor="text1"/>
          <w:sz w:val="24"/>
          <w:szCs w:val="24"/>
        </w:rPr>
        <w:t xml:space="preserve">Welfare </w:t>
      </w:r>
      <w:r w:rsidRPr="009C0F80">
        <w:rPr>
          <w:rFonts w:ascii="Arial" w:hAnsi="Arial" w:cs="Arial"/>
          <w:b/>
          <w:color w:val="000000" w:themeColor="text1"/>
          <w:sz w:val="24"/>
          <w:szCs w:val="24"/>
        </w:rPr>
        <w:t>Establishments</w:t>
      </w:r>
      <w:r w:rsidR="000670DC">
        <w:rPr>
          <w:rFonts w:ascii="Arial" w:hAnsi="Arial" w:cs="Arial"/>
          <w:b/>
          <w:color w:val="000000" w:themeColor="text1"/>
          <w:sz w:val="24"/>
          <w:szCs w:val="24"/>
        </w:rPr>
        <w:t xml:space="preserve"> (animal sanctuaries and animal rescue and rehabilitation centres) should be subject to licencing</w:t>
      </w:r>
      <w:r w:rsidR="000670DC" w:rsidRPr="009C0F80">
        <w:rPr>
          <w:rFonts w:ascii="Arial" w:hAnsi="Arial" w:cs="Arial"/>
          <w:b/>
          <w:color w:val="000000" w:themeColor="text1"/>
          <w:sz w:val="24"/>
          <w:szCs w:val="24"/>
        </w:rPr>
        <w:t>?</w:t>
      </w:r>
    </w:p>
    <w:p w14:paraId="227F1AC2" w14:textId="63BCBB47" w:rsidR="009D5F34" w:rsidRPr="009D5F34" w:rsidRDefault="009D5F34" w:rsidP="00C50DBE">
      <w:pPr>
        <w:ind w:left="-426"/>
        <w:rPr>
          <w:rFonts w:ascii="Arial" w:hAnsi="Arial" w:cs="Arial"/>
          <w:color w:val="000000" w:themeColor="text1"/>
          <w:sz w:val="24"/>
          <w:szCs w:val="24"/>
        </w:rPr>
      </w:pPr>
      <w:r w:rsidRPr="009D5F34">
        <w:rPr>
          <w:rFonts w:ascii="Arial" w:hAnsi="Arial" w:cs="Arial"/>
          <w:color w:val="000000" w:themeColor="text1"/>
          <w:sz w:val="24"/>
          <w:szCs w:val="24"/>
        </w:rPr>
        <w:t>Yes</w:t>
      </w:r>
    </w:p>
    <w:p w14:paraId="65EE95E0" w14:textId="28691CF3" w:rsidR="008F4DFB" w:rsidRDefault="00794F0F" w:rsidP="00C50DBE">
      <w:pPr>
        <w:ind w:left="-426"/>
        <w:rPr>
          <w:rFonts w:ascii="Arial" w:hAnsi="Arial" w:cs="Arial"/>
          <w:b/>
          <w:color w:val="000000" w:themeColor="text1"/>
          <w:sz w:val="24"/>
          <w:szCs w:val="24"/>
        </w:rPr>
      </w:pPr>
      <w:r w:rsidRPr="009C0F80">
        <w:rPr>
          <w:rFonts w:ascii="Arial" w:hAnsi="Arial" w:cs="Arial"/>
          <w:b/>
          <w:color w:val="000000" w:themeColor="text1"/>
          <w:sz w:val="24"/>
          <w:szCs w:val="24"/>
        </w:rPr>
        <w:t xml:space="preserve"> </w:t>
      </w:r>
      <w:r w:rsidR="000670DC" w:rsidRPr="009C0F80">
        <w:rPr>
          <w:rFonts w:ascii="Arial" w:hAnsi="Arial" w:cs="Arial"/>
          <w:b/>
          <w:color w:val="000000" w:themeColor="text1"/>
          <w:sz w:val="24"/>
          <w:szCs w:val="24"/>
        </w:rPr>
        <w:t>If yes</w:t>
      </w:r>
      <w:r w:rsidR="000670DC">
        <w:rPr>
          <w:rFonts w:ascii="Arial" w:hAnsi="Arial" w:cs="Arial"/>
          <w:b/>
          <w:color w:val="000000" w:themeColor="text1"/>
          <w:sz w:val="24"/>
          <w:szCs w:val="24"/>
        </w:rPr>
        <w:t xml:space="preserve">, please </w:t>
      </w:r>
      <w:r w:rsidRPr="009C0F80">
        <w:rPr>
          <w:rFonts w:ascii="Arial" w:hAnsi="Arial" w:cs="Arial"/>
          <w:b/>
          <w:color w:val="000000" w:themeColor="text1"/>
          <w:sz w:val="24"/>
          <w:szCs w:val="24"/>
        </w:rPr>
        <w:t xml:space="preserve">provide your reasoning in the box </w:t>
      </w:r>
      <w:r w:rsidR="000670DC">
        <w:rPr>
          <w:rFonts w:ascii="Arial" w:hAnsi="Arial" w:cs="Arial"/>
          <w:b/>
          <w:color w:val="000000" w:themeColor="text1"/>
          <w:sz w:val="24"/>
          <w:szCs w:val="24"/>
        </w:rPr>
        <w:t>below:</w:t>
      </w:r>
    </w:p>
    <w:p w14:paraId="5885A2F5" w14:textId="03C1C90E" w:rsidR="002D164B" w:rsidRPr="009C0F80" w:rsidRDefault="002D164B" w:rsidP="00C50DBE">
      <w:pPr>
        <w:ind w:left="-426"/>
        <w:rPr>
          <w:rFonts w:ascii="Arial" w:hAnsi="Arial" w:cs="Arial"/>
          <w:b/>
          <w:color w:val="000000" w:themeColor="text1"/>
          <w:sz w:val="24"/>
          <w:szCs w:val="24"/>
        </w:rPr>
      </w:pPr>
    </w:p>
    <w:p w14:paraId="0CF88E64" w14:textId="2079D0CF" w:rsidR="006D2BB0" w:rsidRPr="009C0F80" w:rsidRDefault="006D2BB0"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This response is offered on behalf of Dr Sarah Singh</w:t>
      </w:r>
      <w:r w:rsidR="003E3B8E">
        <w:rPr>
          <w:rFonts w:ascii="Arial" w:hAnsi="Arial" w:cs="Arial"/>
          <w:color w:val="000000" w:themeColor="text1"/>
          <w:sz w:val="24"/>
          <w:szCs w:val="24"/>
        </w:rPr>
        <w:t xml:space="preserve"> and </w:t>
      </w:r>
      <w:r w:rsidR="003E3B8E" w:rsidRPr="009C0F80">
        <w:rPr>
          <w:rFonts w:ascii="Arial" w:hAnsi="Arial" w:cs="Arial"/>
          <w:color w:val="000000" w:themeColor="text1"/>
          <w:sz w:val="24"/>
          <w:szCs w:val="24"/>
        </w:rPr>
        <w:t>Professor Marie Fox</w:t>
      </w:r>
      <w:r w:rsidRPr="009C0F80">
        <w:rPr>
          <w:rFonts w:ascii="Arial" w:hAnsi="Arial" w:cs="Arial"/>
          <w:color w:val="000000" w:themeColor="text1"/>
          <w:sz w:val="24"/>
          <w:szCs w:val="24"/>
        </w:rPr>
        <w:t xml:space="preserve">, School of Law, University of Liverpool. We are legal academics and trustees of </w:t>
      </w:r>
      <w:r w:rsidR="002E501E" w:rsidRPr="009C0F80">
        <w:rPr>
          <w:rFonts w:ascii="Arial" w:hAnsi="Arial" w:cs="Arial"/>
          <w:color w:val="000000" w:themeColor="text1"/>
          <w:sz w:val="24"/>
          <w:szCs w:val="24"/>
        </w:rPr>
        <w:t>North West</w:t>
      </w:r>
      <w:r w:rsidRPr="009C0F80">
        <w:rPr>
          <w:rFonts w:ascii="Arial" w:hAnsi="Arial" w:cs="Arial"/>
          <w:color w:val="000000" w:themeColor="text1"/>
          <w:sz w:val="24"/>
          <w:szCs w:val="24"/>
        </w:rPr>
        <w:t xml:space="preserve"> English Springer Spaniel Rescue, a breed specific dog rescue based in the North West of England. Our ongoing project,</w:t>
      </w:r>
      <w:r w:rsidRPr="009C0F80">
        <w:rPr>
          <w:rFonts w:ascii="Arial" w:hAnsi="Arial" w:cs="Arial"/>
          <w:b/>
          <w:bCs/>
          <w:color w:val="000000" w:themeColor="text1"/>
          <w:sz w:val="24"/>
          <w:szCs w:val="24"/>
        </w:rPr>
        <w:t xml:space="preserve"> ‘</w:t>
      </w:r>
      <w:r w:rsidRPr="009C0F80">
        <w:rPr>
          <w:rFonts w:ascii="Arial" w:hAnsi="Arial" w:cs="Arial"/>
          <w:color w:val="000000" w:themeColor="text1"/>
          <w:sz w:val="24"/>
          <w:szCs w:val="24"/>
        </w:rPr>
        <w:t>Legal Governance of Dog Rescues: Addressing Post-Pandemic Challenges in a Period of Austerity’ (funded by Research England and ESRC Impact Acceleration Funding) explores whether legal regulation of rescue can improve animal welfare standards.</w:t>
      </w:r>
    </w:p>
    <w:p w14:paraId="562B6669" w14:textId="20646B02" w:rsidR="0069642A" w:rsidRPr="009C0F80" w:rsidRDefault="006D2BB0" w:rsidP="00C50DBE">
      <w:pPr>
        <w:ind w:left="-426"/>
        <w:rPr>
          <w:rFonts w:ascii="Arial" w:hAnsi="Arial" w:cs="Arial"/>
          <w:color w:val="000000" w:themeColor="text1"/>
          <w:sz w:val="24"/>
          <w:szCs w:val="24"/>
        </w:rPr>
      </w:pPr>
      <w:r w:rsidRPr="009C0F80">
        <w:rPr>
          <w:rFonts w:ascii="Arial" w:hAnsi="Arial" w:cs="Arial"/>
          <w:iCs/>
          <w:color w:val="000000" w:themeColor="text1"/>
          <w:sz w:val="24"/>
          <w:szCs w:val="24"/>
        </w:rPr>
        <w:t xml:space="preserve">The responses and recommendations below draw on our preliminary analysis of our qualitative data involving interviews (n.16 rescues) and focus groups (n. 24 rescues) with small – medium sized rescues </w:t>
      </w:r>
      <w:r w:rsidR="002643D6">
        <w:rPr>
          <w:rFonts w:ascii="Arial" w:hAnsi="Arial" w:cs="Arial"/>
          <w:iCs/>
          <w:color w:val="000000" w:themeColor="text1"/>
          <w:sz w:val="24"/>
          <w:szCs w:val="24"/>
        </w:rPr>
        <w:t>across</w:t>
      </w:r>
      <w:r w:rsidRPr="009C0F80">
        <w:rPr>
          <w:rFonts w:ascii="Arial" w:hAnsi="Arial" w:cs="Arial"/>
          <w:iCs/>
          <w:color w:val="000000" w:themeColor="text1"/>
          <w:sz w:val="24"/>
          <w:szCs w:val="24"/>
        </w:rPr>
        <w:t xml:space="preserve"> the devolved nations of the UK. This response also draws on data from a workshop held with stakeholders including</w:t>
      </w:r>
      <w:r w:rsidR="00705EA7" w:rsidRPr="009C0F80">
        <w:rPr>
          <w:rFonts w:ascii="Arial" w:hAnsi="Arial" w:cs="Arial"/>
          <w:color w:val="000000" w:themeColor="text1"/>
          <w:sz w:val="24"/>
          <w:szCs w:val="24"/>
          <w:shd w:val="clear" w:color="auto" w:fill="FFFFFF"/>
        </w:rPr>
        <w:t xml:space="preserve"> representatives from DEFRA, regulatory bodies such as the Kennel Club, large national rescues (Battersea, RSPCA, Dogs Trust etc) as well as a handful of smaller ones and specialist lawyers, vets and academics </w:t>
      </w:r>
      <w:r w:rsidR="006D273F">
        <w:rPr>
          <w:rFonts w:ascii="Arial" w:hAnsi="Arial" w:cs="Arial"/>
          <w:color w:val="000000" w:themeColor="text1"/>
          <w:sz w:val="24"/>
          <w:szCs w:val="24"/>
          <w:shd w:val="clear" w:color="auto" w:fill="FFFFFF"/>
        </w:rPr>
        <w:t>(</w:t>
      </w:r>
      <w:hyperlink r:id="rId6" w:history="1">
        <w:r w:rsidR="006D273F" w:rsidRPr="00D00C08">
          <w:rPr>
            <w:rStyle w:val="Hyperlink"/>
            <w:rFonts w:ascii="Arial" w:hAnsi="Arial" w:cs="Arial"/>
            <w:sz w:val="24"/>
            <w:szCs w:val="24"/>
          </w:rPr>
          <w:t>https://socialandlegalstudies.wordpress.com/tag/socio-legal-studies/</w:t>
        </w:r>
      </w:hyperlink>
      <w:r w:rsidR="006D273F">
        <w:rPr>
          <w:rFonts w:ascii="Arial" w:hAnsi="Arial" w:cs="Arial"/>
          <w:sz w:val="24"/>
          <w:szCs w:val="24"/>
        </w:rPr>
        <w:t>)</w:t>
      </w:r>
      <w:r w:rsidR="00DB76A6" w:rsidRPr="009C0F80">
        <w:rPr>
          <w:rStyle w:val="Hyperlink"/>
          <w:rFonts w:ascii="Arial" w:hAnsi="Arial" w:cs="Arial"/>
          <w:color w:val="000000" w:themeColor="text1"/>
          <w:sz w:val="24"/>
          <w:szCs w:val="24"/>
        </w:rPr>
        <w:t xml:space="preserve">. </w:t>
      </w:r>
      <w:r w:rsidRPr="009C0F80">
        <w:rPr>
          <w:rFonts w:ascii="Arial" w:hAnsi="Arial" w:cs="Arial"/>
          <w:color w:val="000000" w:themeColor="text1"/>
          <w:sz w:val="24"/>
          <w:szCs w:val="24"/>
        </w:rPr>
        <w:t xml:space="preserve">Following that </w:t>
      </w:r>
      <w:r w:rsidR="00167392" w:rsidRPr="009C0F80">
        <w:rPr>
          <w:rFonts w:ascii="Arial" w:hAnsi="Arial" w:cs="Arial"/>
          <w:color w:val="000000" w:themeColor="text1"/>
          <w:sz w:val="24"/>
          <w:szCs w:val="24"/>
        </w:rPr>
        <w:t>workshop,</w:t>
      </w:r>
      <w:r w:rsidRPr="009C0F80">
        <w:rPr>
          <w:rFonts w:ascii="Arial" w:hAnsi="Arial" w:cs="Arial"/>
          <w:color w:val="000000" w:themeColor="text1"/>
          <w:sz w:val="24"/>
          <w:szCs w:val="24"/>
        </w:rPr>
        <w:t xml:space="preserve"> we have been awarded </w:t>
      </w:r>
      <w:r w:rsidR="001F6499" w:rsidRPr="009C0F80">
        <w:rPr>
          <w:rFonts w:ascii="Arial" w:hAnsi="Arial" w:cs="Arial"/>
          <w:color w:val="000000" w:themeColor="text1"/>
          <w:sz w:val="24"/>
          <w:szCs w:val="24"/>
        </w:rPr>
        <w:t xml:space="preserve">additional </w:t>
      </w:r>
      <w:r w:rsidRPr="009C0F80">
        <w:rPr>
          <w:rFonts w:ascii="Arial" w:hAnsi="Arial" w:cs="Arial"/>
          <w:color w:val="000000" w:themeColor="text1"/>
          <w:sz w:val="24"/>
          <w:szCs w:val="24"/>
        </w:rPr>
        <w:t xml:space="preserve">funding to conduct further research into this area, working alongside Battersea, the Kennel Club and A-LAW. Having mapped different approaches across all four devolved </w:t>
      </w:r>
      <w:r w:rsidR="00446385" w:rsidRPr="009C0F80">
        <w:rPr>
          <w:rFonts w:ascii="Arial" w:hAnsi="Arial" w:cs="Arial"/>
          <w:color w:val="000000" w:themeColor="text1"/>
          <w:sz w:val="24"/>
          <w:szCs w:val="24"/>
        </w:rPr>
        <w:t>nations</w:t>
      </w:r>
      <w:r w:rsidRPr="009C0F80">
        <w:rPr>
          <w:rFonts w:ascii="Arial" w:hAnsi="Arial" w:cs="Arial"/>
          <w:color w:val="000000" w:themeColor="text1"/>
          <w:sz w:val="24"/>
          <w:szCs w:val="24"/>
        </w:rPr>
        <w:t xml:space="preserve"> of the UK we have more recently been awarded further funding to look specifically at regulatory reform in </w:t>
      </w:r>
      <w:r w:rsidR="00262E52" w:rsidRPr="009C0F80">
        <w:rPr>
          <w:rFonts w:ascii="Arial" w:hAnsi="Arial" w:cs="Arial"/>
          <w:color w:val="000000" w:themeColor="text1"/>
          <w:sz w:val="24"/>
          <w:szCs w:val="24"/>
        </w:rPr>
        <w:t>Northern Ireland</w:t>
      </w:r>
      <w:r w:rsidRPr="009C0F80">
        <w:rPr>
          <w:rFonts w:ascii="Arial" w:hAnsi="Arial" w:cs="Arial"/>
          <w:color w:val="000000" w:themeColor="text1"/>
          <w:sz w:val="24"/>
          <w:szCs w:val="24"/>
        </w:rPr>
        <w:t xml:space="preserve"> (regulationofrescue.co.uk)</w:t>
      </w:r>
    </w:p>
    <w:p w14:paraId="2DCABCC2" w14:textId="22D89B4B" w:rsidR="00D7479A" w:rsidRPr="009C0F80" w:rsidRDefault="00CC753B"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While</w:t>
      </w:r>
      <w:r w:rsidR="002643D6">
        <w:rPr>
          <w:rFonts w:ascii="Arial" w:hAnsi="Arial" w:cs="Arial"/>
          <w:color w:val="000000" w:themeColor="text1"/>
          <w:sz w:val="24"/>
          <w:szCs w:val="24"/>
        </w:rPr>
        <w:t xml:space="preserve"> our</w:t>
      </w:r>
      <w:r w:rsidRPr="009C0F80">
        <w:rPr>
          <w:rFonts w:ascii="Arial" w:hAnsi="Arial" w:cs="Arial"/>
          <w:color w:val="000000" w:themeColor="text1"/>
          <w:sz w:val="24"/>
          <w:szCs w:val="24"/>
        </w:rPr>
        <w:t xml:space="preserve"> participants were generally positive about soft regulatory </w:t>
      </w:r>
      <w:r w:rsidR="00046324" w:rsidRPr="009C0F80">
        <w:rPr>
          <w:rFonts w:ascii="Arial" w:hAnsi="Arial" w:cs="Arial"/>
          <w:color w:val="000000" w:themeColor="text1"/>
          <w:sz w:val="24"/>
          <w:szCs w:val="24"/>
        </w:rPr>
        <w:t>measures such</w:t>
      </w:r>
      <w:r w:rsidRPr="009C0F80">
        <w:rPr>
          <w:rFonts w:ascii="Arial" w:hAnsi="Arial" w:cs="Arial"/>
          <w:color w:val="000000" w:themeColor="text1"/>
          <w:sz w:val="24"/>
          <w:szCs w:val="24"/>
        </w:rPr>
        <w:t xml:space="preserve"> as</w:t>
      </w:r>
      <w:r w:rsidR="00D7479A" w:rsidRPr="009C0F80">
        <w:rPr>
          <w:rFonts w:ascii="Arial" w:hAnsi="Arial" w:cs="Arial"/>
          <w:color w:val="000000" w:themeColor="text1"/>
          <w:sz w:val="24"/>
          <w:szCs w:val="24"/>
        </w:rPr>
        <w:t xml:space="preserve"> </w:t>
      </w:r>
      <w:r w:rsidRPr="009C0F80">
        <w:rPr>
          <w:rFonts w:ascii="Arial" w:hAnsi="Arial" w:cs="Arial"/>
          <w:color w:val="000000" w:themeColor="text1"/>
          <w:sz w:val="24"/>
          <w:szCs w:val="24"/>
        </w:rPr>
        <w:t>membership of the A</w:t>
      </w:r>
      <w:r w:rsidR="00D7479A" w:rsidRPr="009C0F80">
        <w:rPr>
          <w:rFonts w:ascii="Arial" w:hAnsi="Arial" w:cs="Arial"/>
          <w:color w:val="000000" w:themeColor="text1"/>
          <w:sz w:val="24"/>
          <w:szCs w:val="24"/>
        </w:rPr>
        <w:t xml:space="preserve">ssociation of </w:t>
      </w:r>
      <w:r w:rsidRPr="009C0F80">
        <w:rPr>
          <w:rFonts w:ascii="Arial" w:hAnsi="Arial" w:cs="Arial"/>
          <w:color w:val="000000" w:themeColor="text1"/>
          <w:sz w:val="24"/>
          <w:szCs w:val="24"/>
        </w:rPr>
        <w:t>D</w:t>
      </w:r>
      <w:r w:rsidR="00D7479A" w:rsidRPr="009C0F80">
        <w:rPr>
          <w:rFonts w:ascii="Arial" w:hAnsi="Arial" w:cs="Arial"/>
          <w:color w:val="000000" w:themeColor="text1"/>
          <w:sz w:val="24"/>
          <w:szCs w:val="24"/>
        </w:rPr>
        <w:t xml:space="preserve">ogs and </w:t>
      </w:r>
      <w:r w:rsidRPr="009C0F80">
        <w:rPr>
          <w:rFonts w:ascii="Arial" w:hAnsi="Arial" w:cs="Arial"/>
          <w:color w:val="000000" w:themeColor="text1"/>
          <w:sz w:val="24"/>
          <w:szCs w:val="24"/>
        </w:rPr>
        <w:t>C</w:t>
      </w:r>
      <w:r w:rsidR="00D7479A" w:rsidRPr="009C0F80">
        <w:rPr>
          <w:rFonts w:ascii="Arial" w:hAnsi="Arial" w:cs="Arial"/>
          <w:color w:val="000000" w:themeColor="text1"/>
          <w:sz w:val="24"/>
          <w:szCs w:val="24"/>
        </w:rPr>
        <w:t xml:space="preserve">ats </w:t>
      </w:r>
      <w:r w:rsidRPr="009C0F80">
        <w:rPr>
          <w:rFonts w:ascii="Arial" w:hAnsi="Arial" w:cs="Arial"/>
          <w:color w:val="000000" w:themeColor="text1"/>
          <w:sz w:val="24"/>
          <w:szCs w:val="24"/>
        </w:rPr>
        <w:t>H</w:t>
      </w:r>
      <w:r w:rsidR="00D7479A" w:rsidRPr="009C0F80">
        <w:rPr>
          <w:rFonts w:ascii="Arial" w:hAnsi="Arial" w:cs="Arial"/>
          <w:color w:val="000000" w:themeColor="text1"/>
          <w:sz w:val="24"/>
          <w:szCs w:val="24"/>
        </w:rPr>
        <w:t>omes</w:t>
      </w:r>
      <w:r w:rsidRPr="009C0F80">
        <w:rPr>
          <w:rFonts w:ascii="Arial" w:hAnsi="Arial" w:cs="Arial"/>
          <w:color w:val="000000" w:themeColor="text1"/>
          <w:sz w:val="24"/>
          <w:szCs w:val="24"/>
        </w:rPr>
        <w:t xml:space="preserve"> or</w:t>
      </w:r>
      <w:r w:rsidR="0068665B" w:rsidRPr="009C0F80">
        <w:rPr>
          <w:rFonts w:ascii="Arial" w:hAnsi="Arial" w:cs="Arial"/>
          <w:color w:val="000000" w:themeColor="text1"/>
          <w:sz w:val="24"/>
          <w:szCs w:val="24"/>
        </w:rPr>
        <w:t xml:space="preserve"> adherence to the</w:t>
      </w:r>
      <w:r w:rsidRPr="009C0F80">
        <w:rPr>
          <w:rFonts w:ascii="Arial" w:hAnsi="Arial" w:cs="Arial"/>
          <w:color w:val="000000" w:themeColor="text1"/>
          <w:sz w:val="24"/>
          <w:szCs w:val="24"/>
        </w:rPr>
        <w:t xml:space="preserve"> </w:t>
      </w:r>
      <w:r w:rsidR="00D7479A" w:rsidRPr="009C0F80">
        <w:rPr>
          <w:rFonts w:ascii="Arial" w:hAnsi="Arial" w:cs="Arial"/>
          <w:color w:val="000000" w:themeColor="text1"/>
          <w:sz w:val="24"/>
          <w:szCs w:val="24"/>
        </w:rPr>
        <w:t>W</w:t>
      </w:r>
      <w:r w:rsidRPr="009C0F80">
        <w:rPr>
          <w:rFonts w:ascii="Arial" w:hAnsi="Arial" w:cs="Arial"/>
          <w:color w:val="000000" w:themeColor="text1"/>
          <w:sz w:val="24"/>
          <w:szCs w:val="24"/>
        </w:rPr>
        <w:t xml:space="preserve">elsh </w:t>
      </w:r>
      <w:r w:rsidR="00D7479A" w:rsidRPr="009C0F80">
        <w:rPr>
          <w:rFonts w:ascii="Arial" w:hAnsi="Arial" w:cs="Arial"/>
          <w:color w:val="000000" w:themeColor="text1"/>
          <w:sz w:val="24"/>
          <w:szCs w:val="24"/>
        </w:rPr>
        <w:t>C</w:t>
      </w:r>
      <w:r w:rsidRPr="009C0F80">
        <w:rPr>
          <w:rFonts w:ascii="Arial" w:hAnsi="Arial" w:cs="Arial"/>
          <w:color w:val="000000" w:themeColor="text1"/>
          <w:sz w:val="24"/>
          <w:szCs w:val="24"/>
        </w:rPr>
        <w:t xml:space="preserve">ode of </w:t>
      </w:r>
      <w:r w:rsidR="00D7479A" w:rsidRPr="009C0F80">
        <w:rPr>
          <w:rFonts w:ascii="Arial" w:hAnsi="Arial" w:cs="Arial"/>
          <w:color w:val="000000" w:themeColor="text1"/>
          <w:sz w:val="24"/>
          <w:szCs w:val="24"/>
        </w:rPr>
        <w:t>P</w:t>
      </w:r>
      <w:r w:rsidRPr="009C0F80">
        <w:rPr>
          <w:rFonts w:ascii="Arial" w:hAnsi="Arial" w:cs="Arial"/>
          <w:color w:val="000000" w:themeColor="text1"/>
          <w:sz w:val="24"/>
          <w:szCs w:val="24"/>
        </w:rPr>
        <w:t>ractice, the lack of take up of</w:t>
      </w:r>
      <w:r w:rsidR="00D7479A" w:rsidRPr="009C0F80">
        <w:rPr>
          <w:rFonts w:ascii="Arial" w:hAnsi="Arial" w:cs="Arial"/>
          <w:color w:val="000000" w:themeColor="text1"/>
          <w:sz w:val="24"/>
          <w:szCs w:val="24"/>
        </w:rPr>
        <w:t xml:space="preserve"> voluntary codes</w:t>
      </w:r>
      <w:r w:rsidRPr="009C0F80">
        <w:rPr>
          <w:rFonts w:ascii="Arial" w:hAnsi="Arial" w:cs="Arial"/>
          <w:color w:val="000000" w:themeColor="text1"/>
          <w:sz w:val="24"/>
          <w:szCs w:val="24"/>
        </w:rPr>
        <w:t xml:space="preserve"> suggests that a more robust regulatory approach is needed</w:t>
      </w:r>
      <w:r w:rsidR="0068665B" w:rsidRPr="009C0F80">
        <w:rPr>
          <w:rFonts w:ascii="Arial" w:hAnsi="Arial" w:cs="Arial"/>
          <w:color w:val="000000" w:themeColor="text1"/>
          <w:sz w:val="24"/>
          <w:szCs w:val="24"/>
        </w:rPr>
        <w:t>.</w:t>
      </w:r>
      <w:r w:rsidR="00D7479A" w:rsidRPr="009C0F80">
        <w:rPr>
          <w:rFonts w:ascii="Arial" w:hAnsi="Arial" w:cs="Arial"/>
          <w:color w:val="000000" w:themeColor="text1"/>
          <w:sz w:val="24"/>
          <w:szCs w:val="24"/>
        </w:rPr>
        <w:t xml:space="preserve"> Our data suggests that</w:t>
      </w:r>
      <w:r w:rsidR="002643D6">
        <w:rPr>
          <w:rFonts w:ascii="Arial" w:hAnsi="Arial" w:cs="Arial"/>
          <w:color w:val="000000" w:themeColor="text1"/>
          <w:sz w:val="24"/>
          <w:szCs w:val="24"/>
        </w:rPr>
        <w:t>,</w:t>
      </w:r>
      <w:r w:rsidR="00D7479A" w:rsidRPr="009C0F80">
        <w:rPr>
          <w:rFonts w:ascii="Arial" w:hAnsi="Arial" w:cs="Arial"/>
          <w:color w:val="000000" w:themeColor="text1"/>
          <w:sz w:val="24"/>
          <w:szCs w:val="24"/>
        </w:rPr>
        <w:t xml:space="preserve"> generally</w:t>
      </w:r>
      <w:r w:rsidR="002643D6">
        <w:rPr>
          <w:rFonts w:ascii="Arial" w:hAnsi="Arial" w:cs="Arial"/>
          <w:color w:val="000000" w:themeColor="text1"/>
          <w:sz w:val="24"/>
          <w:szCs w:val="24"/>
        </w:rPr>
        <w:t>,</w:t>
      </w:r>
      <w:r w:rsidR="00D7479A" w:rsidRPr="009C0F80">
        <w:rPr>
          <w:rFonts w:ascii="Arial" w:hAnsi="Arial" w:cs="Arial"/>
          <w:color w:val="000000" w:themeColor="text1"/>
          <w:sz w:val="24"/>
          <w:szCs w:val="24"/>
        </w:rPr>
        <w:t xml:space="preserve"> there is an appetite in the sector for regulation, largely fuelled by the desire to safeguard the welfare of animals coming into rescue.  Rescues did however voice concerns about the increased burden </w:t>
      </w:r>
      <w:r w:rsidR="002643D6">
        <w:rPr>
          <w:rFonts w:ascii="Arial" w:hAnsi="Arial" w:cs="Arial"/>
          <w:color w:val="000000" w:themeColor="text1"/>
          <w:sz w:val="24"/>
          <w:szCs w:val="24"/>
        </w:rPr>
        <w:t xml:space="preserve">that </w:t>
      </w:r>
      <w:r w:rsidR="00D7479A" w:rsidRPr="009C0F80">
        <w:rPr>
          <w:rFonts w:ascii="Arial" w:hAnsi="Arial" w:cs="Arial"/>
          <w:color w:val="000000" w:themeColor="text1"/>
          <w:sz w:val="24"/>
          <w:szCs w:val="24"/>
        </w:rPr>
        <w:t xml:space="preserve">more bureaucracy may place on smaller, volunteer led organisations, particularly given the ongoing crisis in UK rescue in the wake of the covid-19 pandemic and ongoing cost-of-living crisis. </w:t>
      </w:r>
    </w:p>
    <w:p w14:paraId="0951FB72" w14:textId="7151487D" w:rsidR="000933D2" w:rsidRPr="009C0F80" w:rsidRDefault="009316FD"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 xml:space="preserve">We ultimately agree </w:t>
      </w:r>
      <w:r w:rsidR="00DE0905" w:rsidRPr="009C0F80">
        <w:rPr>
          <w:rFonts w:ascii="Arial" w:hAnsi="Arial" w:cs="Arial"/>
          <w:color w:val="000000" w:themeColor="text1"/>
          <w:sz w:val="24"/>
          <w:szCs w:val="24"/>
        </w:rPr>
        <w:t xml:space="preserve">that </w:t>
      </w:r>
      <w:r w:rsidRPr="009C0F80">
        <w:rPr>
          <w:rFonts w:ascii="Arial" w:hAnsi="Arial" w:cs="Arial"/>
          <w:color w:val="000000" w:themeColor="text1"/>
          <w:sz w:val="24"/>
          <w:szCs w:val="24"/>
        </w:rPr>
        <w:t>the shift towards licencing of rescues</w:t>
      </w:r>
      <w:r w:rsidR="002D164B">
        <w:rPr>
          <w:rFonts w:ascii="Arial" w:hAnsi="Arial" w:cs="Arial"/>
          <w:color w:val="000000" w:themeColor="text1"/>
          <w:sz w:val="24"/>
          <w:szCs w:val="24"/>
        </w:rPr>
        <w:t xml:space="preserve"> (including organisations with their own premises as well as those who engage in rehoming)</w:t>
      </w:r>
      <w:r w:rsidRPr="009C0F80">
        <w:rPr>
          <w:rFonts w:ascii="Arial" w:hAnsi="Arial" w:cs="Arial"/>
          <w:color w:val="000000" w:themeColor="text1"/>
          <w:sz w:val="24"/>
          <w:szCs w:val="24"/>
        </w:rPr>
        <w:t xml:space="preserve"> is necessary</w:t>
      </w:r>
      <w:r w:rsidR="000933D2" w:rsidRPr="009C0F80">
        <w:rPr>
          <w:rFonts w:ascii="Arial" w:hAnsi="Arial" w:cs="Arial"/>
          <w:color w:val="000000" w:themeColor="text1"/>
          <w:sz w:val="24"/>
          <w:szCs w:val="24"/>
        </w:rPr>
        <w:t xml:space="preserve"> </w:t>
      </w:r>
      <w:r w:rsidR="00F8684A" w:rsidRPr="009C0F80">
        <w:rPr>
          <w:rFonts w:ascii="Arial" w:hAnsi="Arial" w:cs="Arial"/>
          <w:color w:val="000000" w:themeColor="text1"/>
          <w:sz w:val="24"/>
          <w:szCs w:val="24"/>
        </w:rPr>
        <w:t>for</w:t>
      </w:r>
      <w:r w:rsidR="000933D2" w:rsidRPr="009C0F80">
        <w:rPr>
          <w:rFonts w:ascii="Arial" w:hAnsi="Arial" w:cs="Arial"/>
          <w:color w:val="000000" w:themeColor="text1"/>
          <w:sz w:val="24"/>
          <w:szCs w:val="24"/>
        </w:rPr>
        <w:t xml:space="preserve"> the following reasons: </w:t>
      </w:r>
    </w:p>
    <w:p w14:paraId="5CDEB472" w14:textId="1754AB94" w:rsidR="000933D2" w:rsidRPr="009C0F80" w:rsidRDefault="009316FD" w:rsidP="00C50DBE">
      <w:pPr>
        <w:pStyle w:val="ListParagraph"/>
        <w:numPr>
          <w:ilvl w:val="0"/>
          <w:numId w:val="1"/>
        </w:numPr>
        <w:ind w:left="-426" w:firstLine="0"/>
        <w:jc w:val="both"/>
        <w:rPr>
          <w:rFonts w:ascii="Arial" w:hAnsi="Arial" w:cs="Arial"/>
          <w:color w:val="000000" w:themeColor="text1"/>
          <w:sz w:val="24"/>
          <w:szCs w:val="24"/>
        </w:rPr>
      </w:pPr>
      <w:r w:rsidRPr="009C0F80">
        <w:rPr>
          <w:rFonts w:ascii="Arial" w:hAnsi="Arial" w:cs="Arial"/>
          <w:color w:val="000000" w:themeColor="text1"/>
          <w:sz w:val="24"/>
          <w:szCs w:val="24"/>
        </w:rPr>
        <w:t xml:space="preserve"> </w:t>
      </w:r>
      <w:r w:rsidR="000933D2" w:rsidRPr="009C0F80">
        <w:rPr>
          <w:rFonts w:ascii="Arial" w:hAnsi="Arial" w:cs="Arial"/>
          <w:color w:val="000000" w:themeColor="text1"/>
          <w:sz w:val="24"/>
          <w:szCs w:val="24"/>
        </w:rPr>
        <w:t xml:space="preserve">To ensure the welfare of animals in/entering rescue: </w:t>
      </w:r>
    </w:p>
    <w:p w14:paraId="198C8C20" w14:textId="6164F197" w:rsidR="00F8684A" w:rsidRPr="009C0F80" w:rsidRDefault="000933D2"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 xml:space="preserve">In setting minimal welfare standards licencing holds rescues accountable for the welfare of animals in their care, closing a big gap in existing welfare provisions </w:t>
      </w:r>
      <w:r w:rsidR="001427C7" w:rsidRPr="009C0F80">
        <w:rPr>
          <w:rFonts w:ascii="Arial" w:hAnsi="Arial" w:cs="Arial"/>
          <w:color w:val="000000" w:themeColor="text1"/>
          <w:sz w:val="24"/>
          <w:szCs w:val="24"/>
        </w:rPr>
        <w:t>(</w:t>
      </w:r>
      <w:r w:rsidRPr="009C0F80">
        <w:rPr>
          <w:rFonts w:ascii="Arial" w:hAnsi="Arial" w:cs="Arial"/>
          <w:color w:val="000000" w:themeColor="text1"/>
          <w:sz w:val="24"/>
          <w:szCs w:val="24"/>
        </w:rPr>
        <w:t xml:space="preserve">most </w:t>
      </w:r>
      <w:r w:rsidR="0095627B" w:rsidRPr="009C0F80">
        <w:rPr>
          <w:rFonts w:ascii="Arial" w:hAnsi="Arial" w:cs="Arial"/>
          <w:color w:val="000000" w:themeColor="text1"/>
          <w:sz w:val="24"/>
          <w:szCs w:val="24"/>
        </w:rPr>
        <w:t>notably under</w:t>
      </w:r>
      <w:r w:rsidRPr="009C0F80">
        <w:rPr>
          <w:rFonts w:ascii="Arial" w:hAnsi="Arial" w:cs="Arial"/>
          <w:iCs/>
          <w:color w:val="000000" w:themeColor="text1"/>
          <w:sz w:val="24"/>
          <w:szCs w:val="24"/>
        </w:rPr>
        <w:t xml:space="preserve"> </w:t>
      </w:r>
      <w:r w:rsidRPr="009C0F80">
        <w:rPr>
          <w:rFonts w:ascii="Arial" w:hAnsi="Arial" w:cs="Arial"/>
          <w:iCs/>
          <w:color w:val="000000" w:themeColor="text1"/>
          <w:sz w:val="24"/>
          <w:szCs w:val="24"/>
        </w:rPr>
        <w:lastRenderedPageBreak/>
        <w:t>t</w:t>
      </w:r>
      <w:r w:rsidRPr="009C0F80">
        <w:rPr>
          <w:rFonts w:ascii="Arial" w:hAnsi="Arial" w:cs="Arial"/>
          <w:color w:val="000000" w:themeColor="text1"/>
          <w:sz w:val="24"/>
          <w:szCs w:val="24"/>
        </w:rPr>
        <w:t xml:space="preserve">he Animal Welfare (Licensing of Activities Involving Animals) (Wales) Regulations 2021). While the focus tends to be on </w:t>
      </w:r>
      <w:r w:rsidR="002643D6">
        <w:rPr>
          <w:rFonts w:ascii="Arial" w:hAnsi="Arial" w:cs="Arial"/>
          <w:color w:val="000000" w:themeColor="text1"/>
          <w:sz w:val="24"/>
          <w:szCs w:val="24"/>
        </w:rPr>
        <w:t xml:space="preserve">the </w:t>
      </w:r>
      <w:r w:rsidRPr="009C0F80">
        <w:rPr>
          <w:rFonts w:ascii="Arial" w:hAnsi="Arial" w:cs="Arial"/>
          <w:color w:val="000000" w:themeColor="text1"/>
          <w:sz w:val="24"/>
          <w:szCs w:val="24"/>
        </w:rPr>
        <w:t>physical environment, regulation</w:t>
      </w:r>
      <w:r w:rsidR="00047A94" w:rsidRPr="009C0F80">
        <w:rPr>
          <w:rFonts w:ascii="Arial" w:hAnsi="Arial" w:cs="Arial"/>
          <w:color w:val="000000" w:themeColor="text1"/>
          <w:sz w:val="24"/>
          <w:szCs w:val="24"/>
        </w:rPr>
        <w:t xml:space="preserve"> also</w:t>
      </w:r>
      <w:r w:rsidRPr="009C0F80">
        <w:rPr>
          <w:rFonts w:ascii="Arial" w:hAnsi="Arial" w:cs="Arial"/>
          <w:color w:val="000000" w:themeColor="text1"/>
          <w:sz w:val="24"/>
          <w:szCs w:val="24"/>
        </w:rPr>
        <w:t xml:space="preserve"> has the potential to increase the standardisation of policies around critical welfare issues, for example, euthanasia</w:t>
      </w:r>
      <w:r w:rsidR="00047A94" w:rsidRPr="009C0F80">
        <w:rPr>
          <w:rFonts w:ascii="Arial" w:hAnsi="Arial" w:cs="Arial"/>
          <w:color w:val="000000" w:themeColor="text1"/>
          <w:sz w:val="24"/>
          <w:szCs w:val="24"/>
        </w:rPr>
        <w:t xml:space="preserve">, neutering etc. </w:t>
      </w:r>
      <w:r w:rsidR="00A80088" w:rsidRPr="009C0F80">
        <w:rPr>
          <w:rFonts w:ascii="Arial" w:hAnsi="Arial" w:cs="Arial"/>
          <w:color w:val="000000" w:themeColor="text1"/>
          <w:sz w:val="24"/>
          <w:szCs w:val="24"/>
        </w:rPr>
        <w:t xml:space="preserve"> </w:t>
      </w:r>
    </w:p>
    <w:p w14:paraId="61355389" w14:textId="084F4999" w:rsidR="00FF4C2E" w:rsidRPr="009C0F80" w:rsidRDefault="00FF4C2E" w:rsidP="00C50DBE">
      <w:pPr>
        <w:pStyle w:val="ListParagraph"/>
        <w:numPr>
          <w:ilvl w:val="0"/>
          <w:numId w:val="1"/>
        </w:numPr>
        <w:ind w:left="-426" w:firstLine="0"/>
        <w:jc w:val="both"/>
        <w:rPr>
          <w:rFonts w:ascii="Arial" w:hAnsi="Arial" w:cs="Arial"/>
          <w:color w:val="000000" w:themeColor="text1"/>
          <w:sz w:val="24"/>
          <w:szCs w:val="24"/>
        </w:rPr>
      </w:pPr>
      <w:r w:rsidRPr="009C0F80">
        <w:rPr>
          <w:rFonts w:ascii="Arial" w:hAnsi="Arial" w:cs="Arial"/>
          <w:color w:val="000000" w:themeColor="text1"/>
          <w:sz w:val="24"/>
          <w:szCs w:val="24"/>
        </w:rPr>
        <w:t xml:space="preserve"> </w:t>
      </w:r>
      <w:r w:rsidR="002643D6">
        <w:rPr>
          <w:rFonts w:ascii="Arial" w:hAnsi="Arial" w:cs="Arial"/>
          <w:color w:val="000000" w:themeColor="text1"/>
          <w:sz w:val="24"/>
          <w:szCs w:val="24"/>
        </w:rPr>
        <w:t>I</w:t>
      </w:r>
      <w:r w:rsidRPr="009C0F80">
        <w:rPr>
          <w:rFonts w:ascii="Arial" w:hAnsi="Arial" w:cs="Arial"/>
          <w:color w:val="000000" w:themeColor="text1"/>
          <w:sz w:val="24"/>
          <w:szCs w:val="24"/>
        </w:rPr>
        <w:t>nformation generated by a duty to report would allow for the identification of sector-wide trends, encouraging earlier welfare-orientated policy interventions.</w:t>
      </w:r>
    </w:p>
    <w:p w14:paraId="514EF6DB" w14:textId="7895078B" w:rsidR="00F8684A" w:rsidRPr="009C0F80" w:rsidRDefault="00F8684A" w:rsidP="00C50DBE">
      <w:pPr>
        <w:pStyle w:val="ListParagraph"/>
        <w:numPr>
          <w:ilvl w:val="0"/>
          <w:numId w:val="1"/>
        </w:numPr>
        <w:ind w:left="-426" w:firstLine="0"/>
        <w:jc w:val="both"/>
        <w:rPr>
          <w:rFonts w:ascii="Arial" w:hAnsi="Arial" w:cs="Arial"/>
          <w:color w:val="000000" w:themeColor="text1"/>
          <w:sz w:val="24"/>
          <w:szCs w:val="24"/>
        </w:rPr>
      </w:pPr>
      <w:r w:rsidRPr="009C0F80">
        <w:rPr>
          <w:rFonts w:ascii="Arial" w:hAnsi="Arial" w:cs="Arial"/>
          <w:color w:val="000000" w:themeColor="text1"/>
          <w:sz w:val="24"/>
          <w:szCs w:val="24"/>
        </w:rPr>
        <w:t xml:space="preserve">To allow </w:t>
      </w:r>
      <w:r w:rsidR="002643D6">
        <w:rPr>
          <w:rFonts w:ascii="Arial" w:hAnsi="Arial" w:cs="Arial"/>
          <w:color w:val="000000" w:themeColor="text1"/>
          <w:sz w:val="24"/>
          <w:szCs w:val="24"/>
        </w:rPr>
        <w:t>members of the public</w:t>
      </w:r>
      <w:r w:rsidRPr="009C0F80">
        <w:rPr>
          <w:rFonts w:ascii="Arial" w:hAnsi="Arial" w:cs="Arial"/>
          <w:color w:val="000000" w:themeColor="text1"/>
          <w:sz w:val="24"/>
          <w:szCs w:val="24"/>
        </w:rPr>
        <w:t xml:space="preserve"> wishing to surrender or adopt animals </w:t>
      </w:r>
      <w:r w:rsidR="005470EB" w:rsidRPr="009C0F80">
        <w:rPr>
          <w:rFonts w:ascii="Arial" w:hAnsi="Arial" w:cs="Arial"/>
          <w:color w:val="000000" w:themeColor="text1"/>
          <w:sz w:val="24"/>
          <w:szCs w:val="24"/>
        </w:rPr>
        <w:t xml:space="preserve">to </w:t>
      </w:r>
      <w:r w:rsidRPr="009C0F80">
        <w:rPr>
          <w:rFonts w:ascii="Arial" w:hAnsi="Arial" w:cs="Arial"/>
          <w:color w:val="000000" w:themeColor="text1"/>
          <w:sz w:val="24"/>
          <w:szCs w:val="24"/>
        </w:rPr>
        <w:t xml:space="preserve">discern reputable rescues. </w:t>
      </w:r>
    </w:p>
    <w:p w14:paraId="680330DE" w14:textId="4B97DF3C" w:rsidR="00F8684A" w:rsidRPr="009C0F80" w:rsidRDefault="00F8684A" w:rsidP="00C50DBE">
      <w:pPr>
        <w:pStyle w:val="ListParagraph"/>
        <w:numPr>
          <w:ilvl w:val="0"/>
          <w:numId w:val="1"/>
        </w:numPr>
        <w:ind w:left="-426" w:firstLine="0"/>
        <w:jc w:val="both"/>
        <w:rPr>
          <w:rFonts w:ascii="Arial" w:hAnsi="Arial" w:cs="Arial"/>
          <w:color w:val="000000" w:themeColor="text1"/>
          <w:sz w:val="24"/>
          <w:szCs w:val="24"/>
        </w:rPr>
      </w:pPr>
      <w:r w:rsidRPr="009C0F80">
        <w:rPr>
          <w:rFonts w:ascii="Arial" w:hAnsi="Arial" w:cs="Arial"/>
          <w:color w:val="000000" w:themeColor="text1"/>
          <w:sz w:val="24"/>
          <w:szCs w:val="24"/>
        </w:rPr>
        <w:t>To ensure that those wishing to make char</w:t>
      </w:r>
      <w:r w:rsidR="007B5946" w:rsidRPr="009C0F80">
        <w:rPr>
          <w:rFonts w:ascii="Arial" w:hAnsi="Arial" w:cs="Arial"/>
          <w:color w:val="000000" w:themeColor="text1"/>
          <w:sz w:val="24"/>
          <w:szCs w:val="24"/>
        </w:rPr>
        <w:t>i</w:t>
      </w:r>
      <w:r w:rsidRPr="009C0F80">
        <w:rPr>
          <w:rFonts w:ascii="Arial" w:hAnsi="Arial" w:cs="Arial"/>
          <w:color w:val="000000" w:themeColor="text1"/>
          <w:sz w:val="24"/>
          <w:szCs w:val="24"/>
        </w:rPr>
        <w:t xml:space="preserve">table donations/legacies can discern reputable rescues thus bolstering public faith in charitable giving to animal welfare establishments. </w:t>
      </w:r>
    </w:p>
    <w:p w14:paraId="64DC059D" w14:textId="77777777" w:rsidR="00A80088" w:rsidRPr="009C0F80" w:rsidRDefault="00A80088" w:rsidP="00C50DBE">
      <w:pPr>
        <w:ind w:left="-426"/>
        <w:jc w:val="both"/>
        <w:rPr>
          <w:rFonts w:ascii="Arial" w:hAnsi="Arial" w:cs="Arial"/>
          <w:color w:val="000000" w:themeColor="text1"/>
          <w:sz w:val="24"/>
          <w:szCs w:val="24"/>
        </w:rPr>
      </w:pPr>
    </w:p>
    <w:p w14:paraId="47ADF076" w14:textId="64C72DD9" w:rsidR="00A80088" w:rsidRPr="009C0F80" w:rsidRDefault="00A80088" w:rsidP="00C50DBE">
      <w:pPr>
        <w:ind w:left="-426"/>
        <w:rPr>
          <w:rFonts w:ascii="Arial" w:hAnsi="Arial" w:cs="Arial"/>
          <w:b/>
          <w:bCs/>
          <w:color w:val="000000" w:themeColor="text1"/>
          <w:sz w:val="24"/>
          <w:szCs w:val="24"/>
        </w:rPr>
      </w:pPr>
      <w:r w:rsidRPr="009C0F80">
        <w:rPr>
          <w:rFonts w:ascii="Arial" w:hAnsi="Arial" w:cs="Arial"/>
          <w:b/>
          <w:bCs/>
          <w:color w:val="000000" w:themeColor="text1"/>
          <w:sz w:val="24"/>
          <w:szCs w:val="24"/>
        </w:rPr>
        <w:t>B</w:t>
      </w:r>
      <w:r w:rsidR="00FF4C2E" w:rsidRPr="009C0F80">
        <w:rPr>
          <w:rFonts w:ascii="Arial" w:hAnsi="Arial" w:cs="Arial"/>
          <w:b/>
          <w:bCs/>
          <w:color w:val="000000" w:themeColor="text1"/>
          <w:sz w:val="24"/>
          <w:szCs w:val="24"/>
        </w:rPr>
        <w:t>ased on the Scottish experience and</w:t>
      </w:r>
      <w:r w:rsidR="002643D6">
        <w:rPr>
          <w:rFonts w:ascii="Arial" w:hAnsi="Arial" w:cs="Arial"/>
          <w:b/>
          <w:bCs/>
          <w:color w:val="000000" w:themeColor="text1"/>
          <w:sz w:val="24"/>
          <w:szCs w:val="24"/>
        </w:rPr>
        <w:t xml:space="preserve"> </w:t>
      </w:r>
      <w:r w:rsidR="00FF4C2E" w:rsidRPr="009C0F80">
        <w:rPr>
          <w:rFonts w:ascii="Arial" w:hAnsi="Arial" w:cs="Arial"/>
          <w:b/>
          <w:bCs/>
          <w:color w:val="000000" w:themeColor="text1"/>
          <w:sz w:val="24"/>
          <w:szCs w:val="24"/>
        </w:rPr>
        <w:t xml:space="preserve">our </w:t>
      </w:r>
      <w:r w:rsidR="009316FD" w:rsidRPr="009C0F80">
        <w:rPr>
          <w:rFonts w:ascii="Arial" w:hAnsi="Arial" w:cs="Arial"/>
          <w:b/>
          <w:bCs/>
          <w:color w:val="000000" w:themeColor="text1"/>
          <w:sz w:val="24"/>
          <w:szCs w:val="24"/>
        </w:rPr>
        <w:t>data</w:t>
      </w:r>
      <w:r w:rsidR="00FF4C2E" w:rsidRPr="009C0F80">
        <w:rPr>
          <w:rFonts w:ascii="Arial" w:hAnsi="Arial" w:cs="Arial"/>
          <w:b/>
          <w:bCs/>
          <w:color w:val="000000" w:themeColor="text1"/>
          <w:sz w:val="24"/>
          <w:szCs w:val="24"/>
        </w:rPr>
        <w:t xml:space="preserve"> </w:t>
      </w:r>
      <w:r w:rsidRPr="009C0F80">
        <w:rPr>
          <w:rFonts w:ascii="Arial" w:hAnsi="Arial" w:cs="Arial"/>
          <w:b/>
          <w:bCs/>
          <w:color w:val="000000" w:themeColor="text1"/>
          <w:sz w:val="24"/>
          <w:szCs w:val="24"/>
        </w:rPr>
        <w:t>we do</w:t>
      </w:r>
      <w:r w:rsidR="00CB7256" w:rsidRPr="009C0F80">
        <w:rPr>
          <w:rFonts w:ascii="Arial" w:hAnsi="Arial" w:cs="Arial"/>
          <w:b/>
          <w:bCs/>
          <w:color w:val="000000" w:themeColor="text1"/>
          <w:sz w:val="24"/>
          <w:szCs w:val="24"/>
        </w:rPr>
        <w:t>,</w:t>
      </w:r>
      <w:r w:rsidRPr="009C0F80">
        <w:rPr>
          <w:rFonts w:ascii="Arial" w:hAnsi="Arial" w:cs="Arial"/>
          <w:b/>
          <w:bCs/>
          <w:color w:val="000000" w:themeColor="text1"/>
          <w:sz w:val="24"/>
          <w:szCs w:val="24"/>
        </w:rPr>
        <w:t xml:space="preserve"> however</w:t>
      </w:r>
      <w:r w:rsidR="00CB7256" w:rsidRPr="009C0F80">
        <w:rPr>
          <w:rFonts w:ascii="Arial" w:hAnsi="Arial" w:cs="Arial"/>
          <w:b/>
          <w:bCs/>
          <w:color w:val="000000" w:themeColor="text1"/>
          <w:sz w:val="24"/>
          <w:szCs w:val="24"/>
        </w:rPr>
        <w:t>,</w:t>
      </w:r>
      <w:r w:rsidRPr="009C0F80">
        <w:rPr>
          <w:rFonts w:ascii="Arial" w:hAnsi="Arial" w:cs="Arial"/>
          <w:b/>
          <w:bCs/>
          <w:color w:val="000000" w:themeColor="text1"/>
          <w:sz w:val="24"/>
          <w:szCs w:val="24"/>
        </w:rPr>
        <w:t xml:space="preserve"> have the following suggestions: </w:t>
      </w:r>
    </w:p>
    <w:p w14:paraId="32486238" w14:textId="28730717" w:rsidR="0095627B" w:rsidRPr="0003684F" w:rsidRDefault="0095627B" w:rsidP="00C50DBE">
      <w:pPr>
        <w:pStyle w:val="ListParagraph"/>
        <w:ind w:left="-426"/>
        <w:jc w:val="both"/>
        <w:rPr>
          <w:rFonts w:ascii="Arial" w:hAnsi="Arial" w:cs="Arial"/>
          <w:color w:val="000000" w:themeColor="text1"/>
          <w:sz w:val="24"/>
          <w:szCs w:val="24"/>
          <w:u w:val="single"/>
        </w:rPr>
      </w:pPr>
      <w:r w:rsidRPr="0003684F">
        <w:rPr>
          <w:rFonts w:ascii="Arial" w:hAnsi="Arial" w:cs="Arial"/>
          <w:color w:val="000000" w:themeColor="text1"/>
          <w:sz w:val="24"/>
          <w:szCs w:val="24"/>
          <w:u w:val="single"/>
        </w:rPr>
        <w:t>Definition of organisations subject to licencing regime:</w:t>
      </w:r>
    </w:p>
    <w:p w14:paraId="1D46B2F8" w14:textId="4769E978" w:rsidR="00F75379" w:rsidRPr="009C0F80" w:rsidRDefault="007450CB" w:rsidP="00C50DBE">
      <w:pPr>
        <w:ind w:left="-426"/>
        <w:jc w:val="both"/>
        <w:rPr>
          <w:rFonts w:ascii="Arial" w:hAnsi="Arial" w:cs="Arial"/>
          <w:color w:val="000000" w:themeColor="text1"/>
          <w:sz w:val="24"/>
          <w:szCs w:val="24"/>
        </w:rPr>
      </w:pPr>
      <w:r>
        <w:rPr>
          <w:rFonts w:ascii="Arial" w:hAnsi="Arial" w:cs="Arial"/>
          <w:color w:val="000000" w:themeColor="text1"/>
          <w:sz w:val="24"/>
          <w:szCs w:val="24"/>
        </w:rPr>
        <w:t xml:space="preserve">The consultation document suggests that these proposals </w:t>
      </w:r>
      <w:r w:rsidR="002643D6">
        <w:rPr>
          <w:rFonts w:ascii="Arial" w:hAnsi="Arial" w:cs="Arial"/>
          <w:color w:val="000000" w:themeColor="text1"/>
          <w:sz w:val="24"/>
          <w:szCs w:val="24"/>
        </w:rPr>
        <w:t>are</w:t>
      </w:r>
      <w:r>
        <w:rPr>
          <w:rFonts w:ascii="Arial" w:hAnsi="Arial" w:cs="Arial"/>
          <w:color w:val="000000" w:themeColor="text1"/>
          <w:sz w:val="24"/>
          <w:szCs w:val="24"/>
        </w:rPr>
        <w:t xml:space="preserve"> </w:t>
      </w:r>
      <w:r w:rsidR="002643D6">
        <w:rPr>
          <w:rFonts w:ascii="Arial" w:hAnsi="Arial" w:cs="Arial"/>
          <w:color w:val="000000" w:themeColor="text1"/>
          <w:sz w:val="24"/>
          <w:szCs w:val="24"/>
        </w:rPr>
        <w:t>oriented to</w:t>
      </w:r>
      <w:r>
        <w:rPr>
          <w:rFonts w:ascii="Arial" w:hAnsi="Arial" w:cs="Arial"/>
          <w:color w:val="000000" w:themeColor="text1"/>
          <w:sz w:val="24"/>
          <w:szCs w:val="24"/>
        </w:rPr>
        <w:t xml:space="preserve"> organisations with physical premises</w:t>
      </w:r>
      <w:r w:rsidR="002643D6">
        <w:rPr>
          <w:rFonts w:ascii="Arial" w:hAnsi="Arial" w:cs="Arial"/>
          <w:color w:val="000000" w:themeColor="text1"/>
          <w:sz w:val="24"/>
          <w:szCs w:val="24"/>
        </w:rPr>
        <w:t>.</w:t>
      </w:r>
      <w:r>
        <w:rPr>
          <w:rFonts w:ascii="Arial" w:hAnsi="Arial" w:cs="Arial"/>
          <w:color w:val="000000" w:themeColor="text1"/>
          <w:sz w:val="24"/>
          <w:szCs w:val="24"/>
        </w:rPr>
        <w:t xml:space="preserve"> </w:t>
      </w:r>
      <w:r w:rsidR="002643D6">
        <w:rPr>
          <w:rFonts w:ascii="Arial" w:hAnsi="Arial" w:cs="Arial"/>
          <w:color w:val="000000" w:themeColor="text1"/>
          <w:sz w:val="24"/>
          <w:szCs w:val="24"/>
        </w:rPr>
        <w:t>H</w:t>
      </w:r>
      <w:r>
        <w:rPr>
          <w:rFonts w:ascii="Arial" w:hAnsi="Arial" w:cs="Arial"/>
          <w:color w:val="000000" w:themeColor="text1"/>
          <w:sz w:val="24"/>
          <w:szCs w:val="24"/>
        </w:rPr>
        <w:t>owever</w:t>
      </w:r>
      <w:r w:rsidR="002643D6">
        <w:rPr>
          <w:rFonts w:ascii="Arial" w:hAnsi="Arial" w:cs="Arial"/>
          <w:color w:val="000000" w:themeColor="text1"/>
          <w:sz w:val="24"/>
          <w:szCs w:val="24"/>
        </w:rPr>
        <w:t>,</w:t>
      </w:r>
      <w:r>
        <w:rPr>
          <w:rFonts w:ascii="Arial" w:hAnsi="Arial" w:cs="Arial"/>
          <w:color w:val="000000" w:themeColor="text1"/>
          <w:sz w:val="24"/>
          <w:szCs w:val="24"/>
        </w:rPr>
        <w:t xml:space="preserve"> we would suggest that any licencing regime </w:t>
      </w:r>
      <w:r w:rsidR="002E501E">
        <w:rPr>
          <w:rFonts w:ascii="Arial" w:hAnsi="Arial" w:cs="Arial"/>
          <w:color w:val="000000" w:themeColor="text1"/>
          <w:sz w:val="24"/>
          <w:szCs w:val="24"/>
        </w:rPr>
        <w:t>should apply</w:t>
      </w:r>
      <w:r w:rsidR="002643D6">
        <w:rPr>
          <w:rFonts w:ascii="Arial" w:hAnsi="Arial" w:cs="Arial"/>
          <w:color w:val="000000" w:themeColor="text1"/>
          <w:sz w:val="24"/>
          <w:szCs w:val="24"/>
        </w:rPr>
        <w:t xml:space="preserve"> to</w:t>
      </w:r>
      <w:r>
        <w:rPr>
          <w:rFonts w:ascii="Arial" w:hAnsi="Arial" w:cs="Arial"/>
          <w:color w:val="000000" w:themeColor="text1"/>
          <w:sz w:val="24"/>
          <w:szCs w:val="24"/>
        </w:rPr>
        <w:t xml:space="preserve"> </w:t>
      </w:r>
      <w:r w:rsidR="002643D6">
        <w:rPr>
          <w:rFonts w:ascii="Arial" w:hAnsi="Arial" w:cs="Arial"/>
          <w:color w:val="000000" w:themeColor="text1"/>
          <w:sz w:val="24"/>
          <w:szCs w:val="24"/>
        </w:rPr>
        <w:t>any</w:t>
      </w:r>
      <w:r>
        <w:rPr>
          <w:rFonts w:ascii="Arial" w:hAnsi="Arial" w:cs="Arial"/>
          <w:color w:val="000000" w:themeColor="text1"/>
          <w:sz w:val="24"/>
          <w:szCs w:val="24"/>
        </w:rPr>
        <w:t xml:space="preserve"> organisation which engage</w:t>
      </w:r>
      <w:r w:rsidR="002643D6">
        <w:rPr>
          <w:rFonts w:ascii="Arial" w:hAnsi="Arial" w:cs="Arial"/>
          <w:color w:val="000000" w:themeColor="text1"/>
          <w:sz w:val="24"/>
          <w:szCs w:val="24"/>
        </w:rPr>
        <w:t>s</w:t>
      </w:r>
      <w:r>
        <w:rPr>
          <w:rFonts w:ascii="Arial" w:hAnsi="Arial" w:cs="Arial"/>
          <w:color w:val="000000" w:themeColor="text1"/>
          <w:sz w:val="24"/>
          <w:szCs w:val="24"/>
        </w:rPr>
        <w:t xml:space="preserve"> in the rehoming of animals.  </w:t>
      </w:r>
      <w:r w:rsidR="0095627B" w:rsidRPr="009C0F80">
        <w:rPr>
          <w:rFonts w:ascii="Arial" w:hAnsi="Arial" w:cs="Arial"/>
          <w:color w:val="000000" w:themeColor="text1"/>
          <w:sz w:val="24"/>
          <w:szCs w:val="24"/>
        </w:rPr>
        <w:t>We recommend that</w:t>
      </w:r>
      <w:r>
        <w:rPr>
          <w:rFonts w:ascii="Arial" w:hAnsi="Arial" w:cs="Arial"/>
          <w:color w:val="000000" w:themeColor="text1"/>
          <w:sz w:val="24"/>
          <w:szCs w:val="24"/>
        </w:rPr>
        <w:t xml:space="preserve"> when defining organisations wh</w:t>
      </w:r>
      <w:r w:rsidR="002643D6">
        <w:rPr>
          <w:rFonts w:ascii="Arial" w:hAnsi="Arial" w:cs="Arial"/>
          <w:color w:val="000000" w:themeColor="text1"/>
          <w:sz w:val="24"/>
          <w:szCs w:val="24"/>
        </w:rPr>
        <w:t>ich</w:t>
      </w:r>
      <w:r>
        <w:rPr>
          <w:rFonts w:ascii="Arial" w:hAnsi="Arial" w:cs="Arial"/>
          <w:color w:val="000000" w:themeColor="text1"/>
          <w:sz w:val="24"/>
          <w:szCs w:val="24"/>
        </w:rPr>
        <w:t xml:space="preserve"> will be subject to this licencing regime,</w:t>
      </w:r>
      <w:r w:rsidR="0095627B" w:rsidRPr="009C0F80">
        <w:rPr>
          <w:rFonts w:ascii="Arial" w:hAnsi="Arial" w:cs="Arial"/>
          <w:color w:val="000000" w:themeColor="text1"/>
          <w:sz w:val="24"/>
          <w:szCs w:val="24"/>
        </w:rPr>
        <w:t xml:space="preserve"> </w:t>
      </w:r>
      <w:r w:rsidR="002643D6">
        <w:rPr>
          <w:rFonts w:ascii="Arial" w:hAnsi="Arial" w:cs="Arial"/>
          <w:color w:val="000000" w:themeColor="text1"/>
          <w:sz w:val="24"/>
          <w:szCs w:val="24"/>
        </w:rPr>
        <w:t>t</w:t>
      </w:r>
      <w:r w:rsidR="00714996" w:rsidRPr="009C0F80">
        <w:rPr>
          <w:rFonts w:ascii="Arial" w:hAnsi="Arial" w:cs="Arial"/>
          <w:color w:val="000000" w:themeColor="text1"/>
          <w:sz w:val="24"/>
          <w:szCs w:val="24"/>
        </w:rPr>
        <w:t xml:space="preserve">he </w:t>
      </w:r>
      <w:r w:rsidR="0095627B" w:rsidRPr="009C0F80">
        <w:rPr>
          <w:rFonts w:ascii="Arial" w:hAnsi="Arial" w:cs="Arial"/>
          <w:color w:val="000000" w:themeColor="text1"/>
          <w:sz w:val="24"/>
          <w:szCs w:val="24"/>
        </w:rPr>
        <w:t xml:space="preserve">Welsh </w:t>
      </w:r>
      <w:r w:rsidR="002643D6">
        <w:rPr>
          <w:rFonts w:ascii="Arial" w:hAnsi="Arial" w:cs="Arial"/>
          <w:color w:val="000000" w:themeColor="text1"/>
          <w:sz w:val="24"/>
          <w:szCs w:val="24"/>
        </w:rPr>
        <w:t>G</w:t>
      </w:r>
      <w:r w:rsidR="0095627B" w:rsidRPr="009C0F80">
        <w:rPr>
          <w:rFonts w:ascii="Arial" w:hAnsi="Arial" w:cs="Arial"/>
          <w:color w:val="000000" w:themeColor="text1"/>
          <w:sz w:val="24"/>
          <w:szCs w:val="24"/>
        </w:rPr>
        <w:t>overnment</w:t>
      </w:r>
      <w:r w:rsidR="002643D6">
        <w:rPr>
          <w:rFonts w:ascii="Arial" w:hAnsi="Arial" w:cs="Arial"/>
          <w:color w:val="000000" w:themeColor="text1"/>
          <w:sz w:val="24"/>
          <w:szCs w:val="24"/>
        </w:rPr>
        <w:t xml:space="preserve"> should</w:t>
      </w:r>
      <w:r w:rsidR="0095627B" w:rsidRPr="009C0F80">
        <w:rPr>
          <w:rFonts w:ascii="Arial" w:hAnsi="Arial" w:cs="Arial"/>
          <w:color w:val="000000" w:themeColor="text1"/>
          <w:sz w:val="24"/>
          <w:szCs w:val="24"/>
        </w:rPr>
        <w:t xml:space="preserve"> adop</w:t>
      </w:r>
      <w:r w:rsidR="002643D6">
        <w:rPr>
          <w:rFonts w:ascii="Arial" w:hAnsi="Arial" w:cs="Arial"/>
          <w:color w:val="000000" w:themeColor="text1"/>
          <w:sz w:val="24"/>
          <w:szCs w:val="24"/>
        </w:rPr>
        <w:t>t</w:t>
      </w:r>
      <w:r w:rsidR="0095627B" w:rsidRPr="009C0F80">
        <w:rPr>
          <w:rFonts w:ascii="Arial" w:hAnsi="Arial" w:cs="Arial"/>
          <w:color w:val="000000" w:themeColor="text1"/>
          <w:sz w:val="24"/>
          <w:szCs w:val="24"/>
        </w:rPr>
        <w:t xml:space="preserve"> a definition based on activity</w:t>
      </w:r>
      <w:r w:rsidR="002643D6">
        <w:rPr>
          <w:rFonts w:ascii="Arial" w:hAnsi="Arial" w:cs="Arial"/>
          <w:color w:val="000000" w:themeColor="text1"/>
          <w:sz w:val="24"/>
          <w:szCs w:val="24"/>
        </w:rPr>
        <w:t>,</w:t>
      </w:r>
      <w:r w:rsidR="0095627B" w:rsidRPr="009C0F80">
        <w:rPr>
          <w:rFonts w:ascii="Arial" w:hAnsi="Arial" w:cs="Arial"/>
          <w:color w:val="000000" w:themeColor="text1"/>
          <w:sz w:val="24"/>
          <w:szCs w:val="24"/>
        </w:rPr>
        <w:t xml:space="preserve"> as proposed by </w:t>
      </w:r>
      <w:r w:rsidR="005332AE">
        <w:rPr>
          <w:rFonts w:ascii="Arial" w:hAnsi="Arial" w:cs="Arial"/>
          <w:color w:val="000000" w:themeColor="text1"/>
          <w:sz w:val="24"/>
          <w:szCs w:val="24"/>
        </w:rPr>
        <w:t>A</w:t>
      </w:r>
      <w:r w:rsidR="0095627B" w:rsidRPr="009C0F80">
        <w:rPr>
          <w:rFonts w:ascii="Arial" w:hAnsi="Arial" w:cs="Arial"/>
          <w:color w:val="000000" w:themeColor="text1"/>
          <w:sz w:val="24"/>
          <w:szCs w:val="24"/>
        </w:rPr>
        <w:t xml:space="preserve">nimal </w:t>
      </w:r>
      <w:r w:rsidR="005332AE">
        <w:rPr>
          <w:rFonts w:ascii="Arial" w:hAnsi="Arial" w:cs="Arial"/>
          <w:color w:val="000000" w:themeColor="text1"/>
          <w:sz w:val="24"/>
          <w:szCs w:val="24"/>
        </w:rPr>
        <w:t>W</w:t>
      </w:r>
      <w:r w:rsidR="0095627B" w:rsidRPr="009C0F80">
        <w:rPr>
          <w:rFonts w:ascii="Arial" w:hAnsi="Arial" w:cs="Arial"/>
          <w:color w:val="000000" w:themeColor="text1"/>
          <w:sz w:val="24"/>
          <w:szCs w:val="24"/>
        </w:rPr>
        <w:t xml:space="preserve">elfare </w:t>
      </w:r>
      <w:r w:rsidR="005332AE">
        <w:rPr>
          <w:rFonts w:ascii="Arial" w:hAnsi="Arial" w:cs="Arial"/>
          <w:color w:val="000000" w:themeColor="text1"/>
          <w:sz w:val="24"/>
          <w:szCs w:val="24"/>
        </w:rPr>
        <w:t>N</w:t>
      </w:r>
      <w:r w:rsidR="0095627B" w:rsidRPr="009C0F80">
        <w:rPr>
          <w:rFonts w:ascii="Arial" w:hAnsi="Arial" w:cs="Arial"/>
          <w:color w:val="000000" w:themeColor="text1"/>
          <w:sz w:val="24"/>
          <w:szCs w:val="24"/>
        </w:rPr>
        <w:t xml:space="preserve">etwork of </w:t>
      </w:r>
      <w:r w:rsidR="00247CEB" w:rsidRPr="009C0F80">
        <w:rPr>
          <w:rFonts w:ascii="Arial" w:hAnsi="Arial" w:cs="Arial"/>
          <w:color w:val="000000" w:themeColor="text1"/>
          <w:sz w:val="24"/>
          <w:szCs w:val="24"/>
        </w:rPr>
        <w:t>Wales</w:t>
      </w:r>
      <w:r w:rsidR="0087681B">
        <w:rPr>
          <w:rFonts w:ascii="Arial" w:hAnsi="Arial" w:cs="Arial"/>
          <w:color w:val="000000" w:themeColor="text1"/>
          <w:sz w:val="24"/>
          <w:szCs w:val="24"/>
        </w:rPr>
        <w:t xml:space="preserve"> (Animal Welfare Network Wales Code of Best Practice for animal welfare establishments, p.2 (</w:t>
      </w:r>
      <w:r w:rsidR="0087681B" w:rsidRPr="0087681B">
        <w:rPr>
          <w:rFonts w:ascii="Arial" w:hAnsi="Arial" w:cs="Arial"/>
          <w:color w:val="000000" w:themeColor="text1"/>
          <w:sz w:val="24"/>
          <w:szCs w:val="24"/>
        </w:rPr>
        <w:t>https://www.gov.wales/sites/default/files/publications/2020-09/animal-welfare-establishments-code-of-best-practice.pdf</w:t>
      </w:r>
      <w:r w:rsidR="0087681B">
        <w:rPr>
          <w:rFonts w:ascii="Arial" w:hAnsi="Arial" w:cs="Arial"/>
          <w:color w:val="000000" w:themeColor="text1"/>
          <w:sz w:val="24"/>
          <w:szCs w:val="24"/>
        </w:rPr>
        <w:t>))</w:t>
      </w:r>
      <w:r w:rsidR="004203C9" w:rsidRPr="009C0F80">
        <w:rPr>
          <w:rFonts w:ascii="Arial" w:hAnsi="Arial" w:cs="Arial"/>
          <w:color w:val="000000" w:themeColor="text1"/>
          <w:sz w:val="24"/>
          <w:szCs w:val="24"/>
        </w:rPr>
        <w:t>.</w:t>
      </w:r>
      <w:r w:rsidR="002643D6">
        <w:rPr>
          <w:rFonts w:ascii="Arial" w:hAnsi="Arial" w:cs="Arial"/>
          <w:color w:val="000000" w:themeColor="text1"/>
          <w:sz w:val="24"/>
          <w:szCs w:val="24"/>
        </w:rPr>
        <w:t xml:space="preserve"> In our view this would be preferable to </w:t>
      </w:r>
      <w:r w:rsidR="002643D6" w:rsidRPr="002643D6">
        <w:rPr>
          <w:rFonts w:ascii="Arial" w:hAnsi="Arial" w:cs="Arial"/>
          <w:color w:val="000000" w:themeColor="text1"/>
          <w:sz w:val="24"/>
          <w:szCs w:val="24"/>
        </w:rPr>
        <w:t xml:space="preserve">following Scotland’s approach which is based on size of operation (i.e. number of animals assisted per </w:t>
      </w:r>
      <w:r w:rsidR="00256546" w:rsidRPr="002643D6">
        <w:rPr>
          <w:rFonts w:ascii="Arial" w:hAnsi="Arial" w:cs="Arial"/>
          <w:color w:val="000000" w:themeColor="text1"/>
          <w:sz w:val="24"/>
          <w:szCs w:val="24"/>
        </w:rPr>
        <w:t>year)</w:t>
      </w:r>
      <w:r w:rsidR="006D273F">
        <w:rPr>
          <w:rFonts w:ascii="Arial" w:hAnsi="Arial" w:cs="Arial"/>
          <w:color w:val="000000" w:themeColor="text1"/>
          <w:sz w:val="24"/>
          <w:szCs w:val="24"/>
        </w:rPr>
        <w:t>.</w:t>
      </w:r>
      <w:r w:rsidR="00256546" w:rsidRPr="002643D6">
        <w:rPr>
          <w:rFonts w:ascii="Arial" w:hAnsi="Arial" w:cs="Arial"/>
          <w:color w:val="000000" w:themeColor="text1"/>
          <w:sz w:val="24"/>
          <w:szCs w:val="24"/>
        </w:rPr>
        <w:t xml:space="preserve"> </w:t>
      </w:r>
      <w:r w:rsidR="00256546" w:rsidRPr="009C0F80">
        <w:rPr>
          <w:rFonts w:ascii="Arial" w:hAnsi="Arial" w:cs="Arial"/>
          <w:color w:val="000000" w:themeColor="text1"/>
          <w:sz w:val="24"/>
          <w:szCs w:val="24"/>
        </w:rPr>
        <w:t>We</w:t>
      </w:r>
      <w:r w:rsidR="004203C9" w:rsidRPr="009C0F80">
        <w:rPr>
          <w:rFonts w:ascii="Arial" w:hAnsi="Arial" w:cs="Arial"/>
          <w:color w:val="000000" w:themeColor="text1"/>
          <w:sz w:val="24"/>
          <w:szCs w:val="24"/>
        </w:rPr>
        <w:t xml:space="preserve"> also agree with Battersea’s suggestion of</w:t>
      </w:r>
      <w:r w:rsidR="0095627B" w:rsidRPr="009C0F80">
        <w:rPr>
          <w:rFonts w:ascii="Arial" w:hAnsi="Arial" w:cs="Arial"/>
          <w:color w:val="000000" w:themeColor="text1"/>
          <w:sz w:val="24"/>
          <w:szCs w:val="24"/>
        </w:rPr>
        <w:t xml:space="preserve"> adding the caveat of being </w:t>
      </w:r>
      <w:r w:rsidR="004203C9" w:rsidRPr="009C0F80">
        <w:rPr>
          <w:rFonts w:ascii="Arial" w:hAnsi="Arial" w:cs="Arial"/>
          <w:color w:val="000000" w:themeColor="text1"/>
          <w:sz w:val="24"/>
          <w:szCs w:val="24"/>
        </w:rPr>
        <w:t>‘</w:t>
      </w:r>
      <w:r w:rsidR="0095627B" w:rsidRPr="009C0F80">
        <w:rPr>
          <w:rFonts w:ascii="Arial" w:hAnsi="Arial" w:cs="Arial"/>
          <w:color w:val="000000" w:themeColor="text1"/>
          <w:sz w:val="24"/>
          <w:szCs w:val="24"/>
        </w:rPr>
        <w:t>not for profit</w:t>
      </w:r>
      <w:r w:rsidR="004203C9" w:rsidRPr="009C0F80">
        <w:rPr>
          <w:rFonts w:ascii="Arial" w:hAnsi="Arial" w:cs="Arial"/>
          <w:color w:val="000000" w:themeColor="text1"/>
          <w:sz w:val="24"/>
          <w:szCs w:val="24"/>
        </w:rPr>
        <w:t xml:space="preserve">’, </w:t>
      </w:r>
      <w:r w:rsidR="0095627B" w:rsidRPr="009C0F80">
        <w:rPr>
          <w:rFonts w:ascii="Arial" w:hAnsi="Arial" w:cs="Arial"/>
          <w:color w:val="000000" w:themeColor="text1"/>
          <w:sz w:val="24"/>
          <w:szCs w:val="24"/>
        </w:rPr>
        <w:t xml:space="preserve">to help distinguish between commercial and non-commercial operations. </w:t>
      </w:r>
    </w:p>
    <w:p w14:paraId="67753973" w14:textId="7AED28A2" w:rsidR="001A7855" w:rsidRPr="009C0F80" w:rsidRDefault="001A7855"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 xml:space="preserve">The </w:t>
      </w:r>
      <w:r w:rsidR="00DE5C56" w:rsidRPr="009C0F80">
        <w:rPr>
          <w:rFonts w:ascii="Arial" w:hAnsi="Arial" w:cs="Arial"/>
          <w:color w:val="000000" w:themeColor="text1"/>
          <w:sz w:val="24"/>
          <w:szCs w:val="24"/>
        </w:rPr>
        <w:t>Scottish regulations make</w:t>
      </w:r>
      <w:r w:rsidRPr="009C0F80">
        <w:rPr>
          <w:rFonts w:ascii="Arial" w:hAnsi="Arial" w:cs="Arial"/>
          <w:color w:val="000000" w:themeColor="text1"/>
          <w:sz w:val="24"/>
          <w:szCs w:val="24"/>
        </w:rPr>
        <w:t xml:space="preserve"> a distinction between an </w:t>
      </w:r>
      <w:r w:rsidR="002D164B" w:rsidRPr="009C0F80">
        <w:rPr>
          <w:rFonts w:ascii="Arial" w:hAnsi="Arial" w:cs="Arial"/>
          <w:color w:val="000000" w:themeColor="text1"/>
          <w:sz w:val="24"/>
          <w:szCs w:val="24"/>
        </w:rPr>
        <w:t>animal welfare establishment (schedule 5)</w:t>
      </w:r>
      <w:r w:rsidR="00DE5C56" w:rsidRPr="009C0F80">
        <w:rPr>
          <w:rFonts w:ascii="Arial" w:hAnsi="Arial" w:cs="Arial"/>
          <w:color w:val="000000" w:themeColor="text1"/>
          <w:sz w:val="24"/>
          <w:szCs w:val="24"/>
        </w:rPr>
        <w:t xml:space="preserve"> </w:t>
      </w:r>
      <w:r w:rsidRPr="009C0F80">
        <w:rPr>
          <w:rFonts w:ascii="Arial" w:hAnsi="Arial" w:cs="Arial"/>
          <w:color w:val="000000" w:themeColor="text1"/>
          <w:sz w:val="24"/>
          <w:szCs w:val="24"/>
        </w:rPr>
        <w:t xml:space="preserve">and </w:t>
      </w:r>
      <w:r w:rsidR="004203C9" w:rsidRPr="009C0F80">
        <w:rPr>
          <w:rFonts w:ascii="Arial" w:hAnsi="Arial" w:cs="Arial"/>
          <w:color w:val="000000" w:themeColor="text1"/>
          <w:sz w:val="24"/>
          <w:szCs w:val="24"/>
        </w:rPr>
        <w:t xml:space="preserve">those organisations which, while not having premises, engage in </w:t>
      </w:r>
      <w:r w:rsidRPr="009C0F80">
        <w:rPr>
          <w:rFonts w:ascii="Arial" w:hAnsi="Arial" w:cs="Arial"/>
          <w:color w:val="000000" w:themeColor="text1"/>
          <w:sz w:val="24"/>
          <w:szCs w:val="24"/>
        </w:rPr>
        <w:t>rehoming activities</w:t>
      </w:r>
      <w:r w:rsidR="00DE5C56" w:rsidRPr="009C0F80">
        <w:rPr>
          <w:rFonts w:ascii="Arial" w:hAnsi="Arial" w:cs="Arial"/>
          <w:color w:val="000000" w:themeColor="text1"/>
          <w:sz w:val="24"/>
          <w:szCs w:val="24"/>
        </w:rPr>
        <w:t xml:space="preserve"> (schedule 4)</w:t>
      </w:r>
      <w:r w:rsidR="002643D6">
        <w:rPr>
          <w:rFonts w:ascii="Arial" w:hAnsi="Arial" w:cs="Arial"/>
          <w:color w:val="000000" w:themeColor="text1"/>
          <w:sz w:val="24"/>
          <w:szCs w:val="24"/>
        </w:rPr>
        <w:t xml:space="preserve">. </w:t>
      </w:r>
      <w:r w:rsidRPr="009C0F80">
        <w:rPr>
          <w:rFonts w:ascii="Arial" w:hAnsi="Arial" w:cs="Arial"/>
          <w:color w:val="000000" w:themeColor="text1"/>
          <w:sz w:val="24"/>
          <w:szCs w:val="24"/>
        </w:rPr>
        <w:t xml:space="preserve"> </w:t>
      </w:r>
      <w:r w:rsidR="002643D6">
        <w:rPr>
          <w:rFonts w:ascii="Arial" w:hAnsi="Arial" w:cs="Arial"/>
          <w:color w:val="000000" w:themeColor="text1"/>
          <w:sz w:val="24"/>
          <w:szCs w:val="24"/>
        </w:rPr>
        <w:t xml:space="preserve">This </w:t>
      </w:r>
      <w:r w:rsidR="00391F06">
        <w:rPr>
          <w:rFonts w:ascii="Arial" w:hAnsi="Arial" w:cs="Arial"/>
          <w:color w:val="000000" w:themeColor="text1"/>
          <w:sz w:val="24"/>
          <w:szCs w:val="24"/>
        </w:rPr>
        <w:t xml:space="preserve">requires </w:t>
      </w:r>
      <w:r w:rsidR="00391F06" w:rsidRPr="009C0F80">
        <w:rPr>
          <w:rFonts w:ascii="Arial" w:hAnsi="Arial" w:cs="Arial"/>
          <w:color w:val="000000" w:themeColor="text1"/>
          <w:sz w:val="24"/>
          <w:szCs w:val="24"/>
        </w:rPr>
        <w:t>organisations</w:t>
      </w:r>
      <w:r w:rsidRPr="009C0F80">
        <w:rPr>
          <w:rFonts w:ascii="Arial" w:hAnsi="Arial" w:cs="Arial"/>
          <w:color w:val="000000" w:themeColor="text1"/>
          <w:sz w:val="24"/>
          <w:szCs w:val="24"/>
        </w:rPr>
        <w:t xml:space="preserve"> that rehome </w:t>
      </w:r>
      <w:r w:rsidR="002643D6">
        <w:rPr>
          <w:rFonts w:ascii="Arial" w:hAnsi="Arial" w:cs="Arial"/>
          <w:color w:val="000000" w:themeColor="text1"/>
          <w:sz w:val="24"/>
          <w:szCs w:val="24"/>
        </w:rPr>
        <w:t xml:space="preserve">to be </w:t>
      </w:r>
      <w:r w:rsidRPr="009C0F80">
        <w:rPr>
          <w:rFonts w:ascii="Arial" w:hAnsi="Arial" w:cs="Arial"/>
          <w:color w:val="000000" w:themeColor="text1"/>
          <w:sz w:val="24"/>
          <w:szCs w:val="24"/>
        </w:rPr>
        <w:t xml:space="preserve">responsible for collecting a dog </w:t>
      </w:r>
      <w:r w:rsidR="002643D6">
        <w:rPr>
          <w:rFonts w:ascii="Arial" w:hAnsi="Arial" w:cs="Arial"/>
          <w:color w:val="000000" w:themeColor="text1"/>
          <w:sz w:val="24"/>
          <w:szCs w:val="24"/>
        </w:rPr>
        <w:t xml:space="preserve">who </w:t>
      </w:r>
      <w:r w:rsidRPr="009C0F80">
        <w:rPr>
          <w:rFonts w:ascii="Arial" w:hAnsi="Arial" w:cs="Arial"/>
          <w:color w:val="000000" w:themeColor="text1"/>
          <w:sz w:val="24"/>
          <w:szCs w:val="24"/>
        </w:rPr>
        <w:t xml:space="preserve">the owner wishes to return within 10 days of </w:t>
      </w:r>
      <w:r w:rsidR="002E501E" w:rsidRPr="009C0F80">
        <w:rPr>
          <w:rFonts w:ascii="Arial" w:hAnsi="Arial" w:cs="Arial"/>
          <w:color w:val="000000" w:themeColor="text1"/>
          <w:sz w:val="24"/>
          <w:szCs w:val="24"/>
        </w:rPr>
        <w:t>rehoming. We</w:t>
      </w:r>
      <w:r w:rsidRPr="009C0F80">
        <w:rPr>
          <w:rFonts w:ascii="Arial" w:hAnsi="Arial" w:cs="Arial"/>
          <w:color w:val="000000" w:themeColor="text1"/>
          <w:sz w:val="24"/>
          <w:szCs w:val="24"/>
        </w:rPr>
        <w:t xml:space="preserve"> suggest that</w:t>
      </w:r>
      <w:r w:rsidR="00DE5C56" w:rsidRPr="009C0F80">
        <w:rPr>
          <w:rFonts w:ascii="Arial" w:hAnsi="Arial" w:cs="Arial"/>
          <w:color w:val="000000" w:themeColor="text1"/>
          <w:sz w:val="24"/>
          <w:szCs w:val="24"/>
        </w:rPr>
        <w:t>, while well intentioned</w:t>
      </w:r>
      <w:r w:rsidR="002643D6">
        <w:rPr>
          <w:rFonts w:ascii="Arial" w:hAnsi="Arial" w:cs="Arial"/>
          <w:color w:val="000000" w:themeColor="text1"/>
          <w:sz w:val="24"/>
          <w:szCs w:val="24"/>
        </w:rPr>
        <w:t>,</w:t>
      </w:r>
      <w:r w:rsidR="00DE5C56" w:rsidRPr="009C0F80">
        <w:rPr>
          <w:rFonts w:ascii="Arial" w:hAnsi="Arial" w:cs="Arial"/>
          <w:color w:val="000000" w:themeColor="text1"/>
          <w:sz w:val="24"/>
          <w:szCs w:val="24"/>
        </w:rPr>
        <w:t xml:space="preserve"> this</w:t>
      </w:r>
      <w:r w:rsidR="002643D6">
        <w:rPr>
          <w:rFonts w:ascii="Arial" w:hAnsi="Arial" w:cs="Arial"/>
          <w:color w:val="000000" w:themeColor="text1"/>
          <w:sz w:val="24"/>
          <w:szCs w:val="24"/>
        </w:rPr>
        <w:t xml:space="preserve"> both</w:t>
      </w:r>
      <w:r w:rsidRPr="009C0F80">
        <w:rPr>
          <w:rFonts w:ascii="Arial" w:hAnsi="Arial" w:cs="Arial"/>
          <w:color w:val="000000" w:themeColor="text1"/>
          <w:sz w:val="24"/>
          <w:szCs w:val="24"/>
        </w:rPr>
        <w:t xml:space="preserve"> fails to address the complexities and welfare implications of importing rescue dogs from outside of the UK </w:t>
      </w:r>
      <w:r w:rsidR="002643D6">
        <w:rPr>
          <w:rFonts w:ascii="Arial" w:hAnsi="Arial" w:cs="Arial"/>
          <w:color w:val="000000" w:themeColor="text1"/>
          <w:sz w:val="24"/>
          <w:szCs w:val="24"/>
        </w:rPr>
        <w:t xml:space="preserve">and </w:t>
      </w:r>
      <w:r w:rsidRPr="009C0F80">
        <w:rPr>
          <w:rFonts w:ascii="Arial" w:hAnsi="Arial" w:cs="Arial"/>
          <w:color w:val="000000" w:themeColor="text1"/>
          <w:sz w:val="24"/>
          <w:szCs w:val="24"/>
        </w:rPr>
        <w:t>increas</w:t>
      </w:r>
      <w:r w:rsidR="002643D6">
        <w:rPr>
          <w:rFonts w:ascii="Arial" w:hAnsi="Arial" w:cs="Arial"/>
          <w:color w:val="000000" w:themeColor="text1"/>
          <w:sz w:val="24"/>
          <w:szCs w:val="24"/>
        </w:rPr>
        <w:t>es</w:t>
      </w:r>
      <w:r w:rsidRPr="009C0F80">
        <w:rPr>
          <w:rFonts w:ascii="Arial" w:hAnsi="Arial" w:cs="Arial"/>
          <w:color w:val="000000" w:themeColor="text1"/>
          <w:sz w:val="24"/>
          <w:szCs w:val="24"/>
        </w:rPr>
        <w:t xml:space="preserve"> the burden on smaller </w:t>
      </w:r>
      <w:r w:rsidR="00391F06" w:rsidRPr="009C0F80">
        <w:rPr>
          <w:rFonts w:ascii="Arial" w:hAnsi="Arial" w:cs="Arial"/>
          <w:color w:val="000000" w:themeColor="text1"/>
          <w:sz w:val="24"/>
          <w:szCs w:val="24"/>
        </w:rPr>
        <w:t>volunteer led</w:t>
      </w:r>
      <w:r w:rsidRPr="009C0F80">
        <w:rPr>
          <w:rFonts w:ascii="Arial" w:hAnsi="Arial" w:cs="Arial"/>
          <w:color w:val="000000" w:themeColor="text1"/>
          <w:sz w:val="24"/>
          <w:szCs w:val="24"/>
        </w:rPr>
        <w:t xml:space="preserve"> rescues to collect animals</w:t>
      </w:r>
      <w:r w:rsidR="002643D6">
        <w:rPr>
          <w:rFonts w:ascii="Arial" w:hAnsi="Arial" w:cs="Arial"/>
          <w:color w:val="000000" w:themeColor="text1"/>
          <w:sz w:val="24"/>
          <w:szCs w:val="24"/>
        </w:rPr>
        <w:t xml:space="preserve">. There should be an option for </w:t>
      </w:r>
      <w:r w:rsidRPr="009C0F80">
        <w:rPr>
          <w:rFonts w:ascii="Arial" w:hAnsi="Arial" w:cs="Arial"/>
          <w:color w:val="000000" w:themeColor="text1"/>
          <w:sz w:val="24"/>
          <w:szCs w:val="24"/>
        </w:rPr>
        <w:t>adopters to return animals themselves.</w:t>
      </w:r>
      <w:r w:rsidR="004203C9" w:rsidRPr="009C0F80">
        <w:rPr>
          <w:rFonts w:ascii="Arial" w:hAnsi="Arial" w:cs="Arial"/>
          <w:color w:val="000000" w:themeColor="text1"/>
          <w:sz w:val="24"/>
          <w:szCs w:val="24"/>
        </w:rPr>
        <w:t xml:space="preserve"> We would suggest that the Senedd attempt a more nuanced approach </w:t>
      </w:r>
      <w:r w:rsidR="004A2E37" w:rsidRPr="009C0F80">
        <w:rPr>
          <w:rFonts w:ascii="Arial" w:hAnsi="Arial" w:cs="Arial"/>
          <w:color w:val="000000" w:themeColor="text1"/>
          <w:sz w:val="24"/>
          <w:szCs w:val="24"/>
        </w:rPr>
        <w:t>to ensuring that rescues which import dogs from outside of the UK have appropriate UK based ‘back up’</w:t>
      </w:r>
      <w:r w:rsidR="002643D6">
        <w:rPr>
          <w:rFonts w:ascii="Arial" w:hAnsi="Arial" w:cs="Arial"/>
          <w:color w:val="000000" w:themeColor="text1"/>
          <w:sz w:val="24"/>
          <w:szCs w:val="24"/>
        </w:rPr>
        <w:t>,</w:t>
      </w:r>
      <w:r w:rsidR="004A2E37" w:rsidRPr="009C0F80">
        <w:rPr>
          <w:rFonts w:ascii="Arial" w:hAnsi="Arial" w:cs="Arial"/>
          <w:color w:val="000000" w:themeColor="text1"/>
          <w:sz w:val="24"/>
          <w:szCs w:val="24"/>
        </w:rPr>
        <w:t xml:space="preserve"> should the dog need to return to rescue for any reason. </w:t>
      </w:r>
    </w:p>
    <w:p w14:paraId="05684A2C" w14:textId="47CD1D46" w:rsidR="00933D59" w:rsidRPr="009C0F80" w:rsidRDefault="00933D59"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The d</w:t>
      </w:r>
      <w:r w:rsidR="009D2152" w:rsidRPr="009C0F80">
        <w:rPr>
          <w:rFonts w:ascii="Arial" w:hAnsi="Arial" w:cs="Arial"/>
          <w:color w:val="000000" w:themeColor="text1"/>
          <w:sz w:val="24"/>
          <w:szCs w:val="24"/>
        </w:rPr>
        <w:t xml:space="preserve">efinition of what it means to </w:t>
      </w:r>
      <w:r w:rsidR="004A2E37" w:rsidRPr="009C0F80">
        <w:rPr>
          <w:rFonts w:ascii="Arial" w:hAnsi="Arial" w:cs="Arial"/>
          <w:color w:val="000000" w:themeColor="text1"/>
          <w:sz w:val="24"/>
          <w:szCs w:val="24"/>
        </w:rPr>
        <w:t>‘</w:t>
      </w:r>
      <w:r w:rsidR="009D2152" w:rsidRPr="009C0F80">
        <w:rPr>
          <w:rFonts w:ascii="Arial" w:hAnsi="Arial" w:cs="Arial"/>
          <w:color w:val="000000" w:themeColor="text1"/>
          <w:sz w:val="24"/>
          <w:szCs w:val="24"/>
        </w:rPr>
        <w:t>rescue</w:t>
      </w:r>
      <w:r w:rsidR="004A2E37" w:rsidRPr="009C0F80">
        <w:rPr>
          <w:rFonts w:ascii="Arial" w:hAnsi="Arial" w:cs="Arial"/>
          <w:color w:val="000000" w:themeColor="text1"/>
          <w:sz w:val="24"/>
          <w:szCs w:val="24"/>
        </w:rPr>
        <w:t>’</w:t>
      </w:r>
      <w:r w:rsidR="009D2152" w:rsidRPr="009C0F80">
        <w:rPr>
          <w:rFonts w:ascii="Arial" w:hAnsi="Arial" w:cs="Arial"/>
          <w:color w:val="000000" w:themeColor="text1"/>
          <w:sz w:val="24"/>
          <w:szCs w:val="24"/>
        </w:rPr>
        <w:t xml:space="preserve"> as opposed to simply </w:t>
      </w:r>
      <w:r w:rsidR="002643D6">
        <w:rPr>
          <w:rFonts w:ascii="Arial" w:hAnsi="Arial" w:cs="Arial"/>
          <w:color w:val="000000" w:themeColor="text1"/>
          <w:sz w:val="24"/>
          <w:szCs w:val="24"/>
        </w:rPr>
        <w:t>‘</w:t>
      </w:r>
      <w:r w:rsidR="009D2152" w:rsidRPr="009C0F80">
        <w:rPr>
          <w:rFonts w:ascii="Arial" w:hAnsi="Arial" w:cs="Arial"/>
          <w:color w:val="000000" w:themeColor="text1"/>
          <w:sz w:val="24"/>
          <w:szCs w:val="24"/>
        </w:rPr>
        <w:t>rehome</w:t>
      </w:r>
      <w:r w:rsidR="002643D6">
        <w:rPr>
          <w:rFonts w:ascii="Arial" w:hAnsi="Arial" w:cs="Arial"/>
          <w:color w:val="000000" w:themeColor="text1"/>
          <w:sz w:val="24"/>
          <w:szCs w:val="24"/>
        </w:rPr>
        <w:t>’</w:t>
      </w:r>
      <w:r w:rsidR="009D2152" w:rsidRPr="009C0F80">
        <w:rPr>
          <w:rFonts w:ascii="Arial" w:hAnsi="Arial" w:cs="Arial"/>
          <w:color w:val="000000" w:themeColor="text1"/>
          <w:sz w:val="24"/>
          <w:szCs w:val="24"/>
        </w:rPr>
        <w:t xml:space="preserve"> </w:t>
      </w:r>
      <w:r w:rsidRPr="009C0F80">
        <w:rPr>
          <w:rFonts w:ascii="Arial" w:hAnsi="Arial" w:cs="Arial"/>
          <w:color w:val="000000" w:themeColor="text1"/>
          <w:sz w:val="24"/>
          <w:szCs w:val="24"/>
        </w:rPr>
        <w:t xml:space="preserve">also </w:t>
      </w:r>
      <w:r w:rsidR="002643D6">
        <w:rPr>
          <w:rFonts w:ascii="Arial" w:hAnsi="Arial" w:cs="Arial"/>
          <w:color w:val="000000" w:themeColor="text1"/>
          <w:sz w:val="24"/>
          <w:szCs w:val="24"/>
        </w:rPr>
        <w:t>risks exacerbating</w:t>
      </w:r>
      <w:r w:rsidRPr="009C0F80">
        <w:rPr>
          <w:rFonts w:ascii="Arial" w:hAnsi="Arial" w:cs="Arial"/>
          <w:color w:val="000000" w:themeColor="text1"/>
          <w:sz w:val="24"/>
          <w:szCs w:val="24"/>
        </w:rPr>
        <w:t xml:space="preserve"> the problem identified in the consultation document</w:t>
      </w:r>
      <w:r w:rsidR="002643D6">
        <w:rPr>
          <w:rFonts w:ascii="Arial" w:hAnsi="Arial" w:cs="Arial"/>
          <w:color w:val="000000" w:themeColor="text1"/>
          <w:sz w:val="24"/>
          <w:szCs w:val="24"/>
        </w:rPr>
        <w:t xml:space="preserve"> concerning </w:t>
      </w:r>
      <w:r w:rsidRPr="009C0F80">
        <w:rPr>
          <w:rFonts w:ascii="Arial" w:hAnsi="Arial" w:cs="Arial"/>
          <w:color w:val="000000" w:themeColor="text1"/>
          <w:sz w:val="24"/>
          <w:szCs w:val="24"/>
        </w:rPr>
        <w:t xml:space="preserve">animals not being matched to new </w:t>
      </w:r>
      <w:r w:rsidR="007245B1" w:rsidRPr="009C0F80">
        <w:rPr>
          <w:rFonts w:ascii="Arial" w:hAnsi="Arial" w:cs="Arial"/>
          <w:color w:val="000000" w:themeColor="text1"/>
          <w:sz w:val="24"/>
          <w:szCs w:val="24"/>
        </w:rPr>
        <w:t>homes,</w:t>
      </w:r>
      <w:r w:rsidRPr="009C0F80">
        <w:rPr>
          <w:rFonts w:ascii="Arial" w:hAnsi="Arial" w:cs="Arial"/>
          <w:color w:val="000000" w:themeColor="text1"/>
          <w:sz w:val="24"/>
          <w:szCs w:val="24"/>
        </w:rPr>
        <w:t xml:space="preserve"> resulting in their </w:t>
      </w:r>
      <w:r w:rsidR="007245B1" w:rsidRPr="009C0F80">
        <w:rPr>
          <w:rFonts w:ascii="Arial" w:hAnsi="Arial" w:cs="Arial"/>
          <w:color w:val="000000" w:themeColor="text1"/>
          <w:sz w:val="24"/>
          <w:szCs w:val="24"/>
        </w:rPr>
        <w:t xml:space="preserve">return or abandonment. While we agree that matching animals to homes is </w:t>
      </w:r>
      <w:r w:rsidR="004A2E37" w:rsidRPr="009C0F80">
        <w:rPr>
          <w:rFonts w:ascii="Arial" w:hAnsi="Arial" w:cs="Arial"/>
          <w:color w:val="000000" w:themeColor="text1"/>
          <w:sz w:val="24"/>
          <w:szCs w:val="24"/>
        </w:rPr>
        <w:t>to be encouraged</w:t>
      </w:r>
      <w:r w:rsidR="002643D6">
        <w:rPr>
          <w:rFonts w:ascii="Arial" w:hAnsi="Arial" w:cs="Arial"/>
          <w:color w:val="000000" w:themeColor="text1"/>
          <w:sz w:val="24"/>
          <w:szCs w:val="24"/>
        </w:rPr>
        <w:t>,</w:t>
      </w:r>
      <w:r w:rsidR="004A2E37" w:rsidRPr="009C0F80">
        <w:rPr>
          <w:rFonts w:ascii="Arial" w:hAnsi="Arial" w:cs="Arial"/>
          <w:color w:val="000000" w:themeColor="text1"/>
          <w:sz w:val="24"/>
          <w:szCs w:val="24"/>
        </w:rPr>
        <w:t xml:space="preserve"> </w:t>
      </w:r>
      <w:r w:rsidR="007245B1" w:rsidRPr="009C0F80">
        <w:rPr>
          <w:rFonts w:ascii="Arial" w:hAnsi="Arial" w:cs="Arial"/>
          <w:color w:val="000000" w:themeColor="text1"/>
          <w:sz w:val="24"/>
          <w:szCs w:val="24"/>
        </w:rPr>
        <w:t>many large national organisations would not necessarily fulfil this criterion</w:t>
      </w:r>
      <w:r w:rsidR="002643D6">
        <w:rPr>
          <w:rFonts w:ascii="Arial" w:hAnsi="Arial" w:cs="Arial"/>
          <w:color w:val="000000" w:themeColor="text1"/>
          <w:sz w:val="24"/>
          <w:szCs w:val="24"/>
        </w:rPr>
        <w:t xml:space="preserve">. </w:t>
      </w:r>
      <w:r w:rsidR="00391F06">
        <w:rPr>
          <w:rFonts w:ascii="Arial" w:hAnsi="Arial" w:cs="Arial"/>
          <w:color w:val="000000" w:themeColor="text1"/>
          <w:sz w:val="24"/>
          <w:szCs w:val="24"/>
        </w:rPr>
        <w:t>Therefore,</w:t>
      </w:r>
      <w:r w:rsidR="002643D6">
        <w:rPr>
          <w:rFonts w:ascii="Arial" w:hAnsi="Arial" w:cs="Arial"/>
          <w:color w:val="000000" w:themeColor="text1"/>
          <w:sz w:val="24"/>
          <w:szCs w:val="24"/>
        </w:rPr>
        <w:t xml:space="preserve"> we</w:t>
      </w:r>
      <w:r w:rsidR="004A2E37" w:rsidRPr="009C0F80">
        <w:rPr>
          <w:rFonts w:ascii="Arial" w:hAnsi="Arial" w:cs="Arial"/>
          <w:color w:val="000000" w:themeColor="text1"/>
          <w:sz w:val="24"/>
          <w:szCs w:val="24"/>
        </w:rPr>
        <w:t xml:space="preserve"> </w:t>
      </w:r>
      <w:r w:rsidR="009D64A8">
        <w:rPr>
          <w:rFonts w:ascii="Arial" w:hAnsi="Arial" w:cs="Arial"/>
          <w:color w:val="000000" w:themeColor="text1"/>
          <w:sz w:val="24"/>
          <w:szCs w:val="24"/>
        </w:rPr>
        <w:t xml:space="preserve">would suggest </w:t>
      </w:r>
      <w:r w:rsidR="002643D6">
        <w:rPr>
          <w:rFonts w:ascii="Arial" w:hAnsi="Arial" w:cs="Arial"/>
          <w:color w:val="000000" w:themeColor="text1"/>
          <w:sz w:val="24"/>
          <w:szCs w:val="24"/>
        </w:rPr>
        <w:t xml:space="preserve">that </w:t>
      </w:r>
      <w:r w:rsidR="004A2E37" w:rsidRPr="009C0F80">
        <w:rPr>
          <w:rFonts w:ascii="Arial" w:hAnsi="Arial" w:cs="Arial"/>
          <w:color w:val="000000" w:themeColor="text1"/>
          <w:sz w:val="24"/>
          <w:szCs w:val="24"/>
        </w:rPr>
        <w:t xml:space="preserve">this </w:t>
      </w:r>
      <w:r w:rsidR="002643D6">
        <w:rPr>
          <w:rFonts w:ascii="Arial" w:hAnsi="Arial" w:cs="Arial"/>
          <w:color w:val="000000" w:themeColor="text1"/>
          <w:sz w:val="24"/>
          <w:szCs w:val="24"/>
        </w:rPr>
        <w:t xml:space="preserve">would be </w:t>
      </w:r>
      <w:r w:rsidR="00391F06">
        <w:rPr>
          <w:rFonts w:ascii="Arial" w:hAnsi="Arial" w:cs="Arial"/>
          <w:color w:val="000000" w:themeColor="text1"/>
          <w:sz w:val="24"/>
          <w:szCs w:val="24"/>
        </w:rPr>
        <w:lastRenderedPageBreak/>
        <w:t xml:space="preserve">better </w:t>
      </w:r>
      <w:r w:rsidR="00391F06" w:rsidRPr="009C0F80">
        <w:rPr>
          <w:rFonts w:ascii="Arial" w:hAnsi="Arial" w:cs="Arial"/>
          <w:color w:val="000000" w:themeColor="text1"/>
          <w:sz w:val="24"/>
          <w:szCs w:val="24"/>
        </w:rPr>
        <w:t>framed</w:t>
      </w:r>
      <w:r w:rsidR="004A2E37" w:rsidRPr="009C0F80">
        <w:rPr>
          <w:rFonts w:ascii="Arial" w:hAnsi="Arial" w:cs="Arial"/>
          <w:color w:val="000000" w:themeColor="text1"/>
          <w:sz w:val="24"/>
          <w:szCs w:val="24"/>
        </w:rPr>
        <w:t xml:space="preserve"> as good practice in guidance which would accompany any statutory licencing scheme. </w:t>
      </w:r>
    </w:p>
    <w:p w14:paraId="49BA4A4C" w14:textId="0AC10F1E" w:rsidR="00933D59" w:rsidRPr="009C0F80" w:rsidRDefault="00933D59" w:rsidP="00C50DBE">
      <w:pPr>
        <w:ind w:left="-426"/>
        <w:jc w:val="both"/>
        <w:rPr>
          <w:rFonts w:ascii="Arial" w:hAnsi="Arial" w:cs="Arial"/>
          <w:color w:val="000000" w:themeColor="text1"/>
          <w:sz w:val="24"/>
          <w:szCs w:val="24"/>
        </w:rPr>
      </w:pPr>
    </w:p>
    <w:p w14:paraId="2B6DACA5" w14:textId="6AF70553" w:rsidR="00933D59" w:rsidRPr="0003684F" w:rsidRDefault="00933D59" w:rsidP="00C50DBE">
      <w:pPr>
        <w:pStyle w:val="ListParagraph"/>
        <w:ind w:left="-426"/>
        <w:jc w:val="both"/>
        <w:rPr>
          <w:rFonts w:ascii="Arial" w:hAnsi="Arial" w:cs="Arial"/>
          <w:bCs/>
          <w:color w:val="000000" w:themeColor="text1"/>
          <w:sz w:val="24"/>
          <w:szCs w:val="24"/>
          <w:u w:val="single"/>
        </w:rPr>
      </w:pPr>
      <w:r w:rsidRPr="0003684F">
        <w:rPr>
          <w:rFonts w:ascii="Arial" w:hAnsi="Arial" w:cs="Arial"/>
          <w:bCs/>
          <w:color w:val="000000" w:themeColor="text1"/>
          <w:sz w:val="24"/>
          <w:szCs w:val="24"/>
          <w:u w:val="single"/>
        </w:rPr>
        <w:t>Training of Staff</w:t>
      </w:r>
      <w:r w:rsidR="007245B1" w:rsidRPr="0003684F">
        <w:rPr>
          <w:rFonts w:ascii="Arial" w:hAnsi="Arial" w:cs="Arial"/>
          <w:bCs/>
          <w:color w:val="000000" w:themeColor="text1"/>
          <w:sz w:val="24"/>
          <w:szCs w:val="24"/>
          <w:u w:val="single"/>
        </w:rPr>
        <w:t xml:space="preserve"> &amp; Volunteers </w:t>
      </w:r>
    </w:p>
    <w:p w14:paraId="2F654B80" w14:textId="6D01007A" w:rsidR="00933D59" w:rsidRPr="009C0F80" w:rsidRDefault="00933D59"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 xml:space="preserve">Where an AWE employs </w:t>
      </w:r>
      <w:r w:rsidR="007245B1" w:rsidRPr="009C0F80">
        <w:rPr>
          <w:rFonts w:ascii="Arial" w:hAnsi="Arial" w:cs="Arial"/>
          <w:color w:val="000000" w:themeColor="text1"/>
          <w:sz w:val="24"/>
          <w:szCs w:val="24"/>
        </w:rPr>
        <w:t>staff,</w:t>
      </w:r>
      <w:r w:rsidRPr="009C0F80">
        <w:rPr>
          <w:rFonts w:ascii="Arial" w:hAnsi="Arial" w:cs="Arial"/>
          <w:color w:val="000000" w:themeColor="text1"/>
          <w:sz w:val="24"/>
          <w:szCs w:val="24"/>
        </w:rPr>
        <w:t xml:space="preserve"> staff should have an appropriate level of training </w:t>
      </w:r>
      <w:r w:rsidR="00256546" w:rsidRPr="009C0F80">
        <w:rPr>
          <w:rFonts w:ascii="Arial" w:hAnsi="Arial" w:cs="Arial"/>
          <w:color w:val="000000" w:themeColor="text1"/>
          <w:sz w:val="24"/>
          <w:szCs w:val="24"/>
        </w:rPr>
        <w:t>inclu</w:t>
      </w:r>
      <w:r w:rsidR="00256546">
        <w:rPr>
          <w:rFonts w:ascii="Arial" w:hAnsi="Arial" w:cs="Arial"/>
          <w:color w:val="000000" w:themeColor="text1"/>
          <w:sz w:val="24"/>
          <w:szCs w:val="24"/>
        </w:rPr>
        <w:t>d</w:t>
      </w:r>
      <w:r w:rsidR="00256546" w:rsidRPr="009C0F80">
        <w:rPr>
          <w:rFonts w:ascii="Arial" w:hAnsi="Arial" w:cs="Arial"/>
          <w:color w:val="000000" w:themeColor="text1"/>
          <w:sz w:val="24"/>
          <w:szCs w:val="24"/>
        </w:rPr>
        <w:t>ing</w:t>
      </w:r>
      <w:r w:rsidRPr="009C0F80">
        <w:rPr>
          <w:rFonts w:ascii="Arial" w:hAnsi="Arial" w:cs="Arial"/>
          <w:color w:val="000000" w:themeColor="text1"/>
          <w:sz w:val="24"/>
          <w:szCs w:val="24"/>
        </w:rPr>
        <w:t xml:space="preserve"> appropriate first aid training. The level of qualifications</w:t>
      </w:r>
      <w:r w:rsidR="009D64A8">
        <w:rPr>
          <w:rFonts w:ascii="Arial" w:hAnsi="Arial" w:cs="Arial"/>
          <w:color w:val="000000" w:themeColor="text1"/>
          <w:sz w:val="24"/>
          <w:szCs w:val="24"/>
        </w:rPr>
        <w:t>/relevant experience</w:t>
      </w:r>
      <w:r w:rsidRPr="009C0F80">
        <w:rPr>
          <w:rFonts w:ascii="Arial" w:hAnsi="Arial" w:cs="Arial"/>
          <w:color w:val="000000" w:themeColor="text1"/>
          <w:sz w:val="24"/>
          <w:szCs w:val="24"/>
        </w:rPr>
        <w:t xml:space="preserve"> should be set</w:t>
      </w:r>
      <w:r w:rsidR="00256546">
        <w:rPr>
          <w:rFonts w:ascii="Arial" w:hAnsi="Arial" w:cs="Arial"/>
          <w:color w:val="000000" w:themeColor="text1"/>
          <w:sz w:val="24"/>
          <w:szCs w:val="24"/>
        </w:rPr>
        <w:t xml:space="preserve"> in line with sector standards (ascertained</w:t>
      </w:r>
      <w:r w:rsidRPr="009C0F80">
        <w:rPr>
          <w:rFonts w:ascii="Arial" w:hAnsi="Arial" w:cs="Arial"/>
          <w:color w:val="000000" w:themeColor="text1"/>
          <w:sz w:val="24"/>
          <w:szCs w:val="24"/>
        </w:rPr>
        <w:t xml:space="preserve"> in discussion with industry bodies</w:t>
      </w:r>
      <w:r w:rsidR="00256546">
        <w:rPr>
          <w:rFonts w:ascii="Arial" w:hAnsi="Arial" w:cs="Arial"/>
          <w:color w:val="000000" w:themeColor="text1"/>
          <w:sz w:val="24"/>
          <w:szCs w:val="24"/>
        </w:rPr>
        <w:t xml:space="preserve">) </w:t>
      </w:r>
      <w:r w:rsidRPr="009C0F80">
        <w:rPr>
          <w:rFonts w:ascii="Arial" w:hAnsi="Arial" w:cs="Arial"/>
          <w:color w:val="000000" w:themeColor="text1"/>
          <w:sz w:val="24"/>
          <w:szCs w:val="24"/>
        </w:rPr>
        <w:t xml:space="preserve">and should be equivalent across all comparable, animal facing services. </w:t>
      </w:r>
    </w:p>
    <w:p w14:paraId="721FE360" w14:textId="006AD3A9" w:rsidR="00F75379" w:rsidRPr="009C0F80" w:rsidRDefault="00F75379" w:rsidP="00C50DBE">
      <w:pPr>
        <w:ind w:left="-426"/>
        <w:jc w:val="both"/>
        <w:rPr>
          <w:rFonts w:ascii="Arial" w:hAnsi="Arial" w:cs="Arial"/>
          <w:b/>
          <w:color w:val="000000" w:themeColor="text1"/>
          <w:sz w:val="24"/>
          <w:szCs w:val="24"/>
        </w:rPr>
      </w:pPr>
    </w:p>
    <w:p w14:paraId="79092B0D" w14:textId="5C7A081A" w:rsidR="00A80088" w:rsidRPr="0003684F" w:rsidRDefault="004A2E37" w:rsidP="00C50DBE">
      <w:pPr>
        <w:pStyle w:val="ListParagraph"/>
        <w:ind w:left="-426"/>
        <w:jc w:val="both"/>
        <w:rPr>
          <w:rFonts w:ascii="Arial" w:hAnsi="Arial" w:cs="Arial"/>
          <w:color w:val="000000" w:themeColor="text1"/>
          <w:sz w:val="24"/>
          <w:szCs w:val="24"/>
          <w:u w:val="single"/>
        </w:rPr>
      </w:pPr>
      <w:r w:rsidRPr="0003684F">
        <w:rPr>
          <w:rFonts w:ascii="Arial" w:hAnsi="Arial" w:cs="Arial"/>
          <w:color w:val="000000" w:themeColor="text1"/>
          <w:sz w:val="24"/>
          <w:szCs w:val="24"/>
          <w:u w:val="single"/>
        </w:rPr>
        <w:t>Enforcement /</w:t>
      </w:r>
      <w:r w:rsidR="00A80088" w:rsidRPr="0003684F">
        <w:rPr>
          <w:rFonts w:ascii="Arial" w:hAnsi="Arial" w:cs="Arial"/>
          <w:color w:val="000000" w:themeColor="text1"/>
          <w:sz w:val="24"/>
          <w:szCs w:val="24"/>
          <w:u w:val="single"/>
        </w:rPr>
        <w:t xml:space="preserve">Inspection of premises: </w:t>
      </w:r>
    </w:p>
    <w:p w14:paraId="0FFC3BE4" w14:textId="3A2A7F94" w:rsidR="00E345B1" w:rsidRPr="009C0F80" w:rsidRDefault="00714996"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 xml:space="preserve">Our data </w:t>
      </w:r>
      <w:r w:rsidR="00FF4C2E" w:rsidRPr="009C0F80">
        <w:rPr>
          <w:rFonts w:ascii="Arial" w:hAnsi="Arial" w:cs="Arial"/>
          <w:color w:val="000000" w:themeColor="text1"/>
          <w:sz w:val="24"/>
          <w:szCs w:val="24"/>
        </w:rPr>
        <w:t xml:space="preserve">suggests that a key challenge to regulating dog rescues is accommodating diversity in practice. For example, bigger organisations own premises and employ staff, </w:t>
      </w:r>
      <w:r w:rsidR="002643D6">
        <w:rPr>
          <w:rFonts w:ascii="Arial" w:hAnsi="Arial" w:cs="Arial"/>
          <w:color w:val="000000" w:themeColor="text1"/>
          <w:sz w:val="24"/>
          <w:szCs w:val="24"/>
        </w:rPr>
        <w:t>many organisations</w:t>
      </w:r>
      <w:r w:rsidR="00FF4C2E" w:rsidRPr="009C0F80">
        <w:rPr>
          <w:rFonts w:ascii="Arial" w:hAnsi="Arial" w:cs="Arial"/>
          <w:color w:val="000000" w:themeColor="text1"/>
          <w:sz w:val="24"/>
          <w:szCs w:val="24"/>
        </w:rPr>
        <w:t xml:space="preserve"> contract third parties including commercial kennels, while others favour foster-based</w:t>
      </w:r>
      <w:r w:rsidR="004A2E37" w:rsidRPr="009C0F80">
        <w:rPr>
          <w:rFonts w:ascii="Arial" w:hAnsi="Arial" w:cs="Arial"/>
          <w:color w:val="000000" w:themeColor="text1"/>
          <w:sz w:val="24"/>
          <w:szCs w:val="24"/>
        </w:rPr>
        <w:t>, or even home-to-home</w:t>
      </w:r>
      <w:r w:rsidR="00FF4C2E" w:rsidRPr="009C0F80">
        <w:rPr>
          <w:rFonts w:ascii="Arial" w:hAnsi="Arial" w:cs="Arial"/>
          <w:color w:val="000000" w:themeColor="text1"/>
          <w:sz w:val="24"/>
          <w:szCs w:val="24"/>
        </w:rPr>
        <w:t xml:space="preserve"> models.</w:t>
      </w:r>
      <w:r w:rsidR="004A2E37" w:rsidRPr="009C0F80">
        <w:rPr>
          <w:rFonts w:ascii="Arial" w:hAnsi="Arial" w:cs="Arial"/>
          <w:color w:val="000000" w:themeColor="text1"/>
          <w:sz w:val="24"/>
          <w:szCs w:val="24"/>
        </w:rPr>
        <w:t xml:space="preserve"> E</w:t>
      </w:r>
      <w:r w:rsidR="00FF4C2E" w:rsidRPr="009C0F80">
        <w:rPr>
          <w:rFonts w:ascii="Arial" w:hAnsi="Arial" w:cs="Arial"/>
          <w:color w:val="000000" w:themeColor="text1"/>
          <w:sz w:val="24"/>
          <w:szCs w:val="24"/>
        </w:rPr>
        <w:t>ven where minimal welfare standards exist, these often privilege easily measurable aspects such as physical environment (e.g., dictating specific kennel dimensions).</w:t>
      </w:r>
      <w:r w:rsidR="00F75379" w:rsidRPr="009C0F80">
        <w:rPr>
          <w:rFonts w:ascii="Arial" w:hAnsi="Arial" w:cs="Arial"/>
          <w:color w:val="000000" w:themeColor="text1"/>
          <w:sz w:val="24"/>
          <w:szCs w:val="24"/>
        </w:rPr>
        <w:t xml:space="preserve"> </w:t>
      </w:r>
    </w:p>
    <w:p w14:paraId="4A39D7AA" w14:textId="48155655" w:rsidR="005618C3" w:rsidRPr="009C0F80" w:rsidRDefault="00FF4C2E"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We</w:t>
      </w:r>
      <w:r w:rsidR="004A2E37" w:rsidRPr="009C0F80">
        <w:rPr>
          <w:rFonts w:ascii="Arial" w:hAnsi="Arial" w:cs="Arial"/>
          <w:color w:val="000000" w:themeColor="text1"/>
          <w:sz w:val="24"/>
          <w:szCs w:val="24"/>
        </w:rPr>
        <w:t xml:space="preserve"> therefore</w:t>
      </w:r>
      <w:r w:rsidRPr="009C0F80">
        <w:rPr>
          <w:rFonts w:ascii="Arial" w:hAnsi="Arial" w:cs="Arial"/>
          <w:color w:val="000000" w:themeColor="text1"/>
          <w:sz w:val="24"/>
          <w:szCs w:val="24"/>
        </w:rPr>
        <w:t xml:space="preserve"> advise a degree of flexibility be</w:t>
      </w:r>
      <w:r w:rsidR="004A2E37" w:rsidRPr="009C0F80">
        <w:rPr>
          <w:rFonts w:ascii="Arial" w:hAnsi="Arial" w:cs="Arial"/>
          <w:color w:val="000000" w:themeColor="text1"/>
          <w:sz w:val="24"/>
          <w:szCs w:val="24"/>
        </w:rPr>
        <w:t xml:space="preserve"> taken</w:t>
      </w:r>
      <w:r w:rsidRPr="009C0F80">
        <w:rPr>
          <w:rFonts w:ascii="Arial" w:hAnsi="Arial" w:cs="Arial"/>
          <w:color w:val="000000" w:themeColor="text1"/>
          <w:sz w:val="24"/>
          <w:szCs w:val="24"/>
        </w:rPr>
        <w:t xml:space="preserve"> in the </w:t>
      </w:r>
      <w:r w:rsidR="00E345B1" w:rsidRPr="009C0F80">
        <w:rPr>
          <w:rFonts w:ascii="Arial" w:hAnsi="Arial" w:cs="Arial"/>
          <w:color w:val="000000" w:themeColor="text1"/>
          <w:sz w:val="24"/>
          <w:szCs w:val="24"/>
        </w:rPr>
        <w:t>enforcement of any</w:t>
      </w:r>
      <w:r w:rsidRPr="009C0F80">
        <w:rPr>
          <w:rFonts w:ascii="Arial" w:hAnsi="Arial" w:cs="Arial"/>
          <w:color w:val="000000" w:themeColor="text1"/>
          <w:sz w:val="24"/>
          <w:szCs w:val="24"/>
        </w:rPr>
        <w:t xml:space="preserve"> licencing regime</w:t>
      </w:r>
      <w:r w:rsidR="002643D6">
        <w:rPr>
          <w:rFonts w:ascii="Arial" w:hAnsi="Arial" w:cs="Arial"/>
          <w:color w:val="000000" w:themeColor="text1"/>
          <w:sz w:val="24"/>
          <w:szCs w:val="24"/>
        </w:rPr>
        <w:t>. it is crucial that they are implemented by</w:t>
      </w:r>
      <w:r w:rsidR="00E345B1" w:rsidRPr="009C0F80">
        <w:rPr>
          <w:rFonts w:ascii="Arial" w:hAnsi="Arial" w:cs="Arial"/>
          <w:color w:val="000000" w:themeColor="text1"/>
          <w:sz w:val="24"/>
          <w:szCs w:val="24"/>
        </w:rPr>
        <w:t xml:space="preserve"> well-trained</w:t>
      </w:r>
      <w:r w:rsidRPr="009C0F80">
        <w:rPr>
          <w:rFonts w:ascii="Arial" w:hAnsi="Arial" w:cs="Arial"/>
          <w:color w:val="000000" w:themeColor="text1"/>
          <w:sz w:val="24"/>
          <w:szCs w:val="24"/>
        </w:rPr>
        <w:t xml:space="preserve"> </w:t>
      </w:r>
      <w:r w:rsidR="0038798C" w:rsidRPr="009C0F80">
        <w:rPr>
          <w:rFonts w:ascii="Arial" w:hAnsi="Arial" w:cs="Arial"/>
          <w:color w:val="000000" w:themeColor="text1"/>
          <w:sz w:val="24"/>
          <w:szCs w:val="24"/>
        </w:rPr>
        <w:t>enforcers</w:t>
      </w:r>
      <w:r w:rsidR="00911B6F" w:rsidRPr="009C0F80">
        <w:rPr>
          <w:rFonts w:ascii="Arial" w:hAnsi="Arial" w:cs="Arial"/>
          <w:color w:val="000000" w:themeColor="text1"/>
          <w:sz w:val="24"/>
          <w:szCs w:val="24"/>
        </w:rPr>
        <w:t>/officers</w:t>
      </w:r>
      <w:r w:rsidR="002643D6">
        <w:rPr>
          <w:rFonts w:ascii="Arial" w:hAnsi="Arial" w:cs="Arial"/>
          <w:color w:val="000000" w:themeColor="text1"/>
          <w:sz w:val="24"/>
          <w:szCs w:val="24"/>
        </w:rPr>
        <w:t>,</w:t>
      </w:r>
      <w:r w:rsidR="0038798C" w:rsidRPr="009C0F80">
        <w:rPr>
          <w:rFonts w:ascii="Arial" w:hAnsi="Arial" w:cs="Arial"/>
          <w:color w:val="000000" w:themeColor="text1"/>
          <w:sz w:val="24"/>
          <w:szCs w:val="24"/>
        </w:rPr>
        <w:t xml:space="preserve"> </w:t>
      </w:r>
      <w:r w:rsidR="00E345B1" w:rsidRPr="009C0F80">
        <w:rPr>
          <w:rFonts w:ascii="Arial" w:hAnsi="Arial" w:cs="Arial"/>
          <w:color w:val="000000" w:themeColor="text1"/>
          <w:sz w:val="24"/>
          <w:szCs w:val="24"/>
        </w:rPr>
        <w:t xml:space="preserve">who are well versed in animal welfare </w:t>
      </w:r>
      <w:r w:rsidR="002643D6">
        <w:rPr>
          <w:rFonts w:ascii="Arial" w:hAnsi="Arial" w:cs="Arial"/>
          <w:color w:val="000000" w:themeColor="text1"/>
          <w:sz w:val="24"/>
          <w:szCs w:val="24"/>
        </w:rPr>
        <w:t xml:space="preserve">and can </w:t>
      </w:r>
      <w:r w:rsidRPr="009C0F80">
        <w:rPr>
          <w:rFonts w:ascii="Arial" w:hAnsi="Arial" w:cs="Arial"/>
          <w:color w:val="000000" w:themeColor="text1"/>
          <w:sz w:val="24"/>
          <w:szCs w:val="24"/>
        </w:rPr>
        <w:t>ensure that a holistic approach is taken to assessing the suitability in the environment</w:t>
      </w:r>
      <w:r w:rsidR="00911B6F" w:rsidRPr="009C0F80">
        <w:rPr>
          <w:rFonts w:ascii="Arial" w:hAnsi="Arial" w:cs="Arial"/>
          <w:color w:val="000000" w:themeColor="text1"/>
          <w:sz w:val="24"/>
          <w:szCs w:val="24"/>
        </w:rPr>
        <w:t>.</w:t>
      </w:r>
      <w:r w:rsidR="00F8684A" w:rsidRPr="009C0F80">
        <w:rPr>
          <w:rFonts w:ascii="Arial" w:hAnsi="Arial" w:cs="Arial"/>
          <w:color w:val="000000" w:themeColor="text1"/>
          <w:sz w:val="24"/>
          <w:szCs w:val="24"/>
        </w:rPr>
        <w:t xml:space="preserve"> For </w:t>
      </w:r>
      <w:r w:rsidR="00F75379" w:rsidRPr="009C0F80">
        <w:rPr>
          <w:rFonts w:ascii="Arial" w:hAnsi="Arial" w:cs="Arial"/>
          <w:color w:val="000000" w:themeColor="text1"/>
          <w:sz w:val="24"/>
          <w:szCs w:val="24"/>
        </w:rPr>
        <w:t>example,</w:t>
      </w:r>
      <w:r w:rsidRPr="009C0F80">
        <w:rPr>
          <w:rFonts w:ascii="Arial" w:hAnsi="Arial" w:cs="Arial"/>
          <w:color w:val="000000" w:themeColor="text1"/>
          <w:sz w:val="24"/>
          <w:szCs w:val="24"/>
        </w:rPr>
        <w:t xml:space="preserve"> understand</w:t>
      </w:r>
      <w:r w:rsidR="00F8684A" w:rsidRPr="009C0F80">
        <w:rPr>
          <w:rFonts w:ascii="Arial" w:hAnsi="Arial" w:cs="Arial"/>
          <w:color w:val="000000" w:themeColor="text1"/>
          <w:sz w:val="24"/>
          <w:szCs w:val="24"/>
        </w:rPr>
        <w:t>ing nuances such as that</w:t>
      </w:r>
      <w:r w:rsidRPr="009C0F80">
        <w:rPr>
          <w:rFonts w:ascii="Arial" w:hAnsi="Arial" w:cs="Arial"/>
          <w:color w:val="000000" w:themeColor="text1"/>
          <w:sz w:val="24"/>
          <w:szCs w:val="24"/>
        </w:rPr>
        <w:t xml:space="preserve"> some dogs may prefer to be kennelled with another dog even if this does make dimensions per dog smaller than would otherwise be preferable (for e.g. bonded pairs, greyhounds from tracks and dogs seized from puppy farms). </w:t>
      </w:r>
      <w:r w:rsidR="00F8684A" w:rsidRPr="009C0F80">
        <w:rPr>
          <w:rFonts w:ascii="Arial" w:hAnsi="Arial" w:cs="Arial"/>
          <w:color w:val="000000" w:themeColor="text1"/>
          <w:sz w:val="24"/>
          <w:szCs w:val="24"/>
        </w:rPr>
        <w:t xml:space="preserve">Failure to recognise what good welfare practice looks like in smaller, less resourced rescues risks closing those organisations down, potentially exacerbating the current crisis in UK dog rescue.  </w:t>
      </w:r>
    </w:p>
    <w:p w14:paraId="0CE5623F" w14:textId="6E3462AD" w:rsidR="00A05E5A" w:rsidRPr="009C0F80" w:rsidRDefault="00E345B1"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 xml:space="preserve">To ensure that rescues are not held to a higher standard than </w:t>
      </w:r>
      <w:r w:rsidR="00256546">
        <w:rPr>
          <w:rFonts w:ascii="Arial" w:hAnsi="Arial" w:cs="Arial"/>
          <w:color w:val="000000" w:themeColor="text1"/>
          <w:sz w:val="24"/>
          <w:szCs w:val="24"/>
        </w:rPr>
        <w:t xml:space="preserve">organisations </w:t>
      </w:r>
      <w:r w:rsidR="00256546" w:rsidRPr="009C0F80">
        <w:rPr>
          <w:rFonts w:ascii="Arial" w:hAnsi="Arial" w:cs="Arial"/>
          <w:color w:val="000000" w:themeColor="text1"/>
          <w:sz w:val="24"/>
          <w:szCs w:val="24"/>
        </w:rPr>
        <w:t>boarding</w:t>
      </w:r>
      <w:r w:rsidRPr="009C0F80">
        <w:rPr>
          <w:rFonts w:ascii="Arial" w:hAnsi="Arial" w:cs="Arial"/>
          <w:color w:val="000000" w:themeColor="text1"/>
          <w:sz w:val="24"/>
          <w:szCs w:val="24"/>
        </w:rPr>
        <w:t xml:space="preserve"> animals commercially/for profit, </w:t>
      </w:r>
      <w:r w:rsidR="00C75970" w:rsidRPr="009C0F80">
        <w:rPr>
          <w:rFonts w:ascii="Arial" w:hAnsi="Arial" w:cs="Arial"/>
          <w:color w:val="000000" w:themeColor="text1"/>
          <w:sz w:val="24"/>
          <w:szCs w:val="24"/>
        </w:rPr>
        <w:t xml:space="preserve">specific requirements </w:t>
      </w:r>
      <w:r w:rsidRPr="009C0F80">
        <w:rPr>
          <w:rFonts w:ascii="Arial" w:hAnsi="Arial" w:cs="Arial"/>
          <w:color w:val="000000" w:themeColor="text1"/>
          <w:sz w:val="24"/>
          <w:szCs w:val="24"/>
        </w:rPr>
        <w:t xml:space="preserve">regarding physical environments such as kennels and catteries </w:t>
      </w:r>
      <w:r w:rsidR="00C75970" w:rsidRPr="009C0F80">
        <w:rPr>
          <w:rFonts w:ascii="Arial" w:hAnsi="Arial" w:cs="Arial"/>
          <w:color w:val="000000" w:themeColor="text1"/>
          <w:sz w:val="24"/>
          <w:szCs w:val="24"/>
        </w:rPr>
        <w:t>would need to</w:t>
      </w:r>
      <w:r w:rsidR="00DC79FC" w:rsidRPr="009C0F80">
        <w:rPr>
          <w:rFonts w:ascii="Arial" w:hAnsi="Arial" w:cs="Arial"/>
          <w:color w:val="000000" w:themeColor="text1"/>
          <w:sz w:val="24"/>
          <w:szCs w:val="24"/>
        </w:rPr>
        <w:t xml:space="preserve"> be reflected in an amendment to the </w:t>
      </w:r>
      <w:r w:rsidR="005618C3">
        <w:rPr>
          <w:rFonts w:ascii="Arial" w:hAnsi="Arial" w:cs="Arial"/>
          <w:color w:val="000000" w:themeColor="text1"/>
          <w:sz w:val="24"/>
          <w:szCs w:val="24"/>
        </w:rPr>
        <w:t>A</w:t>
      </w:r>
      <w:r w:rsidR="00DC79FC" w:rsidRPr="009C0F80">
        <w:rPr>
          <w:rFonts w:ascii="Arial" w:hAnsi="Arial" w:cs="Arial"/>
          <w:color w:val="000000" w:themeColor="text1"/>
          <w:sz w:val="24"/>
          <w:szCs w:val="24"/>
        </w:rPr>
        <w:t xml:space="preserve">nimal </w:t>
      </w:r>
      <w:r w:rsidR="005618C3">
        <w:rPr>
          <w:rFonts w:ascii="Arial" w:hAnsi="Arial" w:cs="Arial"/>
          <w:color w:val="000000" w:themeColor="text1"/>
          <w:sz w:val="24"/>
          <w:szCs w:val="24"/>
        </w:rPr>
        <w:t>B</w:t>
      </w:r>
      <w:r w:rsidR="00DC79FC" w:rsidRPr="009C0F80">
        <w:rPr>
          <w:rFonts w:ascii="Arial" w:hAnsi="Arial" w:cs="Arial"/>
          <w:color w:val="000000" w:themeColor="text1"/>
          <w:sz w:val="24"/>
          <w:szCs w:val="24"/>
        </w:rPr>
        <w:t xml:space="preserve">oarding </w:t>
      </w:r>
      <w:r w:rsidR="005618C3">
        <w:rPr>
          <w:rFonts w:ascii="Arial" w:hAnsi="Arial" w:cs="Arial"/>
          <w:color w:val="000000" w:themeColor="text1"/>
          <w:sz w:val="24"/>
          <w:szCs w:val="24"/>
        </w:rPr>
        <w:t>E</w:t>
      </w:r>
      <w:r w:rsidR="00DC79FC" w:rsidRPr="009C0F80">
        <w:rPr>
          <w:rFonts w:ascii="Arial" w:hAnsi="Arial" w:cs="Arial"/>
          <w:color w:val="000000" w:themeColor="text1"/>
          <w:sz w:val="24"/>
          <w:szCs w:val="24"/>
        </w:rPr>
        <w:t xml:space="preserve">stablishments </w:t>
      </w:r>
      <w:r w:rsidR="005618C3">
        <w:rPr>
          <w:rFonts w:ascii="Arial" w:hAnsi="Arial" w:cs="Arial"/>
          <w:color w:val="000000" w:themeColor="text1"/>
          <w:sz w:val="24"/>
          <w:szCs w:val="24"/>
        </w:rPr>
        <w:t>A</w:t>
      </w:r>
      <w:r w:rsidR="00DC79FC" w:rsidRPr="009C0F80">
        <w:rPr>
          <w:rFonts w:ascii="Arial" w:hAnsi="Arial" w:cs="Arial"/>
          <w:color w:val="000000" w:themeColor="text1"/>
          <w:sz w:val="24"/>
          <w:szCs w:val="24"/>
        </w:rPr>
        <w:t>ct 1963</w:t>
      </w:r>
      <w:r w:rsidR="0086030B" w:rsidRPr="009C0F80">
        <w:rPr>
          <w:rFonts w:ascii="Arial" w:hAnsi="Arial" w:cs="Arial"/>
          <w:color w:val="000000" w:themeColor="text1"/>
          <w:sz w:val="24"/>
          <w:szCs w:val="24"/>
        </w:rPr>
        <w:t xml:space="preserve"> </w:t>
      </w:r>
      <w:r w:rsidRPr="009C0F80">
        <w:rPr>
          <w:rFonts w:ascii="Arial" w:hAnsi="Arial" w:cs="Arial"/>
          <w:color w:val="000000" w:themeColor="text1"/>
          <w:sz w:val="24"/>
          <w:szCs w:val="24"/>
        </w:rPr>
        <w:t>to bring this in</w:t>
      </w:r>
      <w:r w:rsidR="001054B7" w:rsidRPr="009C0F80">
        <w:rPr>
          <w:rFonts w:ascii="Arial" w:hAnsi="Arial" w:cs="Arial"/>
          <w:color w:val="000000" w:themeColor="text1"/>
          <w:sz w:val="24"/>
          <w:szCs w:val="24"/>
        </w:rPr>
        <w:t>-</w:t>
      </w:r>
      <w:r w:rsidRPr="009C0F80">
        <w:rPr>
          <w:rFonts w:ascii="Arial" w:hAnsi="Arial" w:cs="Arial"/>
          <w:color w:val="000000" w:themeColor="text1"/>
          <w:sz w:val="24"/>
          <w:szCs w:val="24"/>
        </w:rPr>
        <w:t xml:space="preserve">line with the Scottish and English boarding equivalents </w:t>
      </w:r>
      <w:r w:rsidR="0050127B" w:rsidRPr="009C0F80">
        <w:rPr>
          <w:rFonts w:ascii="Arial" w:hAnsi="Arial" w:cs="Arial"/>
          <w:color w:val="000000" w:themeColor="text1"/>
          <w:sz w:val="24"/>
          <w:szCs w:val="24"/>
        </w:rPr>
        <w:t>(</w:t>
      </w:r>
      <w:r w:rsidR="005618C3">
        <w:rPr>
          <w:rFonts w:ascii="Arial" w:hAnsi="Arial" w:cs="Arial"/>
          <w:color w:val="000000" w:themeColor="text1"/>
          <w:sz w:val="24"/>
          <w:szCs w:val="24"/>
        </w:rPr>
        <w:t>i.e.</w:t>
      </w:r>
      <w:r w:rsidRPr="009C0F80">
        <w:rPr>
          <w:rFonts w:ascii="Arial" w:hAnsi="Arial" w:cs="Arial"/>
          <w:color w:val="000000" w:themeColor="text1"/>
          <w:sz w:val="24"/>
          <w:szCs w:val="24"/>
        </w:rPr>
        <w:t xml:space="preserve"> </w:t>
      </w:r>
      <w:r w:rsidR="00D24EC0" w:rsidRPr="009C0F80">
        <w:rPr>
          <w:rFonts w:ascii="Arial" w:hAnsi="Arial" w:cs="Arial"/>
          <w:color w:val="000000" w:themeColor="text1"/>
          <w:sz w:val="24"/>
          <w:szCs w:val="24"/>
          <w:shd w:val="clear" w:color="auto" w:fill="F5F5F5"/>
        </w:rPr>
        <w:t> </w:t>
      </w:r>
      <w:hyperlink r:id="rId7" w:history="1">
        <w:r w:rsidR="00D24EC0" w:rsidRPr="002D164B">
          <w:rPr>
            <w:rStyle w:val="Hyperlink"/>
            <w:rFonts w:ascii="Arial" w:hAnsi="Arial" w:cs="Arial"/>
            <w:color w:val="000000" w:themeColor="text1"/>
            <w:sz w:val="24"/>
            <w:szCs w:val="24"/>
            <w:shd w:val="clear" w:color="auto" w:fill="F5F5F5"/>
          </w:rPr>
          <w:t>The Animal Welfare (Licensing of Activities Involving Animals) (England) Regulations 2018 No. 486</w:t>
        </w:r>
      </w:hyperlink>
      <w:r w:rsidR="0050127B" w:rsidRPr="002D164B">
        <w:rPr>
          <w:rStyle w:val="Hyperlink"/>
          <w:rFonts w:ascii="Arial" w:hAnsi="Arial" w:cs="Arial"/>
          <w:color w:val="000000" w:themeColor="text1"/>
          <w:sz w:val="24"/>
          <w:szCs w:val="24"/>
          <w:shd w:val="clear" w:color="auto" w:fill="F5F5F5"/>
        </w:rPr>
        <w:t>)</w:t>
      </w:r>
      <w:r w:rsidR="0050127B" w:rsidRPr="009C0F80">
        <w:rPr>
          <w:rStyle w:val="Hyperlink"/>
          <w:rFonts w:ascii="Arial" w:hAnsi="Arial" w:cs="Arial"/>
          <w:color w:val="000000" w:themeColor="text1"/>
          <w:sz w:val="24"/>
          <w:szCs w:val="24"/>
          <w:shd w:val="clear" w:color="auto" w:fill="F5F5F5"/>
        </w:rPr>
        <w:t xml:space="preserve"> </w:t>
      </w:r>
      <w:r w:rsidR="00C75970" w:rsidRPr="009C0F80">
        <w:rPr>
          <w:rFonts w:ascii="Arial" w:hAnsi="Arial" w:cs="Arial"/>
          <w:color w:val="000000" w:themeColor="text1"/>
          <w:sz w:val="24"/>
          <w:szCs w:val="24"/>
        </w:rPr>
        <w:t xml:space="preserve">Given the role commercial </w:t>
      </w:r>
      <w:r w:rsidR="005332AE" w:rsidRPr="009C0F80">
        <w:rPr>
          <w:rFonts w:ascii="Arial" w:hAnsi="Arial" w:cs="Arial"/>
          <w:color w:val="000000" w:themeColor="text1"/>
          <w:sz w:val="24"/>
          <w:szCs w:val="24"/>
        </w:rPr>
        <w:t>kennels</w:t>
      </w:r>
      <w:r w:rsidR="005332AE">
        <w:rPr>
          <w:rFonts w:ascii="Arial" w:hAnsi="Arial" w:cs="Arial"/>
          <w:color w:val="000000" w:themeColor="text1"/>
          <w:sz w:val="24"/>
          <w:szCs w:val="24"/>
        </w:rPr>
        <w:t>,</w:t>
      </w:r>
      <w:r w:rsidR="005332AE" w:rsidRPr="009C0F80">
        <w:rPr>
          <w:rFonts w:ascii="Arial" w:hAnsi="Arial" w:cs="Arial"/>
          <w:color w:val="000000" w:themeColor="text1"/>
          <w:sz w:val="24"/>
          <w:szCs w:val="24"/>
        </w:rPr>
        <w:t xml:space="preserve"> catteries</w:t>
      </w:r>
      <w:r w:rsidR="005332AE">
        <w:rPr>
          <w:rFonts w:ascii="Arial" w:hAnsi="Arial" w:cs="Arial"/>
          <w:color w:val="000000" w:themeColor="text1"/>
          <w:sz w:val="24"/>
          <w:szCs w:val="24"/>
        </w:rPr>
        <w:t xml:space="preserve"> etc.</w:t>
      </w:r>
      <w:r w:rsidR="00C75970" w:rsidRPr="009C0F80">
        <w:rPr>
          <w:rFonts w:ascii="Arial" w:hAnsi="Arial" w:cs="Arial"/>
          <w:color w:val="000000" w:themeColor="text1"/>
          <w:sz w:val="24"/>
          <w:szCs w:val="24"/>
        </w:rPr>
        <w:t xml:space="preserve"> </w:t>
      </w:r>
      <w:r w:rsidR="005618C3">
        <w:rPr>
          <w:rFonts w:ascii="Arial" w:hAnsi="Arial" w:cs="Arial"/>
          <w:color w:val="000000" w:themeColor="text1"/>
          <w:sz w:val="24"/>
          <w:szCs w:val="24"/>
        </w:rPr>
        <w:t xml:space="preserve">often </w:t>
      </w:r>
      <w:r w:rsidR="00C75970" w:rsidRPr="009C0F80">
        <w:rPr>
          <w:rFonts w:ascii="Arial" w:hAnsi="Arial" w:cs="Arial"/>
          <w:color w:val="000000" w:themeColor="text1"/>
          <w:sz w:val="24"/>
          <w:szCs w:val="24"/>
        </w:rPr>
        <w:t>play in animal rescue</w:t>
      </w:r>
      <w:r w:rsidR="005618C3">
        <w:rPr>
          <w:rFonts w:ascii="Arial" w:hAnsi="Arial" w:cs="Arial"/>
          <w:color w:val="000000" w:themeColor="text1"/>
          <w:sz w:val="24"/>
          <w:szCs w:val="24"/>
        </w:rPr>
        <w:t>,</w:t>
      </w:r>
      <w:r w:rsidR="00C75970" w:rsidRPr="009C0F80">
        <w:rPr>
          <w:rFonts w:ascii="Arial" w:hAnsi="Arial" w:cs="Arial"/>
          <w:color w:val="000000" w:themeColor="text1"/>
          <w:sz w:val="24"/>
          <w:szCs w:val="24"/>
        </w:rPr>
        <w:t xml:space="preserve"> it would be advisable to have all these regulations contained in one Act. </w:t>
      </w:r>
    </w:p>
    <w:p w14:paraId="0F38F7C5" w14:textId="2F85AE38" w:rsidR="00FC7349" w:rsidRPr="009C0F80" w:rsidRDefault="00C75970" w:rsidP="00C50DBE">
      <w:pPr>
        <w:ind w:left="-426"/>
        <w:rPr>
          <w:rFonts w:ascii="Arial" w:hAnsi="Arial" w:cs="Arial"/>
          <w:iCs/>
          <w:color w:val="000000" w:themeColor="text1"/>
          <w:sz w:val="24"/>
          <w:szCs w:val="24"/>
        </w:rPr>
      </w:pPr>
      <w:r w:rsidRPr="009C0F80">
        <w:rPr>
          <w:rFonts w:ascii="Arial" w:hAnsi="Arial" w:cs="Arial"/>
          <w:iCs/>
          <w:color w:val="000000" w:themeColor="text1"/>
          <w:sz w:val="24"/>
          <w:szCs w:val="24"/>
        </w:rPr>
        <w:t xml:space="preserve">Welsh </w:t>
      </w:r>
      <w:r w:rsidR="005618C3">
        <w:rPr>
          <w:rFonts w:ascii="Arial" w:hAnsi="Arial" w:cs="Arial"/>
          <w:iCs/>
          <w:color w:val="000000" w:themeColor="text1"/>
          <w:sz w:val="24"/>
          <w:szCs w:val="24"/>
        </w:rPr>
        <w:t>p</w:t>
      </w:r>
      <w:r w:rsidR="00FC7349" w:rsidRPr="009C0F80">
        <w:rPr>
          <w:rFonts w:ascii="Arial" w:hAnsi="Arial" w:cs="Arial"/>
          <w:iCs/>
          <w:color w:val="000000" w:themeColor="text1"/>
          <w:sz w:val="24"/>
          <w:szCs w:val="24"/>
        </w:rPr>
        <w:t xml:space="preserve">articipants </w:t>
      </w:r>
      <w:r w:rsidR="005618C3">
        <w:rPr>
          <w:rFonts w:ascii="Arial" w:hAnsi="Arial" w:cs="Arial"/>
          <w:iCs/>
          <w:color w:val="000000" w:themeColor="text1"/>
          <w:sz w:val="24"/>
          <w:szCs w:val="24"/>
        </w:rPr>
        <w:t xml:space="preserve">in our interviews </w:t>
      </w:r>
      <w:r w:rsidR="00FC7349" w:rsidRPr="009C0F80">
        <w:rPr>
          <w:rFonts w:ascii="Arial" w:hAnsi="Arial" w:cs="Arial"/>
          <w:iCs/>
          <w:color w:val="000000" w:themeColor="text1"/>
          <w:sz w:val="24"/>
          <w:szCs w:val="24"/>
        </w:rPr>
        <w:t>wer</w:t>
      </w:r>
      <w:r w:rsidR="00F8684A" w:rsidRPr="009C0F80">
        <w:rPr>
          <w:rFonts w:ascii="Arial" w:hAnsi="Arial" w:cs="Arial"/>
          <w:iCs/>
          <w:color w:val="000000" w:themeColor="text1"/>
          <w:sz w:val="24"/>
          <w:szCs w:val="24"/>
        </w:rPr>
        <w:t>e</w:t>
      </w:r>
      <w:r w:rsidR="00FC7349" w:rsidRPr="009C0F80">
        <w:rPr>
          <w:rFonts w:ascii="Arial" w:hAnsi="Arial" w:cs="Arial"/>
          <w:iCs/>
          <w:color w:val="000000" w:themeColor="text1"/>
          <w:sz w:val="24"/>
          <w:szCs w:val="24"/>
        </w:rPr>
        <w:t xml:space="preserve"> </w:t>
      </w:r>
      <w:r w:rsidR="00934562" w:rsidRPr="009C0F80">
        <w:rPr>
          <w:rFonts w:ascii="Arial" w:hAnsi="Arial" w:cs="Arial"/>
          <w:iCs/>
          <w:color w:val="000000" w:themeColor="text1"/>
          <w:sz w:val="24"/>
          <w:szCs w:val="24"/>
        </w:rPr>
        <w:t>generally</w:t>
      </w:r>
      <w:r w:rsidR="00FC7349" w:rsidRPr="009C0F80">
        <w:rPr>
          <w:rFonts w:ascii="Arial" w:hAnsi="Arial" w:cs="Arial"/>
          <w:iCs/>
          <w:color w:val="000000" w:themeColor="text1"/>
          <w:sz w:val="24"/>
          <w:szCs w:val="24"/>
        </w:rPr>
        <w:t xml:space="preserve"> positive about the shared regulatory services between councils, </w:t>
      </w:r>
      <w:r w:rsidR="003D23B1" w:rsidRPr="009C0F80">
        <w:rPr>
          <w:rFonts w:ascii="Arial" w:hAnsi="Arial" w:cs="Arial"/>
          <w:iCs/>
          <w:color w:val="000000" w:themeColor="text1"/>
          <w:sz w:val="24"/>
          <w:szCs w:val="24"/>
        </w:rPr>
        <w:t>including the ‘A</w:t>
      </w:r>
      <w:r w:rsidR="00FC7349" w:rsidRPr="009C0F80">
        <w:rPr>
          <w:rFonts w:ascii="Arial" w:hAnsi="Arial" w:cs="Arial"/>
          <w:iCs/>
          <w:color w:val="000000" w:themeColor="text1"/>
          <w:sz w:val="24"/>
          <w:szCs w:val="24"/>
        </w:rPr>
        <w:t xml:space="preserve">nimal </w:t>
      </w:r>
      <w:r w:rsidR="003D23B1" w:rsidRPr="009C0F80">
        <w:rPr>
          <w:rFonts w:ascii="Arial" w:hAnsi="Arial" w:cs="Arial"/>
          <w:iCs/>
          <w:color w:val="000000" w:themeColor="text1"/>
          <w:sz w:val="24"/>
          <w:szCs w:val="24"/>
        </w:rPr>
        <w:t>L</w:t>
      </w:r>
      <w:r w:rsidR="00FC7349" w:rsidRPr="009C0F80">
        <w:rPr>
          <w:rFonts w:ascii="Arial" w:hAnsi="Arial" w:cs="Arial"/>
          <w:iCs/>
          <w:color w:val="000000" w:themeColor="text1"/>
          <w:sz w:val="24"/>
          <w:szCs w:val="24"/>
        </w:rPr>
        <w:t>icencing in Wales</w:t>
      </w:r>
      <w:r w:rsidR="003D23B1" w:rsidRPr="009C0F80">
        <w:rPr>
          <w:rFonts w:ascii="Arial" w:hAnsi="Arial" w:cs="Arial"/>
          <w:iCs/>
          <w:color w:val="000000" w:themeColor="text1"/>
          <w:sz w:val="24"/>
          <w:szCs w:val="24"/>
        </w:rPr>
        <w:t>’</w:t>
      </w:r>
      <w:r w:rsidR="00FC7349" w:rsidRPr="009C0F80">
        <w:rPr>
          <w:rFonts w:ascii="Arial" w:hAnsi="Arial" w:cs="Arial"/>
          <w:iCs/>
          <w:color w:val="000000" w:themeColor="text1"/>
          <w:sz w:val="24"/>
          <w:szCs w:val="24"/>
        </w:rPr>
        <w:t xml:space="preserve"> group. </w:t>
      </w:r>
      <w:r w:rsidR="005618C3">
        <w:rPr>
          <w:rFonts w:ascii="Arial" w:hAnsi="Arial" w:cs="Arial"/>
          <w:iCs/>
          <w:color w:val="000000" w:themeColor="text1"/>
          <w:sz w:val="24"/>
          <w:szCs w:val="24"/>
        </w:rPr>
        <w:t>We</w:t>
      </w:r>
      <w:r w:rsidR="00FC7349" w:rsidRPr="009C0F80">
        <w:rPr>
          <w:rFonts w:ascii="Arial" w:hAnsi="Arial" w:cs="Arial"/>
          <w:iCs/>
          <w:color w:val="000000" w:themeColor="text1"/>
          <w:sz w:val="24"/>
          <w:szCs w:val="24"/>
        </w:rPr>
        <w:t xml:space="preserve"> therefore suggest that while the </w:t>
      </w:r>
      <w:r w:rsidR="00781A4C" w:rsidRPr="009C0F80">
        <w:rPr>
          <w:rFonts w:ascii="Arial" w:hAnsi="Arial" w:cs="Arial"/>
          <w:iCs/>
          <w:color w:val="000000" w:themeColor="text1"/>
          <w:sz w:val="24"/>
          <w:szCs w:val="24"/>
        </w:rPr>
        <w:t>paper-based</w:t>
      </w:r>
      <w:r w:rsidR="00FC7349" w:rsidRPr="009C0F80">
        <w:rPr>
          <w:rFonts w:ascii="Arial" w:hAnsi="Arial" w:cs="Arial"/>
          <w:iCs/>
          <w:color w:val="000000" w:themeColor="text1"/>
          <w:sz w:val="24"/>
          <w:szCs w:val="24"/>
        </w:rPr>
        <w:t xml:space="preserve"> application process can be administered by individual local authorities, inspections </w:t>
      </w:r>
      <w:r w:rsidR="005618C3">
        <w:rPr>
          <w:rFonts w:ascii="Arial" w:hAnsi="Arial" w:cs="Arial"/>
          <w:iCs/>
          <w:color w:val="000000" w:themeColor="text1"/>
          <w:sz w:val="24"/>
          <w:szCs w:val="24"/>
        </w:rPr>
        <w:t>should be</w:t>
      </w:r>
      <w:r w:rsidR="00781A4C" w:rsidRPr="009C0F80">
        <w:rPr>
          <w:rFonts w:ascii="Arial" w:hAnsi="Arial" w:cs="Arial"/>
          <w:iCs/>
          <w:color w:val="000000" w:themeColor="text1"/>
          <w:sz w:val="24"/>
          <w:szCs w:val="24"/>
        </w:rPr>
        <w:t xml:space="preserve"> undertaken</w:t>
      </w:r>
      <w:r w:rsidR="00FC7349" w:rsidRPr="009C0F80">
        <w:rPr>
          <w:rFonts w:ascii="Arial" w:hAnsi="Arial" w:cs="Arial"/>
          <w:iCs/>
          <w:color w:val="000000" w:themeColor="text1"/>
          <w:sz w:val="24"/>
          <w:szCs w:val="24"/>
        </w:rPr>
        <w:t xml:space="preserve"> by </w:t>
      </w:r>
      <w:r w:rsidR="00BE415C" w:rsidRPr="009C0F80">
        <w:rPr>
          <w:rFonts w:ascii="Arial" w:hAnsi="Arial" w:cs="Arial"/>
          <w:iCs/>
          <w:color w:val="000000" w:themeColor="text1"/>
          <w:sz w:val="24"/>
          <w:szCs w:val="24"/>
        </w:rPr>
        <w:t>‘A</w:t>
      </w:r>
      <w:r w:rsidR="00FC7349" w:rsidRPr="009C0F80">
        <w:rPr>
          <w:rFonts w:ascii="Arial" w:hAnsi="Arial" w:cs="Arial"/>
          <w:iCs/>
          <w:color w:val="000000" w:themeColor="text1"/>
          <w:sz w:val="24"/>
          <w:szCs w:val="24"/>
        </w:rPr>
        <w:t xml:space="preserve">nimal </w:t>
      </w:r>
      <w:r w:rsidR="00BE415C" w:rsidRPr="009C0F80">
        <w:rPr>
          <w:rFonts w:ascii="Arial" w:hAnsi="Arial" w:cs="Arial"/>
          <w:iCs/>
          <w:color w:val="000000" w:themeColor="text1"/>
          <w:sz w:val="24"/>
          <w:szCs w:val="24"/>
        </w:rPr>
        <w:t>Li</w:t>
      </w:r>
      <w:r w:rsidR="00FC7349" w:rsidRPr="009C0F80">
        <w:rPr>
          <w:rFonts w:ascii="Arial" w:hAnsi="Arial" w:cs="Arial"/>
          <w:iCs/>
          <w:color w:val="000000" w:themeColor="text1"/>
          <w:sz w:val="24"/>
          <w:szCs w:val="24"/>
        </w:rPr>
        <w:t>cencing Wales</w:t>
      </w:r>
      <w:r w:rsidR="00301F89" w:rsidRPr="009C0F80">
        <w:rPr>
          <w:rFonts w:ascii="Arial" w:hAnsi="Arial" w:cs="Arial"/>
          <w:iCs/>
          <w:color w:val="000000" w:themeColor="text1"/>
          <w:sz w:val="24"/>
          <w:szCs w:val="24"/>
        </w:rPr>
        <w:t>’</w:t>
      </w:r>
      <w:r w:rsidR="00FC7349" w:rsidRPr="009C0F80">
        <w:rPr>
          <w:rFonts w:ascii="Arial" w:hAnsi="Arial" w:cs="Arial"/>
          <w:iCs/>
          <w:color w:val="000000" w:themeColor="text1"/>
          <w:sz w:val="24"/>
          <w:szCs w:val="24"/>
        </w:rPr>
        <w:t xml:space="preserve"> so that inspectors have </w:t>
      </w:r>
      <w:r w:rsidR="003D23B1" w:rsidRPr="009C0F80">
        <w:rPr>
          <w:rFonts w:ascii="Arial" w:hAnsi="Arial" w:cs="Arial"/>
          <w:iCs/>
          <w:color w:val="000000" w:themeColor="text1"/>
          <w:sz w:val="24"/>
          <w:szCs w:val="24"/>
        </w:rPr>
        <w:t>adequate</w:t>
      </w:r>
      <w:r w:rsidR="00FC7349" w:rsidRPr="009C0F80">
        <w:rPr>
          <w:rFonts w:ascii="Arial" w:hAnsi="Arial" w:cs="Arial"/>
          <w:iCs/>
          <w:color w:val="000000" w:themeColor="text1"/>
          <w:sz w:val="24"/>
          <w:szCs w:val="24"/>
        </w:rPr>
        <w:t xml:space="preserve"> animal welfare expertise. </w:t>
      </w:r>
      <w:r w:rsidR="00781A4C" w:rsidRPr="009C0F80">
        <w:rPr>
          <w:rFonts w:ascii="Arial" w:hAnsi="Arial" w:cs="Arial"/>
          <w:iCs/>
          <w:color w:val="000000" w:themeColor="text1"/>
          <w:sz w:val="24"/>
          <w:szCs w:val="24"/>
        </w:rPr>
        <w:t>Moreover,</w:t>
      </w:r>
      <w:r w:rsidR="00FC7349" w:rsidRPr="009C0F80">
        <w:rPr>
          <w:rFonts w:ascii="Arial" w:hAnsi="Arial" w:cs="Arial"/>
          <w:iCs/>
          <w:color w:val="000000" w:themeColor="text1"/>
          <w:sz w:val="24"/>
          <w:szCs w:val="24"/>
        </w:rPr>
        <w:t xml:space="preserve"> a centralised approach to inspection will ensure more consistency across companion animal services as the same inspectors will attend boarding </w:t>
      </w:r>
      <w:r w:rsidR="00781A4C" w:rsidRPr="009C0F80">
        <w:rPr>
          <w:rFonts w:ascii="Arial" w:hAnsi="Arial" w:cs="Arial"/>
          <w:iCs/>
          <w:color w:val="000000" w:themeColor="text1"/>
          <w:sz w:val="24"/>
          <w:szCs w:val="24"/>
        </w:rPr>
        <w:t>kennels,</w:t>
      </w:r>
      <w:r w:rsidR="00FC7349" w:rsidRPr="009C0F80">
        <w:rPr>
          <w:rFonts w:ascii="Arial" w:hAnsi="Arial" w:cs="Arial"/>
          <w:iCs/>
          <w:color w:val="000000" w:themeColor="text1"/>
          <w:sz w:val="24"/>
          <w:szCs w:val="24"/>
        </w:rPr>
        <w:t xml:space="preserve"> breeders etc. </w:t>
      </w:r>
    </w:p>
    <w:p w14:paraId="4ACF6804" w14:textId="6F83134A" w:rsidR="00FB721B" w:rsidRPr="009C0F80" w:rsidRDefault="00FB721B" w:rsidP="00C50DBE">
      <w:pPr>
        <w:ind w:left="-426"/>
        <w:rPr>
          <w:rFonts w:ascii="Arial" w:hAnsi="Arial" w:cs="Arial"/>
          <w:bCs/>
          <w:color w:val="000000" w:themeColor="text1"/>
          <w:sz w:val="24"/>
          <w:szCs w:val="24"/>
        </w:rPr>
      </w:pPr>
      <w:r w:rsidRPr="009C0F80">
        <w:rPr>
          <w:rFonts w:ascii="Arial" w:hAnsi="Arial" w:cs="Arial"/>
          <w:color w:val="000000" w:themeColor="text1"/>
          <w:sz w:val="24"/>
          <w:szCs w:val="24"/>
        </w:rPr>
        <w:lastRenderedPageBreak/>
        <w:t>If</w:t>
      </w:r>
      <w:r w:rsidR="005618C3">
        <w:rPr>
          <w:rFonts w:ascii="Arial" w:hAnsi="Arial" w:cs="Arial"/>
          <w:color w:val="000000" w:themeColor="text1"/>
          <w:sz w:val="24"/>
          <w:szCs w:val="24"/>
        </w:rPr>
        <w:t>,</w:t>
      </w:r>
      <w:r w:rsidR="005332AE">
        <w:rPr>
          <w:rFonts w:ascii="Arial" w:hAnsi="Arial" w:cs="Arial"/>
          <w:color w:val="000000" w:themeColor="text1"/>
          <w:sz w:val="24"/>
          <w:szCs w:val="24"/>
        </w:rPr>
        <w:t xml:space="preserve"> as proposed in the consultation document, Wales </w:t>
      </w:r>
      <w:r w:rsidR="005618C3">
        <w:rPr>
          <w:rFonts w:ascii="Arial" w:hAnsi="Arial" w:cs="Arial"/>
          <w:color w:val="000000" w:themeColor="text1"/>
          <w:sz w:val="24"/>
          <w:szCs w:val="24"/>
        </w:rPr>
        <w:t xml:space="preserve">instead </w:t>
      </w:r>
      <w:r w:rsidR="005332AE">
        <w:rPr>
          <w:rFonts w:ascii="Arial" w:hAnsi="Arial" w:cs="Arial"/>
          <w:color w:val="000000" w:themeColor="text1"/>
          <w:sz w:val="24"/>
          <w:szCs w:val="24"/>
        </w:rPr>
        <w:t>follows the Scottish approach of appointing local</w:t>
      </w:r>
      <w:r w:rsidRPr="009C0F80">
        <w:rPr>
          <w:rFonts w:ascii="Arial" w:hAnsi="Arial" w:cs="Arial"/>
          <w:color w:val="000000" w:themeColor="text1"/>
          <w:sz w:val="24"/>
          <w:szCs w:val="24"/>
        </w:rPr>
        <w:t xml:space="preserve"> authority staff to inspect premises, </w:t>
      </w:r>
      <w:r w:rsidR="005618C3">
        <w:rPr>
          <w:rFonts w:ascii="Arial" w:hAnsi="Arial" w:cs="Arial"/>
          <w:color w:val="000000" w:themeColor="text1"/>
          <w:sz w:val="24"/>
          <w:szCs w:val="24"/>
        </w:rPr>
        <w:t>w</w:t>
      </w:r>
      <w:r w:rsidRPr="009C0F80">
        <w:rPr>
          <w:rFonts w:ascii="Arial" w:hAnsi="Arial" w:cs="Arial"/>
          <w:color w:val="000000" w:themeColor="text1"/>
          <w:sz w:val="24"/>
          <w:szCs w:val="24"/>
        </w:rPr>
        <w:t>e recommend that local authorities are encouraged to engage in training (from the larger Welsh rescues or national bodies such as RSPCA) before they are entrusted with additional responsibilities in respect of animal welfare regulations. Local authority staff will also need training on the operation/ambit of the proposed regulations, so that they can advise those who potentially need to be registered or licensed under them. Effective enforcement will require that local authorities are given additional resources. While there is symbolic value in legislating to improve the welfare of companion animals, in practice animal welfare law which is ‘on the books’ but not enforced can be the worst of all worlds. E.g., it can give those with little consideration for animal welfare just enough knowledge to maintain a veneer of legitimacy/professionalism and may therefore encourage misplaced public confidence.</w:t>
      </w:r>
    </w:p>
    <w:p w14:paraId="3FF96B4D" w14:textId="1D9F8F5C" w:rsidR="00F8684A" w:rsidRPr="009C0F80" w:rsidRDefault="007702D7" w:rsidP="00C50DBE">
      <w:pPr>
        <w:ind w:left="-426"/>
        <w:rPr>
          <w:rFonts w:ascii="Arial" w:hAnsi="Arial" w:cs="Arial"/>
          <w:iCs/>
          <w:color w:val="000000" w:themeColor="text1"/>
          <w:sz w:val="24"/>
          <w:szCs w:val="24"/>
        </w:rPr>
      </w:pPr>
      <w:r w:rsidRPr="009C0F80">
        <w:rPr>
          <w:rFonts w:ascii="Arial" w:hAnsi="Arial" w:cs="Arial"/>
          <w:iCs/>
          <w:color w:val="000000" w:themeColor="text1"/>
          <w:sz w:val="24"/>
          <w:szCs w:val="24"/>
        </w:rPr>
        <w:t>Enforcement of this licencing scheme needs to go hand in hand with greater enforcement of Lucy’s Law</w:t>
      </w:r>
      <w:r w:rsidR="005618C3">
        <w:rPr>
          <w:rFonts w:ascii="Arial" w:hAnsi="Arial" w:cs="Arial"/>
          <w:iCs/>
          <w:color w:val="000000" w:themeColor="text1"/>
          <w:sz w:val="24"/>
          <w:szCs w:val="24"/>
        </w:rPr>
        <w:t>. Our</w:t>
      </w:r>
      <w:r w:rsidRPr="009C0F80">
        <w:rPr>
          <w:rFonts w:ascii="Arial" w:hAnsi="Arial" w:cs="Arial"/>
          <w:iCs/>
          <w:color w:val="000000" w:themeColor="text1"/>
          <w:sz w:val="24"/>
          <w:szCs w:val="24"/>
        </w:rPr>
        <w:t xml:space="preserve"> Welsh interviewees indicated that once cruelty is detected </w:t>
      </w:r>
      <w:r w:rsidR="00BE415C" w:rsidRPr="009C0F80">
        <w:rPr>
          <w:rFonts w:ascii="Arial" w:hAnsi="Arial" w:cs="Arial"/>
          <w:iCs/>
          <w:color w:val="000000" w:themeColor="text1"/>
          <w:sz w:val="24"/>
          <w:szCs w:val="24"/>
        </w:rPr>
        <w:t>they are generally satisfied with prosecution rates, outcomes etc</w:t>
      </w:r>
      <w:r w:rsidR="000A321A" w:rsidRPr="009C0F80">
        <w:rPr>
          <w:rFonts w:ascii="Arial" w:hAnsi="Arial" w:cs="Arial"/>
          <w:iCs/>
          <w:color w:val="000000" w:themeColor="text1"/>
          <w:sz w:val="24"/>
          <w:szCs w:val="24"/>
        </w:rPr>
        <w:t>,</w:t>
      </w:r>
      <w:r w:rsidR="00BE415C" w:rsidRPr="009C0F80">
        <w:rPr>
          <w:rFonts w:ascii="Arial" w:hAnsi="Arial" w:cs="Arial"/>
          <w:iCs/>
          <w:color w:val="000000" w:themeColor="text1"/>
          <w:sz w:val="24"/>
          <w:szCs w:val="24"/>
        </w:rPr>
        <w:t xml:space="preserve"> however</w:t>
      </w:r>
      <w:r w:rsidRPr="009C0F80">
        <w:rPr>
          <w:rFonts w:ascii="Arial" w:hAnsi="Arial" w:cs="Arial"/>
          <w:iCs/>
          <w:color w:val="000000" w:themeColor="text1"/>
          <w:sz w:val="24"/>
          <w:szCs w:val="24"/>
        </w:rPr>
        <w:t xml:space="preserve"> enforcement is often lacking not least as some areas do not have dog wardens/dog wardens are shared across large areas. Enforcement against </w:t>
      </w:r>
      <w:r w:rsidR="003D23B1" w:rsidRPr="009C0F80">
        <w:rPr>
          <w:rFonts w:ascii="Arial" w:hAnsi="Arial" w:cs="Arial"/>
          <w:iCs/>
          <w:color w:val="000000" w:themeColor="text1"/>
          <w:sz w:val="24"/>
          <w:szCs w:val="24"/>
        </w:rPr>
        <w:t>unlicensed</w:t>
      </w:r>
      <w:r w:rsidRPr="009C0F80">
        <w:rPr>
          <w:rFonts w:ascii="Arial" w:hAnsi="Arial" w:cs="Arial"/>
          <w:iCs/>
          <w:color w:val="000000" w:themeColor="text1"/>
          <w:sz w:val="24"/>
          <w:szCs w:val="24"/>
        </w:rPr>
        <w:t xml:space="preserve"> </w:t>
      </w:r>
      <w:r w:rsidR="003D23B1" w:rsidRPr="009C0F80">
        <w:rPr>
          <w:rFonts w:ascii="Arial" w:hAnsi="Arial" w:cs="Arial"/>
          <w:iCs/>
          <w:color w:val="000000" w:themeColor="text1"/>
          <w:sz w:val="24"/>
          <w:szCs w:val="24"/>
        </w:rPr>
        <w:t>breeders</w:t>
      </w:r>
      <w:r w:rsidRPr="009C0F80">
        <w:rPr>
          <w:rFonts w:ascii="Arial" w:hAnsi="Arial" w:cs="Arial"/>
          <w:iCs/>
          <w:color w:val="000000" w:themeColor="text1"/>
          <w:sz w:val="24"/>
          <w:szCs w:val="24"/>
        </w:rPr>
        <w:t xml:space="preserve"> is vital to </w:t>
      </w:r>
      <w:r w:rsidR="003D23B1" w:rsidRPr="009C0F80">
        <w:rPr>
          <w:rFonts w:ascii="Arial" w:hAnsi="Arial" w:cs="Arial"/>
          <w:iCs/>
          <w:color w:val="000000" w:themeColor="text1"/>
          <w:sz w:val="24"/>
          <w:szCs w:val="24"/>
        </w:rPr>
        <w:t>easing</w:t>
      </w:r>
      <w:r w:rsidRPr="009C0F80">
        <w:rPr>
          <w:rFonts w:ascii="Arial" w:hAnsi="Arial" w:cs="Arial"/>
          <w:iCs/>
          <w:color w:val="000000" w:themeColor="text1"/>
          <w:sz w:val="24"/>
          <w:szCs w:val="24"/>
        </w:rPr>
        <w:t xml:space="preserve"> the </w:t>
      </w:r>
      <w:r w:rsidR="003D23B1" w:rsidRPr="009C0F80">
        <w:rPr>
          <w:rFonts w:ascii="Arial" w:hAnsi="Arial" w:cs="Arial"/>
          <w:iCs/>
          <w:color w:val="000000" w:themeColor="text1"/>
          <w:sz w:val="24"/>
          <w:szCs w:val="24"/>
        </w:rPr>
        <w:t>burden</w:t>
      </w:r>
      <w:r w:rsidRPr="009C0F80">
        <w:rPr>
          <w:rFonts w:ascii="Arial" w:hAnsi="Arial" w:cs="Arial"/>
          <w:iCs/>
          <w:color w:val="000000" w:themeColor="text1"/>
          <w:sz w:val="24"/>
          <w:szCs w:val="24"/>
        </w:rPr>
        <w:t xml:space="preserve"> on </w:t>
      </w:r>
      <w:r w:rsidR="003D23B1" w:rsidRPr="009C0F80">
        <w:rPr>
          <w:rFonts w:ascii="Arial" w:hAnsi="Arial" w:cs="Arial"/>
          <w:iCs/>
          <w:color w:val="000000" w:themeColor="text1"/>
          <w:sz w:val="24"/>
          <w:szCs w:val="24"/>
        </w:rPr>
        <w:t xml:space="preserve">rescues. </w:t>
      </w:r>
    </w:p>
    <w:p w14:paraId="2F6A867F" w14:textId="77777777" w:rsidR="006C429F" w:rsidRPr="0003684F" w:rsidRDefault="006C429F" w:rsidP="00C50DBE">
      <w:pPr>
        <w:ind w:left="-426"/>
        <w:jc w:val="both"/>
        <w:rPr>
          <w:rFonts w:ascii="Arial" w:hAnsi="Arial" w:cs="Arial"/>
          <w:color w:val="000000" w:themeColor="text1"/>
          <w:sz w:val="24"/>
          <w:szCs w:val="24"/>
          <w:u w:val="single"/>
        </w:rPr>
      </w:pPr>
      <w:r w:rsidRPr="0003684F">
        <w:rPr>
          <w:rFonts w:ascii="Arial" w:hAnsi="Arial" w:cs="Arial"/>
          <w:color w:val="000000" w:themeColor="text1"/>
          <w:sz w:val="24"/>
          <w:szCs w:val="24"/>
          <w:u w:val="single"/>
        </w:rPr>
        <w:t xml:space="preserve">Resources </w:t>
      </w:r>
    </w:p>
    <w:p w14:paraId="24B68B7B" w14:textId="7192A803" w:rsidR="006C429F" w:rsidRPr="009C0F80" w:rsidRDefault="006C429F"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 xml:space="preserve">All </w:t>
      </w:r>
      <w:r w:rsidR="00256546">
        <w:rPr>
          <w:rFonts w:ascii="Arial" w:hAnsi="Arial" w:cs="Arial"/>
          <w:color w:val="000000" w:themeColor="text1"/>
          <w:sz w:val="24"/>
          <w:szCs w:val="24"/>
        </w:rPr>
        <w:t>rescue organisation a</w:t>
      </w:r>
      <w:r w:rsidRPr="009C0F80">
        <w:rPr>
          <w:rFonts w:ascii="Arial" w:hAnsi="Arial" w:cs="Arial"/>
          <w:color w:val="000000" w:themeColor="text1"/>
          <w:sz w:val="24"/>
          <w:szCs w:val="24"/>
        </w:rPr>
        <w:t xml:space="preserve">greed that greater access to resources (including training) must precede any shift towards statutory </w:t>
      </w:r>
      <w:r w:rsidR="00256546" w:rsidRPr="009C0F80">
        <w:rPr>
          <w:rFonts w:ascii="Arial" w:hAnsi="Arial" w:cs="Arial"/>
          <w:color w:val="000000" w:themeColor="text1"/>
          <w:sz w:val="24"/>
          <w:szCs w:val="24"/>
        </w:rPr>
        <w:t>regulation</w:t>
      </w:r>
      <w:r w:rsidR="00256546">
        <w:rPr>
          <w:rFonts w:ascii="Arial" w:hAnsi="Arial" w:cs="Arial"/>
          <w:color w:val="000000" w:themeColor="text1"/>
          <w:sz w:val="24"/>
          <w:szCs w:val="24"/>
        </w:rPr>
        <w:t>, this</w:t>
      </w:r>
      <w:r w:rsidR="005618C3">
        <w:rPr>
          <w:rFonts w:ascii="Arial" w:hAnsi="Arial" w:cs="Arial"/>
          <w:color w:val="000000" w:themeColor="text1"/>
          <w:sz w:val="24"/>
          <w:szCs w:val="24"/>
        </w:rPr>
        <w:t xml:space="preserve"> will help </w:t>
      </w:r>
      <w:r w:rsidRPr="009C0F80">
        <w:rPr>
          <w:rFonts w:ascii="Arial" w:hAnsi="Arial" w:cs="Arial"/>
          <w:color w:val="000000" w:themeColor="text1"/>
          <w:sz w:val="24"/>
          <w:szCs w:val="24"/>
        </w:rPr>
        <w:t xml:space="preserve">ensure that reforms realise the aim of driving up welfare across this already vulnerable sector. It is suggested that the Senedd might consider funding the larger, sector leading rescues in Wales to provide training and mentoring to smaller organisations. This would facilitate networking/mentoring opportunities within the </w:t>
      </w:r>
      <w:r w:rsidR="00301F89" w:rsidRPr="009C0F80">
        <w:rPr>
          <w:rFonts w:ascii="Arial" w:hAnsi="Arial" w:cs="Arial"/>
          <w:color w:val="000000" w:themeColor="text1"/>
          <w:sz w:val="24"/>
          <w:szCs w:val="24"/>
        </w:rPr>
        <w:t>Welsh</w:t>
      </w:r>
      <w:r w:rsidRPr="009C0F80">
        <w:rPr>
          <w:rFonts w:ascii="Arial" w:hAnsi="Arial" w:cs="Arial"/>
          <w:color w:val="000000" w:themeColor="text1"/>
          <w:sz w:val="24"/>
          <w:szCs w:val="24"/>
        </w:rPr>
        <w:t xml:space="preserve"> rescue sector. </w:t>
      </w:r>
    </w:p>
    <w:p w14:paraId="0D218A3E" w14:textId="2C8FC856" w:rsidR="00A63513" w:rsidRPr="009C0F80" w:rsidRDefault="006C429F"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The Welsh voluntary code of practice</w:t>
      </w:r>
      <w:r w:rsidR="002D164B">
        <w:rPr>
          <w:rFonts w:ascii="Arial" w:hAnsi="Arial" w:cs="Arial"/>
          <w:color w:val="000000" w:themeColor="text1"/>
          <w:sz w:val="24"/>
          <w:szCs w:val="24"/>
        </w:rPr>
        <w:t xml:space="preserve"> (</w:t>
      </w:r>
      <w:r w:rsidR="002D164B" w:rsidRPr="002D164B">
        <w:rPr>
          <w:rFonts w:ascii="Arial" w:hAnsi="Arial" w:cs="Arial"/>
          <w:color w:val="000000" w:themeColor="text1"/>
          <w:sz w:val="24"/>
          <w:szCs w:val="24"/>
        </w:rPr>
        <w:t>https://www.gov.wales/sites/default/files/publications/2020-09/animal-welfare-establishments-code-of-best-practice.pdf</w:t>
      </w:r>
      <w:r w:rsidR="002D164B">
        <w:rPr>
          <w:rFonts w:ascii="Arial" w:hAnsi="Arial" w:cs="Arial"/>
          <w:color w:val="000000" w:themeColor="text1"/>
          <w:sz w:val="24"/>
          <w:szCs w:val="24"/>
        </w:rPr>
        <w:t>)</w:t>
      </w:r>
      <w:r w:rsidRPr="009C0F80">
        <w:rPr>
          <w:rFonts w:ascii="Arial" w:hAnsi="Arial" w:cs="Arial"/>
          <w:color w:val="000000" w:themeColor="text1"/>
          <w:sz w:val="24"/>
          <w:szCs w:val="24"/>
        </w:rPr>
        <w:t xml:space="preserve"> is exemplary in giving examples of good governance, for example euthanasia policies etc</w:t>
      </w:r>
      <w:r w:rsidR="005618C3">
        <w:rPr>
          <w:rFonts w:ascii="Arial" w:hAnsi="Arial" w:cs="Arial"/>
          <w:color w:val="000000" w:themeColor="text1"/>
          <w:sz w:val="24"/>
          <w:szCs w:val="24"/>
        </w:rPr>
        <w:t>. W</w:t>
      </w:r>
      <w:r w:rsidRPr="009C0F80">
        <w:rPr>
          <w:rFonts w:ascii="Arial" w:hAnsi="Arial" w:cs="Arial"/>
          <w:color w:val="000000" w:themeColor="text1"/>
          <w:sz w:val="24"/>
          <w:szCs w:val="24"/>
        </w:rPr>
        <w:t xml:space="preserve">e would recommend that these online resources are </w:t>
      </w:r>
      <w:r w:rsidR="00BE415C" w:rsidRPr="009C0F80">
        <w:rPr>
          <w:rFonts w:ascii="Arial" w:hAnsi="Arial" w:cs="Arial"/>
          <w:color w:val="000000" w:themeColor="text1"/>
          <w:sz w:val="24"/>
          <w:szCs w:val="24"/>
        </w:rPr>
        <w:t>enhanced further</w:t>
      </w:r>
      <w:r w:rsidRPr="009C0F80">
        <w:rPr>
          <w:rFonts w:ascii="Arial" w:hAnsi="Arial" w:cs="Arial"/>
          <w:color w:val="000000" w:themeColor="text1"/>
          <w:sz w:val="24"/>
          <w:szCs w:val="24"/>
        </w:rPr>
        <w:t xml:space="preserve"> and are disseminated as widely as possible in advance of a regulatory regime</w:t>
      </w:r>
      <w:r w:rsidR="005618C3">
        <w:rPr>
          <w:rFonts w:ascii="Arial" w:hAnsi="Arial" w:cs="Arial"/>
          <w:color w:val="000000" w:themeColor="text1"/>
          <w:sz w:val="24"/>
          <w:szCs w:val="24"/>
        </w:rPr>
        <w:t>. This would</w:t>
      </w:r>
      <w:r w:rsidRPr="009C0F80">
        <w:rPr>
          <w:rFonts w:ascii="Arial" w:hAnsi="Arial" w:cs="Arial"/>
          <w:color w:val="000000" w:themeColor="text1"/>
          <w:sz w:val="24"/>
          <w:szCs w:val="24"/>
        </w:rPr>
        <w:t xml:space="preserve"> ease the bureaucratic burden on smaller, less professionalised rescues which, while maintaining high animal welfare standards may struggle to produce the ‘well-constructed business plans’ mentioned in page 22 of the consultation. </w:t>
      </w:r>
      <w:r w:rsidR="00512BD9" w:rsidRPr="009C0F80">
        <w:rPr>
          <w:rFonts w:ascii="Arial" w:hAnsi="Arial" w:cs="Arial"/>
          <w:color w:val="000000" w:themeColor="text1"/>
          <w:sz w:val="24"/>
          <w:szCs w:val="24"/>
        </w:rPr>
        <w:t>We would encourage engagement with</w:t>
      </w:r>
      <w:r w:rsidR="002D164B">
        <w:rPr>
          <w:rFonts w:ascii="Arial" w:hAnsi="Arial" w:cs="Arial"/>
          <w:color w:val="000000" w:themeColor="text1"/>
          <w:sz w:val="24"/>
          <w:szCs w:val="24"/>
        </w:rPr>
        <w:t>/signposting to</w:t>
      </w:r>
      <w:r w:rsidR="00512BD9" w:rsidRPr="009C0F80">
        <w:rPr>
          <w:rFonts w:ascii="Arial" w:hAnsi="Arial" w:cs="Arial"/>
          <w:color w:val="000000" w:themeColor="text1"/>
          <w:sz w:val="24"/>
          <w:szCs w:val="24"/>
        </w:rPr>
        <w:t xml:space="preserve"> resources such as Battersea Academy</w:t>
      </w:r>
      <w:r w:rsidR="005618C3">
        <w:rPr>
          <w:rFonts w:ascii="Arial" w:hAnsi="Arial" w:cs="Arial"/>
          <w:color w:val="000000" w:themeColor="text1"/>
          <w:sz w:val="24"/>
          <w:szCs w:val="24"/>
        </w:rPr>
        <w:t>,</w:t>
      </w:r>
      <w:r w:rsidR="00512BD9" w:rsidRPr="009C0F80">
        <w:rPr>
          <w:rFonts w:ascii="Arial" w:hAnsi="Arial" w:cs="Arial"/>
          <w:color w:val="000000" w:themeColor="text1"/>
          <w:sz w:val="24"/>
          <w:szCs w:val="24"/>
        </w:rPr>
        <w:t xml:space="preserve"> which provides short courses on a range of issues including </w:t>
      </w:r>
      <w:r w:rsidR="00BE415C" w:rsidRPr="009C0F80">
        <w:rPr>
          <w:rFonts w:ascii="Arial" w:hAnsi="Arial" w:cs="Arial"/>
          <w:color w:val="000000" w:themeColor="text1"/>
          <w:sz w:val="24"/>
          <w:szCs w:val="24"/>
        </w:rPr>
        <w:t>‘</w:t>
      </w:r>
      <w:r w:rsidR="00512BD9" w:rsidRPr="009C0F80">
        <w:rPr>
          <w:rFonts w:ascii="Arial" w:hAnsi="Arial" w:cs="Arial"/>
          <w:color w:val="000000" w:themeColor="text1"/>
          <w:sz w:val="24"/>
          <w:szCs w:val="24"/>
        </w:rPr>
        <w:t>hands on</w:t>
      </w:r>
      <w:r w:rsidR="00BE415C" w:rsidRPr="009C0F80">
        <w:rPr>
          <w:rFonts w:ascii="Arial" w:hAnsi="Arial" w:cs="Arial"/>
          <w:color w:val="000000" w:themeColor="text1"/>
          <w:sz w:val="24"/>
          <w:szCs w:val="24"/>
        </w:rPr>
        <w:t>’</w:t>
      </w:r>
      <w:r w:rsidR="00512BD9" w:rsidRPr="009C0F80">
        <w:rPr>
          <w:rFonts w:ascii="Arial" w:hAnsi="Arial" w:cs="Arial"/>
          <w:color w:val="000000" w:themeColor="text1"/>
          <w:sz w:val="24"/>
          <w:szCs w:val="24"/>
        </w:rPr>
        <w:t xml:space="preserve"> animal</w:t>
      </w:r>
      <w:r w:rsidR="00BE415C" w:rsidRPr="009C0F80">
        <w:rPr>
          <w:rFonts w:ascii="Arial" w:hAnsi="Arial" w:cs="Arial"/>
          <w:color w:val="000000" w:themeColor="text1"/>
          <w:sz w:val="24"/>
          <w:szCs w:val="24"/>
        </w:rPr>
        <w:t>-</w:t>
      </w:r>
      <w:r w:rsidR="00512BD9" w:rsidRPr="009C0F80">
        <w:rPr>
          <w:rFonts w:ascii="Arial" w:hAnsi="Arial" w:cs="Arial"/>
          <w:color w:val="000000" w:themeColor="text1"/>
          <w:sz w:val="24"/>
          <w:szCs w:val="24"/>
        </w:rPr>
        <w:t xml:space="preserve">facing advice around handling, enrichment in kennels etc to good governance, advice how to write fundraising strategies etc. </w:t>
      </w:r>
      <w:r w:rsidR="00A63513" w:rsidRPr="009C0F80">
        <w:rPr>
          <w:rFonts w:ascii="Arial" w:hAnsi="Arial" w:cs="Arial"/>
          <w:color w:val="000000" w:themeColor="text1"/>
          <w:sz w:val="24"/>
          <w:szCs w:val="24"/>
        </w:rPr>
        <w:t>Good governance should include the taking</w:t>
      </w:r>
      <w:r w:rsidR="005618C3">
        <w:rPr>
          <w:rFonts w:ascii="Arial" w:hAnsi="Arial" w:cs="Arial"/>
          <w:color w:val="000000" w:themeColor="text1"/>
          <w:sz w:val="24"/>
          <w:szCs w:val="24"/>
        </w:rPr>
        <w:t xml:space="preserve"> out</w:t>
      </w:r>
      <w:r w:rsidR="00A63513" w:rsidRPr="009C0F80">
        <w:rPr>
          <w:rFonts w:ascii="Arial" w:hAnsi="Arial" w:cs="Arial"/>
          <w:color w:val="000000" w:themeColor="text1"/>
          <w:sz w:val="24"/>
          <w:szCs w:val="24"/>
        </w:rPr>
        <w:t xml:space="preserve"> of insurance (public liability and trustee indemnity where appropriate). Rescues across the UK are finding it </w:t>
      </w:r>
      <w:r w:rsidR="005618C3">
        <w:rPr>
          <w:rFonts w:ascii="Arial" w:hAnsi="Arial" w:cs="Arial"/>
          <w:color w:val="000000" w:themeColor="text1"/>
          <w:sz w:val="24"/>
          <w:szCs w:val="24"/>
        </w:rPr>
        <w:t>increasingly</w:t>
      </w:r>
      <w:r w:rsidR="00A63513" w:rsidRPr="009C0F80">
        <w:rPr>
          <w:rFonts w:ascii="Arial" w:hAnsi="Arial" w:cs="Arial"/>
          <w:color w:val="000000" w:themeColor="text1"/>
          <w:sz w:val="24"/>
          <w:szCs w:val="24"/>
        </w:rPr>
        <w:t xml:space="preserve"> difficult (and expensive) to secure public liability insurance. The policy conditions required by insurers has also increased increasing the burden on rescues, particularly those who take dogs who may have a bite record. We would encourage the Welsh government to engage with insurers on this matter. </w:t>
      </w:r>
    </w:p>
    <w:p w14:paraId="4B648F51" w14:textId="5A639982" w:rsidR="006C429F" w:rsidRPr="009C0F80" w:rsidRDefault="006C429F"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lastRenderedPageBreak/>
        <w:t xml:space="preserve">The </w:t>
      </w:r>
      <w:proofErr w:type="spellStart"/>
      <w:r w:rsidRPr="009C0F80">
        <w:rPr>
          <w:rFonts w:ascii="Arial" w:hAnsi="Arial" w:cs="Arial"/>
          <w:color w:val="000000" w:themeColor="text1"/>
          <w:sz w:val="24"/>
          <w:szCs w:val="24"/>
        </w:rPr>
        <w:t>Senedd</w:t>
      </w:r>
      <w:proofErr w:type="spellEnd"/>
      <w:r w:rsidRPr="009C0F80">
        <w:rPr>
          <w:rFonts w:ascii="Arial" w:hAnsi="Arial" w:cs="Arial"/>
          <w:color w:val="000000" w:themeColor="text1"/>
          <w:sz w:val="24"/>
          <w:szCs w:val="24"/>
        </w:rPr>
        <w:t xml:space="preserve"> </w:t>
      </w:r>
      <w:r w:rsidR="00E147E2" w:rsidRPr="009C0F80">
        <w:rPr>
          <w:rFonts w:ascii="Arial" w:hAnsi="Arial" w:cs="Arial"/>
          <w:color w:val="000000" w:themeColor="text1"/>
          <w:sz w:val="24"/>
          <w:szCs w:val="24"/>
        </w:rPr>
        <w:t>(via</w:t>
      </w:r>
      <w:r w:rsidRPr="009C0F80">
        <w:rPr>
          <w:rFonts w:ascii="Arial" w:hAnsi="Arial" w:cs="Arial"/>
          <w:color w:val="000000" w:themeColor="text1"/>
          <w:sz w:val="24"/>
          <w:szCs w:val="24"/>
        </w:rPr>
        <w:t xml:space="preserve"> local authorities</w:t>
      </w:r>
      <w:r w:rsidR="00E147E2" w:rsidRPr="009C0F80">
        <w:rPr>
          <w:rFonts w:ascii="Arial" w:hAnsi="Arial" w:cs="Arial"/>
          <w:color w:val="000000" w:themeColor="text1"/>
          <w:sz w:val="24"/>
          <w:szCs w:val="24"/>
        </w:rPr>
        <w:t>)</w:t>
      </w:r>
      <w:r w:rsidRPr="009C0F80">
        <w:rPr>
          <w:rFonts w:ascii="Arial" w:hAnsi="Arial" w:cs="Arial"/>
          <w:color w:val="000000" w:themeColor="text1"/>
          <w:sz w:val="24"/>
          <w:szCs w:val="24"/>
        </w:rPr>
        <w:t xml:space="preserve"> may also wish to consider targeted support for rescues with local authority contracts. While rescues across the UK are currently in crisis (following the unprecedented number of companion animals being surrendered or abandoned following the resumption of post-covid working patterns coupled with the cost of living crisis) this is perhaps being felt most acutely by those organisations</w:t>
      </w:r>
      <w:r w:rsidR="00BD71D6">
        <w:rPr>
          <w:rFonts w:ascii="Arial" w:hAnsi="Arial" w:cs="Arial"/>
          <w:color w:val="000000" w:themeColor="text1"/>
          <w:sz w:val="24"/>
          <w:szCs w:val="24"/>
        </w:rPr>
        <w:t>;</w:t>
      </w:r>
      <w:r w:rsidR="007D7F5C" w:rsidRPr="009C0F80">
        <w:rPr>
          <w:rFonts w:ascii="Arial" w:hAnsi="Arial" w:cs="Arial"/>
          <w:color w:val="000000" w:themeColor="text1"/>
          <w:sz w:val="24"/>
          <w:szCs w:val="24"/>
        </w:rPr>
        <w:t xml:space="preserve"> not least as having no control over their intake means they are disproportionately impacted by both </w:t>
      </w:r>
      <w:r w:rsidR="00A63513" w:rsidRPr="009C0F80">
        <w:rPr>
          <w:rFonts w:ascii="Arial" w:hAnsi="Arial" w:cs="Arial"/>
          <w:color w:val="000000" w:themeColor="text1"/>
          <w:sz w:val="24"/>
          <w:szCs w:val="24"/>
        </w:rPr>
        <w:t>t</w:t>
      </w:r>
      <w:r w:rsidR="007D7F5C" w:rsidRPr="009C0F80">
        <w:rPr>
          <w:rFonts w:ascii="Arial" w:hAnsi="Arial" w:cs="Arial"/>
          <w:color w:val="000000" w:themeColor="text1"/>
          <w:sz w:val="24"/>
          <w:szCs w:val="24"/>
        </w:rPr>
        <w:t xml:space="preserve">he XL bully ban and the veterinary costs associated with dogs seized due to illegal breeding and/or cruelty. </w:t>
      </w:r>
    </w:p>
    <w:p w14:paraId="4A0F2910" w14:textId="39F97A72" w:rsidR="006C429F" w:rsidRPr="009C0F80" w:rsidRDefault="006C429F"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 xml:space="preserve">We would also suggest that the Welsh Government consider implementing </w:t>
      </w:r>
      <w:r w:rsidR="005618C3">
        <w:rPr>
          <w:rFonts w:ascii="Arial" w:hAnsi="Arial" w:cs="Arial"/>
          <w:color w:val="000000" w:themeColor="text1"/>
          <w:sz w:val="24"/>
          <w:szCs w:val="24"/>
        </w:rPr>
        <w:t>f</w:t>
      </w:r>
      <w:r w:rsidRPr="009C0F80">
        <w:rPr>
          <w:rFonts w:ascii="Arial" w:hAnsi="Arial" w:cs="Arial"/>
          <w:color w:val="000000" w:themeColor="text1"/>
          <w:sz w:val="24"/>
          <w:szCs w:val="24"/>
        </w:rPr>
        <w:t>urther legislative changes to reduce the period that dogs seized by the police have to be held before legal ownership passes to the rescue and they can legally be rehomed</w:t>
      </w:r>
      <w:r w:rsidR="005618C3">
        <w:rPr>
          <w:rFonts w:ascii="Arial" w:hAnsi="Arial" w:cs="Arial"/>
          <w:color w:val="000000" w:themeColor="text1"/>
          <w:sz w:val="24"/>
          <w:szCs w:val="24"/>
        </w:rPr>
        <w:t>.</w:t>
      </w:r>
      <w:r w:rsidRPr="009C0F80">
        <w:rPr>
          <w:rFonts w:ascii="Arial" w:hAnsi="Arial" w:cs="Arial"/>
          <w:color w:val="000000" w:themeColor="text1"/>
          <w:sz w:val="24"/>
          <w:szCs w:val="24"/>
        </w:rPr>
        <w:t xml:space="preserve"> </w:t>
      </w:r>
      <w:r w:rsidR="005618C3">
        <w:rPr>
          <w:rFonts w:ascii="Arial" w:hAnsi="Arial" w:cs="Arial"/>
          <w:color w:val="000000" w:themeColor="text1"/>
          <w:sz w:val="24"/>
          <w:szCs w:val="24"/>
        </w:rPr>
        <w:t>Thi</w:t>
      </w:r>
      <w:r w:rsidRPr="009C0F80">
        <w:rPr>
          <w:rFonts w:ascii="Arial" w:hAnsi="Arial" w:cs="Arial"/>
          <w:color w:val="000000" w:themeColor="text1"/>
          <w:sz w:val="24"/>
          <w:szCs w:val="24"/>
        </w:rPr>
        <w:t xml:space="preserve">s </w:t>
      </w:r>
      <w:r w:rsidR="005618C3">
        <w:rPr>
          <w:rFonts w:ascii="Arial" w:hAnsi="Arial" w:cs="Arial"/>
          <w:color w:val="000000" w:themeColor="text1"/>
          <w:sz w:val="24"/>
          <w:szCs w:val="24"/>
        </w:rPr>
        <w:t xml:space="preserve">would help </w:t>
      </w:r>
      <w:r w:rsidRPr="009C0F80">
        <w:rPr>
          <w:rFonts w:ascii="Arial" w:hAnsi="Arial" w:cs="Arial"/>
          <w:color w:val="000000" w:themeColor="text1"/>
          <w:sz w:val="24"/>
          <w:szCs w:val="24"/>
        </w:rPr>
        <w:t>reduc</w:t>
      </w:r>
      <w:r w:rsidR="005618C3">
        <w:rPr>
          <w:rFonts w:ascii="Arial" w:hAnsi="Arial" w:cs="Arial"/>
          <w:color w:val="000000" w:themeColor="text1"/>
          <w:sz w:val="24"/>
          <w:szCs w:val="24"/>
        </w:rPr>
        <w:t>e</w:t>
      </w:r>
      <w:r w:rsidRPr="009C0F80">
        <w:rPr>
          <w:rFonts w:ascii="Arial" w:hAnsi="Arial" w:cs="Arial"/>
          <w:color w:val="000000" w:themeColor="text1"/>
          <w:sz w:val="24"/>
          <w:szCs w:val="24"/>
        </w:rPr>
        <w:t xml:space="preserve"> ‘kennel blocking’ amongst rescues who take large numbers of dogs seized in animal welfare raids. </w:t>
      </w:r>
    </w:p>
    <w:p w14:paraId="578366C3" w14:textId="77777777" w:rsidR="00A63513" w:rsidRPr="009C0F80" w:rsidRDefault="00A63513" w:rsidP="00C50DBE">
      <w:pPr>
        <w:ind w:left="-426"/>
        <w:jc w:val="both"/>
        <w:rPr>
          <w:rFonts w:ascii="Arial" w:hAnsi="Arial" w:cs="Arial"/>
          <w:b/>
          <w:bCs/>
          <w:color w:val="000000" w:themeColor="text1"/>
          <w:sz w:val="24"/>
          <w:szCs w:val="24"/>
        </w:rPr>
      </w:pPr>
    </w:p>
    <w:p w14:paraId="22B15B45" w14:textId="79694B87" w:rsidR="006C429F" w:rsidRPr="009C0F80" w:rsidRDefault="00A63513" w:rsidP="00C50DBE">
      <w:pPr>
        <w:ind w:left="-426"/>
        <w:jc w:val="both"/>
        <w:rPr>
          <w:rFonts w:ascii="Arial" w:hAnsi="Arial" w:cs="Arial"/>
          <w:color w:val="000000" w:themeColor="text1"/>
          <w:sz w:val="24"/>
          <w:szCs w:val="24"/>
        </w:rPr>
      </w:pPr>
      <w:r w:rsidRPr="0003684F">
        <w:rPr>
          <w:rFonts w:ascii="Arial" w:hAnsi="Arial" w:cs="Arial"/>
          <w:color w:val="000000" w:themeColor="text1"/>
          <w:sz w:val="24"/>
          <w:szCs w:val="24"/>
          <w:u w:val="single"/>
        </w:rPr>
        <w:t>Sensitivities around data collected following a duty to report</w:t>
      </w:r>
      <w:r w:rsidRPr="009C0F80">
        <w:rPr>
          <w:rFonts w:ascii="Arial" w:hAnsi="Arial" w:cs="Arial"/>
          <w:b/>
          <w:bCs/>
          <w:color w:val="000000" w:themeColor="text1"/>
          <w:sz w:val="24"/>
          <w:szCs w:val="24"/>
        </w:rPr>
        <w:t>:</w:t>
      </w:r>
    </w:p>
    <w:p w14:paraId="3B6A14F4" w14:textId="449FE50A" w:rsidR="00A63513" w:rsidRPr="009C0F80" w:rsidRDefault="00A63513" w:rsidP="00C50DBE">
      <w:pPr>
        <w:ind w:left="-426"/>
        <w:jc w:val="both"/>
        <w:rPr>
          <w:rFonts w:ascii="Arial" w:hAnsi="Arial" w:cs="Arial"/>
          <w:color w:val="000000" w:themeColor="text1"/>
          <w:sz w:val="24"/>
          <w:szCs w:val="24"/>
        </w:rPr>
      </w:pPr>
      <w:r w:rsidRPr="009C0F80">
        <w:rPr>
          <w:rFonts w:ascii="Arial" w:hAnsi="Arial" w:cs="Arial"/>
          <w:color w:val="000000" w:themeColor="text1"/>
          <w:sz w:val="24"/>
          <w:szCs w:val="24"/>
        </w:rPr>
        <w:t xml:space="preserve">We encourage a duty to report, </w:t>
      </w:r>
      <w:r w:rsidR="005618C3">
        <w:rPr>
          <w:rFonts w:ascii="Arial" w:hAnsi="Arial" w:cs="Arial"/>
          <w:color w:val="000000" w:themeColor="text1"/>
          <w:sz w:val="24"/>
          <w:szCs w:val="24"/>
        </w:rPr>
        <w:t>since</w:t>
      </w:r>
      <w:r w:rsidRPr="009C0F80">
        <w:rPr>
          <w:rFonts w:ascii="Arial" w:hAnsi="Arial" w:cs="Arial"/>
          <w:color w:val="000000" w:themeColor="text1"/>
          <w:sz w:val="24"/>
          <w:szCs w:val="24"/>
        </w:rPr>
        <w:t xml:space="preserve">, at present, animals coming into rescue are something of a data </w:t>
      </w:r>
      <w:r w:rsidR="00301F89" w:rsidRPr="009C0F80">
        <w:rPr>
          <w:rFonts w:ascii="Arial" w:hAnsi="Arial" w:cs="Arial"/>
          <w:color w:val="000000" w:themeColor="text1"/>
          <w:sz w:val="24"/>
          <w:szCs w:val="24"/>
        </w:rPr>
        <w:t xml:space="preserve">blind </w:t>
      </w:r>
      <w:r w:rsidR="002D164B" w:rsidRPr="009C0F80">
        <w:rPr>
          <w:rFonts w:ascii="Arial" w:hAnsi="Arial" w:cs="Arial"/>
          <w:color w:val="000000" w:themeColor="text1"/>
          <w:sz w:val="24"/>
          <w:szCs w:val="24"/>
        </w:rPr>
        <w:t>spot</w:t>
      </w:r>
      <w:r w:rsidR="002D164B">
        <w:rPr>
          <w:rFonts w:ascii="Arial" w:hAnsi="Arial" w:cs="Arial"/>
          <w:color w:val="000000" w:themeColor="text1"/>
          <w:sz w:val="24"/>
          <w:szCs w:val="24"/>
        </w:rPr>
        <w:t>,</w:t>
      </w:r>
      <w:r w:rsidR="002D164B" w:rsidRPr="009C0F80">
        <w:rPr>
          <w:rFonts w:ascii="Arial" w:hAnsi="Arial" w:cs="Arial"/>
          <w:color w:val="000000" w:themeColor="text1"/>
          <w:sz w:val="24"/>
          <w:szCs w:val="24"/>
        </w:rPr>
        <w:t xml:space="preserve"> leaving</w:t>
      </w:r>
      <w:r w:rsidRPr="009C0F80">
        <w:rPr>
          <w:rFonts w:ascii="Arial" w:hAnsi="Arial" w:cs="Arial"/>
          <w:color w:val="000000" w:themeColor="text1"/>
          <w:sz w:val="24"/>
          <w:szCs w:val="24"/>
        </w:rPr>
        <w:t xml:space="preserve"> a </w:t>
      </w:r>
      <w:r w:rsidR="00301F89" w:rsidRPr="009C0F80">
        <w:rPr>
          <w:rFonts w:ascii="Arial" w:hAnsi="Arial" w:cs="Arial"/>
          <w:color w:val="000000" w:themeColor="text1"/>
          <w:sz w:val="24"/>
          <w:szCs w:val="24"/>
        </w:rPr>
        <w:t>gap</w:t>
      </w:r>
      <w:r w:rsidRPr="009C0F80">
        <w:rPr>
          <w:rFonts w:ascii="Arial" w:hAnsi="Arial" w:cs="Arial"/>
          <w:color w:val="000000" w:themeColor="text1"/>
          <w:sz w:val="24"/>
          <w:szCs w:val="24"/>
        </w:rPr>
        <w:t xml:space="preserve"> in knowledge around trends in companion animals more generally</w:t>
      </w:r>
      <w:r w:rsidR="005618C3">
        <w:rPr>
          <w:rFonts w:ascii="Arial" w:hAnsi="Arial" w:cs="Arial"/>
          <w:color w:val="000000" w:themeColor="text1"/>
          <w:sz w:val="24"/>
          <w:szCs w:val="24"/>
        </w:rPr>
        <w:t xml:space="preserve">. </w:t>
      </w:r>
      <w:r w:rsidRPr="009C0F80">
        <w:rPr>
          <w:rFonts w:ascii="Arial" w:hAnsi="Arial" w:cs="Arial"/>
          <w:color w:val="000000" w:themeColor="text1"/>
          <w:sz w:val="24"/>
          <w:szCs w:val="24"/>
        </w:rPr>
        <w:t xml:space="preserve"> </w:t>
      </w:r>
      <w:r w:rsidR="005618C3">
        <w:rPr>
          <w:rFonts w:ascii="Arial" w:hAnsi="Arial" w:cs="Arial"/>
          <w:color w:val="000000" w:themeColor="text1"/>
          <w:sz w:val="24"/>
          <w:szCs w:val="24"/>
        </w:rPr>
        <w:t xml:space="preserve">Inadequate data </w:t>
      </w:r>
      <w:r w:rsidRPr="009C0F80">
        <w:rPr>
          <w:rFonts w:ascii="Arial" w:hAnsi="Arial" w:cs="Arial"/>
          <w:color w:val="000000" w:themeColor="text1"/>
          <w:sz w:val="24"/>
          <w:szCs w:val="24"/>
        </w:rPr>
        <w:t>hinde</w:t>
      </w:r>
      <w:r w:rsidR="005618C3">
        <w:rPr>
          <w:rFonts w:ascii="Arial" w:hAnsi="Arial" w:cs="Arial"/>
          <w:color w:val="000000" w:themeColor="text1"/>
          <w:sz w:val="24"/>
          <w:szCs w:val="24"/>
        </w:rPr>
        <w:t>rs</w:t>
      </w:r>
      <w:r w:rsidRPr="009C0F80">
        <w:rPr>
          <w:rFonts w:ascii="Arial" w:hAnsi="Arial" w:cs="Arial"/>
          <w:color w:val="000000" w:themeColor="text1"/>
          <w:sz w:val="24"/>
          <w:szCs w:val="24"/>
        </w:rPr>
        <w:t xml:space="preserve"> timely policy interventions to secure animal welfare. However, careful thought needs to be given to the dissemination and/or communication of data gathered </w:t>
      </w:r>
      <w:r w:rsidR="0003684F" w:rsidRPr="009C0F80">
        <w:rPr>
          <w:rFonts w:ascii="Arial" w:hAnsi="Arial" w:cs="Arial"/>
          <w:color w:val="000000" w:themeColor="text1"/>
          <w:sz w:val="24"/>
          <w:szCs w:val="24"/>
        </w:rPr>
        <w:t>because of</w:t>
      </w:r>
      <w:r w:rsidRPr="009C0F80">
        <w:rPr>
          <w:rFonts w:ascii="Arial" w:hAnsi="Arial" w:cs="Arial"/>
          <w:color w:val="000000" w:themeColor="text1"/>
          <w:sz w:val="24"/>
          <w:szCs w:val="24"/>
        </w:rPr>
        <w:t xml:space="preserve"> mandatory reporting. For example, while we would encourage transparency around aspects such as euthanasia rates </w:t>
      </w:r>
      <w:r w:rsidR="005618C3">
        <w:rPr>
          <w:rFonts w:ascii="Arial" w:hAnsi="Arial" w:cs="Arial"/>
          <w:color w:val="000000" w:themeColor="text1"/>
          <w:sz w:val="24"/>
          <w:szCs w:val="24"/>
        </w:rPr>
        <w:t>which are</w:t>
      </w:r>
      <w:r w:rsidRPr="009C0F80">
        <w:rPr>
          <w:rFonts w:ascii="Arial" w:hAnsi="Arial" w:cs="Arial"/>
          <w:color w:val="000000" w:themeColor="text1"/>
          <w:sz w:val="24"/>
          <w:szCs w:val="24"/>
        </w:rPr>
        <w:t xml:space="preserve"> central to animal welfare, it is to be anticipated that organisations with local authority contracts will have higher euthanasia rates than rescues who have more control over their intake.  This is exacerbated by some organisations indicating an increase in end-of-life dogs being abandoned in parts of Wales</w:t>
      </w:r>
      <w:r w:rsidR="005618C3">
        <w:rPr>
          <w:rFonts w:ascii="Arial" w:hAnsi="Arial" w:cs="Arial"/>
          <w:color w:val="000000" w:themeColor="text1"/>
          <w:sz w:val="24"/>
          <w:szCs w:val="24"/>
        </w:rPr>
        <w:t>,</w:t>
      </w:r>
      <w:r w:rsidRPr="009C0F80">
        <w:rPr>
          <w:rFonts w:ascii="Arial" w:hAnsi="Arial" w:cs="Arial"/>
          <w:color w:val="000000" w:themeColor="text1"/>
          <w:sz w:val="24"/>
          <w:szCs w:val="24"/>
        </w:rPr>
        <w:t xml:space="preserve"> thus requiring immediate euthanasia to end suffering. The hastily implemented XL ban will also disproportionately impact the euthanasia rates of general rescue and/or those with </w:t>
      </w:r>
      <w:r w:rsidR="00825EC6">
        <w:rPr>
          <w:rFonts w:ascii="Arial" w:hAnsi="Arial" w:cs="Arial"/>
          <w:color w:val="000000" w:themeColor="text1"/>
          <w:sz w:val="24"/>
          <w:szCs w:val="24"/>
        </w:rPr>
        <w:t>local authority</w:t>
      </w:r>
      <w:r w:rsidRPr="009C0F80">
        <w:rPr>
          <w:rFonts w:ascii="Arial" w:hAnsi="Arial" w:cs="Arial"/>
          <w:color w:val="000000" w:themeColor="text1"/>
          <w:sz w:val="24"/>
          <w:szCs w:val="24"/>
        </w:rPr>
        <w:t xml:space="preserve"> contracts as rescues can no longer legally rehome these dogs. </w:t>
      </w:r>
    </w:p>
    <w:p w14:paraId="03C0D1F2" w14:textId="77777777" w:rsidR="003D23B1" w:rsidRPr="009C0F80" w:rsidRDefault="003D23B1" w:rsidP="00C50DBE">
      <w:pPr>
        <w:ind w:left="-426"/>
        <w:rPr>
          <w:rFonts w:ascii="Arial" w:hAnsi="Arial" w:cs="Arial"/>
          <w:iCs/>
          <w:color w:val="000000" w:themeColor="text1"/>
          <w:sz w:val="24"/>
          <w:szCs w:val="24"/>
        </w:rPr>
      </w:pPr>
    </w:p>
    <w:p w14:paraId="5F2BAB3A" w14:textId="74E6DA4D" w:rsidR="0095627B" w:rsidRPr="0003684F" w:rsidRDefault="0095627B" w:rsidP="00C50DBE">
      <w:pPr>
        <w:ind w:left="-426"/>
        <w:jc w:val="both"/>
        <w:rPr>
          <w:rFonts w:ascii="Arial" w:hAnsi="Arial" w:cs="Arial"/>
          <w:color w:val="000000" w:themeColor="text1"/>
          <w:sz w:val="24"/>
          <w:szCs w:val="24"/>
          <w:u w:val="single"/>
        </w:rPr>
      </w:pPr>
      <w:r w:rsidRPr="0003684F">
        <w:rPr>
          <w:rFonts w:ascii="Arial" w:hAnsi="Arial" w:cs="Arial"/>
          <w:color w:val="000000" w:themeColor="text1"/>
          <w:sz w:val="24"/>
          <w:szCs w:val="24"/>
          <w:u w:val="single"/>
        </w:rPr>
        <w:t xml:space="preserve">Communication </w:t>
      </w:r>
    </w:p>
    <w:p w14:paraId="7A7CC857" w14:textId="2459F535" w:rsidR="00A2365A" w:rsidRPr="009C0F80" w:rsidRDefault="00CC753B" w:rsidP="00C50DBE">
      <w:pPr>
        <w:ind w:left="-426"/>
        <w:jc w:val="both"/>
        <w:rPr>
          <w:rFonts w:ascii="Arial" w:hAnsi="Arial" w:cs="Arial"/>
          <w:bCs/>
          <w:color w:val="000000" w:themeColor="text1"/>
          <w:sz w:val="24"/>
          <w:szCs w:val="24"/>
        </w:rPr>
      </w:pPr>
      <w:r w:rsidRPr="009C0F80">
        <w:rPr>
          <w:rFonts w:ascii="Arial" w:hAnsi="Arial" w:cs="Arial"/>
          <w:bCs/>
          <w:color w:val="000000" w:themeColor="text1"/>
          <w:sz w:val="24"/>
          <w:szCs w:val="24"/>
        </w:rPr>
        <w:t xml:space="preserve">While the Scottish regulations </w:t>
      </w:r>
      <w:r w:rsidR="005618C3">
        <w:rPr>
          <w:rFonts w:ascii="Arial" w:hAnsi="Arial" w:cs="Arial"/>
          <w:bCs/>
          <w:color w:val="000000" w:themeColor="text1"/>
          <w:sz w:val="24"/>
          <w:szCs w:val="24"/>
        </w:rPr>
        <w:t>were enacted</w:t>
      </w:r>
      <w:r w:rsidRPr="009C0F80">
        <w:rPr>
          <w:rFonts w:ascii="Arial" w:hAnsi="Arial" w:cs="Arial"/>
          <w:bCs/>
          <w:color w:val="000000" w:themeColor="text1"/>
          <w:sz w:val="24"/>
          <w:szCs w:val="24"/>
        </w:rPr>
        <w:t xml:space="preserve"> following </w:t>
      </w:r>
      <w:r w:rsidR="00256546" w:rsidRPr="009C0F80">
        <w:rPr>
          <w:rFonts w:ascii="Arial" w:hAnsi="Arial" w:cs="Arial"/>
          <w:bCs/>
          <w:color w:val="000000" w:themeColor="text1"/>
          <w:sz w:val="24"/>
          <w:szCs w:val="24"/>
        </w:rPr>
        <w:t>high-profile</w:t>
      </w:r>
      <w:r w:rsidRPr="009C0F80">
        <w:rPr>
          <w:rFonts w:ascii="Arial" w:hAnsi="Arial" w:cs="Arial"/>
          <w:bCs/>
          <w:color w:val="000000" w:themeColor="text1"/>
          <w:sz w:val="24"/>
          <w:szCs w:val="24"/>
        </w:rPr>
        <w:t xml:space="preserve"> media campaigns there seems to have been little by way of communication regarding the new regime; either to rescues who are now subject to these regulations (who it is accepted are hard to reach precisely because they are at present unregistered), or the general public, to influence behaviours around surrender, adoption, volunteering and charitable giving. For licencing to wor</w:t>
      </w:r>
      <w:r w:rsidR="00A63513" w:rsidRPr="009C0F80">
        <w:rPr>
          <w:rFonts w:ascii="Arial" w:hAnsi="Arial" w:cs="Arial"/>
          <w:bCs/>
          <w:color w:val="000000" w:themeColor="text1"/>
          <w:sz w:val="24"/>
          <w:szCs w:val="24"/>
        </w:rPr>
        <w:t>k in Wales</w:t>
      </w:r>
      <w:r w:rsidRPr="009C0F80">
        <w:rPr>
          <w:rFonts w:ascii="Arial" w:hAnsi="Arial" w:cs="Arial"/>
          <w:bCs/>
          <w:color w:val="000000" w:themeColor="text1"/>
          <w:sz w:val="24"/>
          <w:szCs w:val="24"/>
        </w:rPr>
        <w:t xml:space="preserve"> there will need to be campaigns across a range of media</w:t>
      </w:r>
      <w:r w:rsidR="003D23B1" w:rsidRPr="009C0F80">
        <w:rPr>
          <w:rFonts w:ascii="Arial" w:hAnsi="Arial" w:cs="Arial"/>
          <w:bCs/>
          <w:color w:val="000000" w:themeColor="text1"/>
          <w:sz w:val="24"/>
          <w:szCs w:val="24"/>
        </w:rPr>
        <w:t xml:space="preserve"> platforms. Public awareness campaigns around regulation of rescue and ‘the puppy farm next door’ go hand in hand </w:t>
      </w:r>
      <w:r w:rsidR="005618C3">
        <w:rPr>
          <w:rFonts w:ascii="Arial" w:hAnsi="Arial" w:cs="Arial"/>
          <w:bCs/>
          <w:color w:val="000000" w:themeColor="text1"/>
          <w:sz w:val="24"/>
          <w:szCs w:val="24"/>
        </w:rPr>
        <w:t>with</w:t>
      </w:r>
      <w:r w:rsidR="003D23B1" w:rsidRPr="009C0F80">
        <w:rPr>
          <w:rFonts w:ascii="Arial" w:hAnsi="Arial" w:cs="Arial"/>
          <w:bCs/>
          <w:color w:val="000000" w:themeColor="text1"/>
          <w:sz w:val="24"/>
          <w:szCs w:val="24"/>
        </w:rPr>
        <w:t xml:space="preserve"> educating the general publi</w:t>
      </w:r>
      <w:r w:rsidR="00A63513" w:rsidRPr="009C0F80">
        <w:rPr>
          <w:rFonts w:ascii="Arial" w:hAnsi="Arial" w:cs="Arial"/>
          <w:bCs/>
          <w:color w:val="000000" w:themeColor="text1"/>
          <w:sz w:val="24"/>
          <w:szCs w:val="24"/>
        </w:rPr>
        <w:t>c about how to responsibly buy or adopt companion animals.</w:t>
      </w:r>
    </w:p>
    <w:p w14:paraId="52731C92" w14:textId="77777777" w:rsidR="00AE508B" w:rsidRPr="009C0F80" w:rsidRDefault="00AE508B" w:rsidP="00C50DBE">
      <w:pPr>
        <w:ind w:left="-426"/>
        <w:rPr>
          <w:rFonts w:ascii="Arial" w:hAnsi="Arial" w:cs="Arial"/>
          <w:iCs/>
          <w:color w:val="000000" w:themeColor="text1"/>
          <w:sz w:val="24"/>
          <w:szCs w:val="24"/>
        </w:rPr>
      </w:pPr>
    </w:p>
    <w:p w14:paraId="1EE42F29" w14:textId="77777777" w:rsidR="009D5F34" w:rsidRDefault="009D5F34" w:rsidP="00C50DBE">
      <w:pPr>
        <w:pStyle w:val="Default"/>
        <w:ind w:left="-426"/>
        <w:rPr>
          <w:b/>
          <w:bCs/>
          <w:color w:val="000000" w:themeColor="text1"/>
        </w:rPr>
      </w:pPr>
    </w:p>
    <w:p w14:paraId="08A84D1D" w14:textId="77777777" w:rsidR="009D5F34" w:rsidRDefault="009D5F34" w:rsidP="00C50DBE">
      <w:pPr>
        <w:pStyle w:val="Default"/>
        <w:ind w:left="-426"/>
        <w:rPr>
          <w:b/>
          <w:bCs/>
          <w:color w:val="000000" w:themeColor="text1"/>
        </w:rPr>
      </w:pPr>
    </w:p>
    <w:p w14:paraId="3D51FB65" w14:textId="32F1FDF4" w:rsidR="001E334D" w:rsidRPr="009C0F80" w:rsidRDefault="001E334D" w:rsidP="00C50DBE">
      <w:pPr>
        <w:pStyle w:val="Default"/>
        <w:ind w:left="-426"/>
        <w:rPr>
          <w:color w:val="000000" w:themeColor="text1"/>
        </w:rPr>
      </w:pPr>
      <w:r w:rsidRPr="009C0F80">
        <w:rPr>
          <w:b/>
          <w:bCs/>
          <w:color w:val="000000" w:themeColor="text1"/>
        </w:rPr>
        <w:lastRenderedPageBreak/>
        <w:t xml:space="preserve">Question 2 </w:t>
      </w:r>
    </w:p>
    <w:p w14:paraId="105676D8" w14:textId="3BA31259" w:rsidR="00FB354D" w:rsidRDefault="00FB354D" w:rsidP="00C50DBE">
      <w:pPr>
        <w:pStyle w:val="Default"/>
        <w:ind w:left="-426"/>
        <w:rPr>
          <w:b/>
          <w:color w:val="000000" w:themeColor="text1"/>
        </w:rPr>
      </w:pPr>
      <w:r>
        <w:rPr>
          <w:b/>
          <w:color w:val="000000" w:themeColor="text1"/>
        </w:rPr>
        <w:t xml:space="preserve">Do you agree that </w:t>
      </w:r>
      <w:r w:rsidR="001E334D" w:rsidRPr="009C0F80">
        <w:rPr>
          <w:b/>
          <w:color w:val="000000" w:themeColor="text1"/>
        </w:rPr>
        <w:t>Animal Activities</w:t>
      </w:r>
      <w:r>
        <w:rPr>
          <w:b/>
          <w:color w:val="000000" w:themeColor="text1"/>
        </w:rPr>
        <w:t xml:space="preserve"> (human engagement services, doggy daycare, dog walking, home boarding, livery services etc) should be subject to licencing? </w:t>
      </w:r>
      <w:r w:rsidR="001E334D" w:rsidRPr="009C0F80">
        <w:rPr>
          <w:b/>
          <w:color w:val="000000" w:themeColor="text1"/>
        </w:rPr>
        <w:t xml:space="preserve"> </w:t>
      </w:r>
    </w:p>
    <w:p w14:paraId="7A03BEBD" w14:textId="3B639BF7" w:rsidR="009D5F34" w:rsidRPr="009D5F34" w:rsidRDefault="009D5F34" w:rsidP="00C50DBE">
      <w:pPr>
        <w:pStyle w:val="Default"/>
        <w:ind w:left="-426"/>
        <w:rPr>
          <w:color w:val="000000" w:themeColor="text1"/>
        </w:rPr>
      </w:pPr>
      <w:r w:rsidRPr="009D5F34">
        <w:rPr>
          <w:color w:val="000000" w:themeColor="text1"/>
        </w:rPr>
        <w:t xml:space="preserve">Yes </w:t>
      </w:r>
    </w:p>
    <w:p w14:paraId="5F4ECA8D" w14:textId="77777777" w:rsidR="00FB354D" w:rsidRDefault="00FB354D" w:rsidP="00C50DBE">
      <w:pPr>
        <w:pStyle w:val="Default"/>
        <w:ind w:left="-426"/>
        <w:rPr>
          <w:b/>
          <w:color w:val="000000" w:themeColor="text1"/>
        </w:rPr>
      </w:pPr>
    </w:p>
    <w:p w14:paraId="0D2622D8" w14:textId="6019F813" w:rsidR="001E334D" w:rsidRPr="009C0F80" w:rsidRDefault="001E334D" w:rsidP="00C50DBE">
      <w:pPr>
        <w:pStyle w:val="Default"/>
        <w:ind w:left="-426"/>
        <w:rPr>
          <w:b/>
          <w:color w:val="000000" w:themeColor="text1"/>
        </w:rPr>
      </w:pPr>
      <w:r w:rsidRPr="009C0F80">
        <w:rPr>
          <w:b/>
          <w:color w:val="000000" w:themeColor="text1"/>
        </w:rPr>
        <w:t xml:space="preserve">If you answer yes to the question, we would ask you to provide your reasoning in the box provided. </w:t>
      </w:r>
    </w:p>
    <w:p w14:paraId="234B1C92" w14:textId="77777777" w:rsidR="000B1DC9" w:rsidRPr="009C0F80" w:rsidRDefault="000B1DC9" w:rsidP="00C50DBE">
      <w:pPr>
        <w:pStyle w:val="Default"/>
        <w:ind w:left="-426"/>
        <w:rPr>
          <w:b/>
          <w:color w:val="000000" w:themeColor="text1"/>
        </w:rPr>
      </w:pPr>
    </w:p>
    <w:p w14:paraId="2C71FDBD" w14:textId="30C9DEC4" w:rsidR="001E334D" w:rsidRPr="009C0F80" w:rsidRDefault="00FB354D" w:rsidP="00C50DBE">
      <w:pPr>
        <w:pStyle w:val="Default"/>
        <w:ind w:left="-426"/>
        <w:rPr>
          <w:b/>
          <w:color w:val="000000" w:themeColor="text1"/>
        </w:rPr>
      </w:pPr>
      <w:r>
        <w:rPr>
          <w:b/>
          <w:color w:val="000000" w:themeColor="text1"/>
        </w:rPr>
        <w:t>(</w:t>
      </w:r>
      <w:r w:rsidR="001E334D" w:rsidRPr="009C0F80">
        <w:rPr>
          <w:b/>
          <w:color w:val="000000" w:themeColor="text1"/>
        </w:rPr>
        <w:t xml:space="preserve">Animal Activities </w:t>
      </w:r>
      <w:r w:rsidR="000B1DC9" w:rsidRPr="009C0F80">
        <w:rPr>
          <w:b/>
          <w:color w:val="000000" w:themeColor="text1"/>
        </w:rPr>
        <w:t>include:</w:t>
      </w:r>
      <w:r w:rsidR="005618C3">
        <w:rPr>
          <w:b/>
          <w:color w:val="000000" w:themeColor="text1"/>
        </w:rPr>
        <w:t xml:space="preserve"> </w:t>
      </w:r>
      <w:r w:rsidR="001E334D" w:rsidRPr="009C0F80">
        <w:rPr>
          <w:b/>
          <w:color w:val="000000" w:themeColor="text1"/>
        </w:rPr>
        <w:t>Pet care facilities, pet day care, pet sitting, dog walking, home boarding, pet play parks, pet grooming etc</w:t>
      </w:r>
      <w:r>
        <w:rPr>
          <w:b/>
          <w:color w:val="000000" w:themeColor="text1"/>
        </w:rPr>
        <w:t xml:space="preserve">). </w:t>
      </w:r>
    </w:p>
    <w:p w14:paraId="649366E2" w14:textId="22C3729F" w:rsidR="00436755" w:rsidRPr="009C0F80" w:rsidRDefault="001E334D" w:rsidP="00C50DBE">
      <w:pPr>
        <w:ind w:left="-426"/>
        <w:rPr>
          <w:rFonts w:ascii="Arial" w:hAnsi="Arial" w:cs="Arial"/>
          <w:bCs/>
          <w:color w:val="000000" w:themeColor="text1"/>
          <w:sz w:val="24"/>
          <w:szCs w:val="24"/>
        </w:rPr>
      </w:pPr>
      <w:r w:rsidRPr="009C0F80">
        <w:rPr>
          <w:rFonts w:ascii="Arial" w:hAnsi="Arial" w:cs="Arial"/>
          <w:color w:val="000000" w:themeColor="text1"/>
          <w:sz w:val="24"/>
          <w:szCs w:val="24"/>
        </w:rPr>
        <w:t>Yes, we agree with this proposal</w:t>
      </w:r>
      <w:r w:rsidR="00EF474B" w:rsidRPr="009C0F80">
        <w:rPr>
          <w:rFonts w:ascii="Arial" w:hAnsi="Arial" w:cs="Arial"/>
          <w:color w:val="000000" w:themeColor="text1"/>
          <w:sz w:val="24"/>
          <w:szCs w:val="24"/>
        </w:rPr>
        <w:t xml:space="preserve"> to licence all of the following activities (pet care, pet day-care, pet sitting, dog walking, home boarding, play parks and grooming)</w:t>
      </w:r>
      <w:r w:rsidRPr="009C0F80">
        <w:rPr>
          <w:rFonts w:ascii="Arial" w:hAnsi="Arial" w:cs="Arial"/>
          <w:color w:val="000000" w:themeColor="text1"/>
          <w:sz w:val="24"/>
          <w:szCs w:val="24"/>
        </w:rPr>
        <w:t xml:space="preserve">. </w:t>
      </w:r>
      <w:r w:rsidR="00EF474B" w:rsidRPr="009C0F80">
        <w:rPr>
          <w:rFonts w:ascii="Arial" w:hAnsi="Arial" w:cs="Arial"/>
          <w:bCs/>
          <w:color w:val="000000" w:themeColor="text1"/>
          <w:sz w:val="24"/>
          <w:szCs w:val="24"/>
        </w:rPr>
        <w:t>W</w:t>
      </w:r>
      <w:r w:rsidRPr="009C0F80">
        <w:rPr>
          <w:rFonts w:ascii="Arial" w:hAnsi="Arial" w:cs="Arial"/>
          <w:bCs/>
          <w:color w:val="000000" w:themeColor="text1"/>
          <w:sz w:val="24"/>
          <w:szCs w:val="24"/>
        </w:rPr>
        <w:t xml:space="preserve">e believe this proposal would address a remaining gap in animal welfare legislation in </w:t>
      </w:r>
      <w:r w:rsidR="00436755" w:rsidRPr="009C0F80">
        <w:rPr>
          <w:rFonts w:ascii="Arial" w:hAnsi="Arial" w:cs="Arial"/>
          <w:bCs/>
          <w:color w:val="000000" w:themeColor="text1"/>
          <w:sz w:val="24"/>
          <w:szCs w:val="24"/>
        </w:rPr>
        <w:t>Wales</w:t>
      </w:r>
      <w:r w:rsidRPr="009C0F80">
        <w:rPr>
          <w:rFonts w:ascii="Arial" w:hAnsi="Arial" w:cs="Arial"/>
          <w:bCs/>
          <w:color w:val="000000" w:themeColor="text1"/>
          <w:sz w:val="24"/>
          <w:szCs w:val="24"/>
        </w:rPr>
        <w:t xml:space="preserve">. It complements the aims of other proposed reforms in this consultation, which similarly aim to improve the welfare of companion animals. </w:t>
      </w:r>
    </w:p>
    <w:p w14:paraId="1F22846F" w14:textId="77777777" w:rsidR="002B5503" w:rsidRPr="009C0F80" w:rsidRDefault="0039016E"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Dog walking businesses</w:t>
      </w:r>
      <w:r w:rsidR="00436755" w:rsidRPr="009C0F80">
        <w:rPr>
          <w:rFonts w:ascii="Arial" w:hAnsi="Arial" w:cs="Arial"/>
          <w:color w:val="000000" w:themeColor="text1"/>
          <w:sz w:val="24"/>
          <w:szCs w:val="24"/>
        </w:rPr>
        <w:t xml:space="preserve">, pet daycare and pet care </w:t>
      </w:r>
      <w:r w:rsidR="0076630D" w:rsidRPr="009C0F80">
        <w:rPr>
          <w:rFonts w:ascii="Arial" w:hAnsi="Arial" w:cs="Arial"/>
          <w:color w:val="000000" w:themeColor="text1"/>
          <w:sz w:val="24"/>
          <w:szCs w:val="24"/>
        </w:rPr>
        <w:t>facilities are</w:t>
      </w:r>
      <w:r w:rsidRPr="009C0F80">
        <w:rPr>
          <w:rFonts w:ascii="Arial" w:hAnsi="Arial" w:cs="Arial"/>
          <w:color w:val="000000" w:themeColor="text1"/>
          <w:sz w:val="24"/>
          <w:szCs w:val="24"/>
        </w:rPr>
        <w:t xml:space="preserve"> important in terms of animal welfare</w:t>
      </w:r>
      <w:r w:rsidR="0011095C" w:rsidRPr="009C0F80">
        <w:rPr>
          <w:rFonts w:ascii="Arial" w:hAnsi="Arial" w:cs="Arial"/>
          <w:color w:val="000000" w:themeColor="text1"/>
          <w:sz w:val="24"/>
          <w:szCs w:val="24"/>
        </w:rPr>
        <w:t xml:space="preserve"> (particularly given the resumption of pre- covid-19 work patterns)</w:t>
      </w:r>
      <w:r w:rsidRPr="009C0F80">
        <w:rPr>
          <w:rFonts w:ascii="Arial" w:hAnsi="Arial" w:cs="Arial"/>
          <w:color w:val="000000" w:themeColor="text1"/>
          <w:sz w:val="24"/>
          <w:szCs w:val="24"/>
        </w:rPr>
        <w:t xml:space="preserve"> and there has been a huge increase in demand for such services. </w:t>
      </w:r>
    </w:p>
    <w:p w14:paraId="4E26F656" w14:textId="7A67BBE1" w:rsidR="00715957" w:rsidRPr="009C0F80" w:rsidRDefault="0039016E" w:rsidP="00C50DBE">
      <w:pPr>
        <w:ind w:left="-426"/>
        <w:rPr>
          <w:rFonts w:ascii="Arial" w:hAnsi="Arial" w:cs="Arial"/>
          <w:color w:val="000000" w:themeColor="text1"/>
          <w:sz w:val="24"/>
          <w:szCs w:val="24"/>
        </w:rPr>
      </w:pPr>
      <w:r w:rsidRPr="009C0F80">
        <w:rPr>
          <w:rFonts w:ascii="Arial" w:hAnsi="Arial" w:cs="Arial"/>
          <w:bCs/>
          <w:color w:val="000000" w:themeColor="text1"/>
          <w:sz w:val="24"/>
          <w:szCs w:val="24"/>
        </w:rPr>
        <w:t xml:space="preserve">The level of training </w:t>
      </w:r>
      <w:r w:rsidR="00921481" w:rsidRPr="009C0F80">
        <w:rPr>
          <w:rFonts w:ascii="Arial" w:hAnsi="Arial" w:cs="Arial"/>
          <w:bCs/>
          <w:color w:val="000000" w:themeColor="text1"/>
          <w:sz w:val="24"/>
          <w:szCs w:val="24"/>
        </w:rPr>
        <w:t xml:space="preserve">for staff across these services </w:t>
      </w:r>
      <w:r w:rsidRPr="009C0F80">
        <w:rPr>
          <w:rFonts w:ascii="Arial" w:hAnsi="Arial" w:cs="Arial"/>
          <w:bCs/>
          <w:color w:val="000000" w:themeColor="text1"/>
          <w:sz w:val="24"/>
          <w:szCs w:val="24"/>
        </w:rPr>
        <w:t xml:space="preserve">should be equivalent to those governing related sectors (such as </w:t>
      </w:r>
      <w:r w:rsidR="0076630D" w:rsidRPr="009C0F80">
        <w:rPr>
          <w:rFonts w:ascii="Arial" w:hAnsi="Arial" w:cs="Arial"/>
          <w:bCs/>
          <w:color w:val="000000" w:themeColor="text1"/>
          <w:sz w:val="24"/>
          <w:szCs w:val="24"/>
        </w:rPr>
        <w:t xml:space="preserve">commercial </w:t>
      </w:r>
      <w:r w:rsidRPr="009C0F80">
        <w:rPr>
          <w:rFonts w:ascii="Arial" w:hAnsi="Arial" w:cs="Arial"/>
          <w:bCs/>
          <w:color w:val="000000" w:themeColor="text1"/>
          <w:sz w:val="24"/>
          <w:szCs w:val="24"/>
        </w:rPr>
        <w:t xml:space="preserve">boarding) to ensure </w:t>
      </w:r>
      <w:r w:rsidR="009D6FA7" w:rsidRPr="009C0F80">
        <w:rPr>
          <w:rFonts w:ascii="Arial" w:hAnsi="Arial" w:cs="Arial"/>
          <w:bCs/>
          <w:color w:val="000000" w:themeColor="text1"/>
          <w:sz w:val="24"/>
          <w:szCs w:val="24"/>
        </w:rPr>
        <w:t>consistency</w:t>
      </w:r>
      <w:r w:rsidR="005618C3">
        <w:rPr>
          <w:rFonts w:ascii="Arial" w:hAnsi="Arial" w:cs="Arial"/>
          <w:bCs/>
          <w:color w:val="000000" w:themeColor="text1"/>
          <w:sz w:val="24"/>
          <w:szCs w:val="24"/>
        </w:rPr>
        <w:t>.</w:t>
      </w:r>
      <w:r w:rsidR="00715957" w:rsidRPr="009C0F80">
        <w:rPr>
          <w:rFonts w:ascii="Arial" w:hAnsi="Arial" w:cs="Arial"/>
          <w:bCs/>
          <w:color w:val="000000" w:themeColor="text1"/>
          <w:sz w:val="24"/>
          <w:szCs w:val="24"/>
        </w:rPr>
        <w:t xml:space="preserve"> </w:t>
      </w:r>
      <w:r w:rsidR="005618C3">
        <w:rPr>
          <w:rFonts w:ascii="Arial" w:hAnsi="Arial" w:cs="Arial"/>
          <w:bCs/>
          <w:color w:val="000000" w:themeColor="text1"/>
          <w:sz w:val="24"/>
          <w:szCs w:val="24"/>
        </w:rPr>
        <w:t>I</w:t>
      </w:r>
      <w:r w:rsidR="00715957" w:rsidRPr="009C0F80">
        <w:rPr>
          <w:rFonts w:ascii="Arial" w:hAnsi="Arial" w:cs="Arial"/>
          <w:bCs/>
          <w:color w:val="000000" w:themeColor="text1"/>
          <w:sz w:val="24"/>
          <w:szCs w:val="24"/>
        </w:rPr>
        <w:t>n practice there is</w:t>
      </w:r>
      <w:r w:rsidR="005618C3">
        <w:rPr>
          <w:rFonts w:ascii="Arial" w:hAnsi="Arial" w:cs="Arial"/>
          <w:bCs/>
          <w:color w:val="000000" w:themeColor="text1"/>
          <w:sz w:val="24"/>
          <w:szCs w:val="24"/>
        </w:rPr>
        <w:t xml:space="preserve"> </w:t>
      </w:r>
      <w:r w:rsidR="00391F06">
        <w:rPr>
          <w:rFonts w:ascii="Arial" w:hAnsi="Arial" w:cs="Arial"/>
          <w:bCs/>
          <w:color w:val="000000" w:themeColor="text1"/>
          <w:sz w:val="24"/>
          <w:szCs w:val="24"/>
        </w:rPr>
        <w:t xml:space="preserve">also </w:t>
      </w:r>
      <w:r w:rsidR="00391F06" w:rsidRPr="009C0F80">
        <w:rPr>
          <w:rFonts w:ascii="Arial" w:hAnsi="Arial" w:cs="Arial"/>
          <w:bCs/>
          <w:color w:val="000000" w:themeColor="text1"/>
          <w:sz w:val="24"/>
          <w:szCs w:val="24"/>
        </w:rPr>
        <w:t>likely</w:t>
      </w:r>
      <w:r w:rsidR="00715957" w:rsidRPr="009C0F80">
        <w:rPr>
          <w:rFonts w:ascii="Arial" w:hAnsi="Arial" w:cs="Arial"/>
          <w:bCs/>
          <w:color w:val="000000" w:themeColor="text1"/>
          <w:sz w:val="24"/>
          <w:szCs w:val="24"/>
        </w:rPr>
        <w:t xml:space="preserve"> be significant cross-over in staffing across these sectors.</w:t>
      </w:r>
      <w:r w:rsidR="00715957" w:rsidRPr="009C0F80">
        <w:rPr>
          <w:rFonts w:ascii="Arial" w:hAnsi="Arial" w:cs="Arial"/>
          <w:color w:val="000000" w:themeColor="text1"/>
          <w:sz w:val="24"/>
          <w:szCs w:val="24"/>
        </w:rPr>
        <w:t xml:space="preserve"> </w:t>
      </w:r>
    </w:p>
    <w:p w14:paraId="0F45C54C" w14:textId="02AEA218" w:rsidR="00921481" w:rsidRPr="009C0F80" w:rsidRDefault="00921481" w:rsidP="00C50DBE">
      <w:pPr>
        <w:ind w:left="-426"/>
        <w:rPr>
          <w:rFonts w:ascii="Arial" w:hAnsi="Arial" w:cs="Arial"/>
          <w:b/>
          <w:color w:val="000000" w:themeColor="text1"/>
          <w:sz w:val="24"/>
          <w:szCs w:val="24"/>
        </w:rPr>
      </w:pPr>
    </w:p>
    <w:p w14:paraId="008D3004" w14:textId="737CA44A" w:rsidR="00921481" w:rsidRPr="009C0F80" w:rsidRDefault="00921481" w:rsidP="00C50DBE">
      <w:pPr>
        <w:ind w:left="-426"/>
        <w:rPr>
          <w:rFonts w:ascii="Arial" w:hAnsi="Arial" w:cs="Arial"/>
          <w:b/>
          <w:color w:val="000000" w:themeColor="text1"/>
          <w:sz w:val="24"/>
          <w:szCs w:val="24"/>
        </w:rPr>
      </w:pPr>
      <w:r w:rsidRPr="009C0F80">
        <w:rPr>
          <w:rFonts w:ascii="Arial" w:hAnsi="Arial" w:cs="Arial"/>
          <w:b/>
          <w:color w:val="000000" w:themeColor="text1"/>
          <w:sz w:val="24"/>
          <w:szCs w:val="24"/>
        </w:rPr>
        <w:t xml:space="preserve">Pet care facilities Inc. day-care, pet sitting, home boarding, play parks etc: </w:t>
      </w:r>
    </w:p>
    <w:p w14:paraId="685043A4" w14:textId="6276704B" w:rsidR="009D6FA7" w:rsidRDefault="00121FD6" w:rsidP="00C50DBE">
      <w:pPr>
        <w:ind w:left="-426"/>
        <w:rPr>
          <w:rFonts w:ascii="Arial" w:hAnsi="Arial" w:cs="Arial"/>
          <w:bCs/>
          <w:color w:val="000000" w:themeColor="text1"/>
          <w:sz w:val="24"/>
          <w:szCs w:val="24"/>
        </w:rPr>
      </w:pPr>
      <w:r w:rsidRPr="009C0F80">
        <w:rPr>
          <w:rFonts w:ascii="Arial" w:hAnsi="Arial" w:cs="Arial"/>
          <w:bCs/>
          <w:color w:val="000000" w:themeColor="text1"/>
          <w:sz w:val="24"/>
          <w:szCs w:val="24"/>
        </w:rPr>
        <w:t>A licencing regime for day</w:t>
      </w:r>
      <w:r w:rsidR="009D6FA7" w:rsidRPr="009C0F80">
        <w:rPr>
          <w:rFonts w:ascii="Arial" w:hAnsi="Arial" w:cs="Arial"/>
          <w:bCs/>
          <w:color w:val="000000" w:themeColor="text1"/>
          <w:sz w:val="24"/>
          <w:szCs w:val="24"/>
        </w:rPr>
        <w:t>-care, home boarding, pet si</w:t>
      </w:r>
      <w:r w:rsidR="00077853">
        <w:rPr>
          <w:rFonts w:ascii="Arial" w:hAnsi="Arial" w:cs="Arial"/>
          <w:bCs/>
          <w:color w:val="000000" w:themeColor="text1"/>
          <w:sz w:val="24"/>
          <w:szCs w:val="24"/>
        </w:rPr>
        <w:t>t</w:t>
      </w:r>
      <w:r w:rsidR="009D6FA7" w:rsidRPr="009C0F80">
        <w:rPr>
          <w:rFonts w:ascii="Arial" w:hAnsi="Arial" w:cs="Arial"/>
          <w:bCs/>
          <w:color w:val="000000" w:themeColor="text1"/>
          <w:sz w:val="24"/>
          <w:szCs w:val="24"/>
        </w:rPr>
        <w:t xml:space="preserve">ting and play parks </w:t>
      </w:r>
      <w:r w:rsidRPr="009C0F80">
        <w:rPr>
          <w:rFonts w:ascii="Arial" w:hAnsi="Arial" w:cs="Arial"/>
          <w:bCs/>
          <w:color w:val="000000" w:themeColor="text1"/>
          <w:sz w:val="24"/>
          <w:szCs w:val="24"/>
        </w:rPr>
        <w:t>should specify maximum</w:t>
      </w:r>
      <w:r w:rsidR="009D6FA7" w:rsidRPr="009C0F80">
        <w:rPr>
          <w:rFonts w:ascii="Arial" w:hAnsi="Arial" w:cs="Arial"/>
          <w:bCs/>
          <w:color w:val="000000" w:themeColor="text1"/>
          <w:sz w:val="24"/>
          <w:szCs w:val="24"/>
        </w:rPr>
        <w:t xml:space="preserve"> numbers of animals within a certain area and appropriate staff to animal ratios. </w:t>
      </w:r>
      <w:r w:rsidR="00390AF0" w:rsidRPr="009C0F80">
        <w:rPr>
          <w:rFonts w:ascii="Arial" w:hAnsi="Arial" w:cs="Arial"/>
          <w:bCs/>
          <w:color w:val="000000" w:themeColor="text1"/>
          <w:sz w:val="24"/>
          <w:szCs w:val="24"/>
        </w:rPr>
        <w:t>W</w:t>
      </w:r>
      <w:r w:rsidR="009D6FA7" w:rsidRPr="009C0F80">
        <w:rPr>
          <w:rFonts w:ascii="Arial" w:hAnsi="Arial" w:cs="Arial"/>
          <w:bCs/>
          <w:color w:val="000000" w:themeColor="text1"/>
          <w:sz w:val="24"/>
          <w:szCs w:val="24"/>
        </w:rPr>
        <w:t xml:space="preserve">e </w:t>
      </w:r>
      <w:r w:rsidRPr="009C0F80">
        <w:rPr>
          <w:rFonts w:ascii="Arial" w:hAnsi="Arial" w:cs="Arial"/>
          <w:bCs/>
          <w:color w:val="000000" w:themeColor="text1"/>
          <w:sz w:val="24"/>
          <w:szCs w:val="24"/>
        </w:rPr>
        <w:t>would</w:t>
      </w:r>
      <w:r w:rsidR="009D6FA7" w:rsidRPr="009C0F80">
        <w:rPr>
          <w:rFonts w:ascii="Arial" w:hAnsi="Arial" w:cs="Arial"/>
          <w:bCs/>
          <w:color w:val="000000" w:themeColor="text1"/>
          <w:sz w:val="24"/>
          <w:szCs w:val="24"/>
        </w:rPr>
        <w:t xml:space="preserve"> recommend that staff attain some minimal level of </w:t>
      </w:r>
      <w:r w:rsidRPr="009C0F80">
        <w:rPr>
          <w:rFonts w:ascii="Arial" w:hAnsi="Arial" w:cs="Arial"/>
          <w:bCs/>
          <w:color w:val="000000" w:themeColor="text1"/>
          <w:sz w:val="24"/>
          <w:szCs w:val="24"/>
        </w:rPr>
        <w:t>training,</w:t>
      </w:r>
      <w:r w:rsidR="009D6FA7" w:rsidRPr="009C0F80">
        <w:rPr>
          <w:rFonts w:ascii="Arial" w:hAnsi="Arial" w:cs="Arial"/>
          <w:bCs/>
          <w:color w:val="000000" w:themeColor="text1"/>
          <w:sz w:val="24"/>
          <w:szCs w:val="24"/>
        </w:rPr>
        <w:t xml:space="preserve"> including appropriate first aid training. As with boarding kennels and </w:t>
      </w:r>
      <w:r w:rsidRPr="009C0F80">
        <w:rPr>
          <w:rFonts w:ascii="Arial" w:hAnsi="Arial" w:cs="Arial"/>
          <w:bCs/>
          <w:color w:val="000000" w:themeColor="text1"/>
          <w:sz w:val="24"/>
          <w:szCs w:val="24"/>
        </w:rPr>
        <w:t>catteries, licensing must require services to</w:t>
      </w:r>
      <w:r w:rsidR="009D6FA7" w:rsidRPr="009C0F80">
        <w:rPr>
          <w:rFonts w:ascii="Arial" w:hAnsi="Arial" w:cs="Arial"/>
          <w:bCs/>
          <w:color w:val="000000" w:themeColor="text1"/>
          <w:sz w:val="24"/>
          <w:szCs w:val="24"/>
        </w:rPr>
        <w:t xml:space="preserve"> have robust health and safety procedures</w:t>
      </w:r>
      <w:r w:rsidR="004C1086">
        <w:rPr>
          <w:rFonts w:ascii="Arial" w:hAnsi="Arial" w:cs="Arial"/>
          <w:bCs/>
          <w:color w:val="000000" w:themeColor="text1"/>
          <w:sz w:val="24"/>
          <w:szCs w:val="24"/>
        </w:rPr>
        <w:t>,</w:t>
      </w:r>
      <w:r w:rsidR="009D6FA7" w:rsidRPr="009C0F80">
        <w:rPr>
          <w:rFonts w:ascii="Arial" w:hAnsi="Arial" w:cs="Arial"/>
          <w:bCs/>
          <w:color w:val="000000" w:themeColor="text1"/>
          <w:sz w:val="24"/>
          <w:szCs w:val="24"/>
        </w:rPr>
        <w:t xml:space="preserve"> including fire evacuation plans and must be adequately insured.</w:t>
      </w:r>
      <w:r w:rsidRPr="009C0F80">
        <w:rPr>
          <w:rFonts w:ascii="Arial" w:hAnsi="Arial" w:cs="Arial"/>
          <w:bCs/>
          <w:color w:val="000000" w:themeColor="text1"/>
          <w:sz w:val="24"/>
          <w:szCs w:val="24"/>
        </w:rPr>
        <w:t xml:space="preserve"> All providers should have policies in </w:t>
      </w:r>
      <w:r w:rsidR="000B1DC9" w:rsidRPr="009C0F80">
        <w:rPr>
          <w:rFonts w:ascii="Arial" w:hAnsi="Arial" w:cs="Arial"/>
          <w:bCs/>
          <w:color w:val="000000" w:themeColor="text1"/>
          <w:sz w:val="24"/>
          <w:szCs w:val="24"/>
        </w:rPr>
        <w:t>p</w:t>
      </w:r>
      <w:r w:rsidRPr="009C0F80">
        <w:rPr>
          <w:rFonts w:ascii="Arial" w:hAnsi="Arial" w:cs="Arial"/>
          <w:bCs/>
          <w:color w:val="000000" w:themeColor="text1"/>
          <w:sz w:val="24"/>
          <w:szCs w:val="24"/>
        </w:rPr>
        <w:t xml:space="preserve">lace outlining how the five freedoms under the </w:t>
      </w:r>
      <w:r w:rsidR="000B1DC9" w:rsidRPr="009C0F80">
        <w:rPr>
          <w:rFonts w:ascii="Arial" w:hAnsi="Arial" w:cs="Arial"/>
          <w:bCs/>
          <w:color w:val="000000" w:themeColor="text1"/>
          <w:sz w:val="24"/>
          <w:szCs w:val="24"/>
        </w:rPr>
        <w:t>A</w:t>
      </w:r>
      <w:r w:rsidRPr="009C0F80">
        <w:rPr>
          <w:rFonts w:ascii="Arial" w:hAnsi="Arial" w:cs="Arial"/>
          <w:bCs/>
          <w:color w:val="000000" w:themeColor="text1"/>
          <w:sz w:val="24"/>
          <w:szCs w:val="24"/>
        </w:rPr>
        <w:t xml:space="preserve">nimal </w:t>
      </w:r>
      <w:r w:rsidR="000B1DC9" w:rsidRPr="009C0F80">
        <w:rPr>
          <w:rFonts w:ascii="Arial" w:hAnsi="Arial" w:cs="Arial"/>
          <w:bCs/>
          <w:color w:val="000000" w:themeColor="text1"/>
          <w:sz w:val="24"/>
          <w:szCs w:val="24"/>
        </w:rPr>
        <w:t>W</w:t>
      </w:r>
      <w:r w:rsidRPr="009C0F80">
        <w:rPr>
          <w:rFonts w:ascii="Arial" w:hAnsi="Arial" w:cs="Arial"/>
          <w:bCs/>
          <w:color w:val="000000" w:themeColor="text1"/>
          <w:sz w:val="24"/>
          <w:szCs w:val="24"/>
        </w:rPr>
        <w:t xml:space="preserve">elfare </w:t>
      </w:r>
      <w:r w:rsidR="000B1DC9" w:rsidRPr="009C0F80">
        <w:rPr>
          <w:rFonts w:ascii="Arial" w:hAnsi="Arial" w:cs="Arial"/>
          <w:bCs/>
          <w:color w:val="000000" w:themeColor="text1"/>
          <w:sz w:val="24"/>
          <w:szCs w:val="24"/>
        </w:rPr>
        <w:t>A</w:t>
      </w:r>
      <w:r w:rsidRPr="009C0F80">
        <w:rPr>
          <w:rFonts w:ascii="Arial" w:hAnsi="Arial" w:cs="Arial"/>
          <w:bCs/>
          <w:color w:val="000000" w:themeColor="text1"/>
          <w:sz w:val="24"/>
          <w:szCs w:val="24"/>
        </w:rPr>
        <w:t xml:space="preserve">ct </w:t>
      </w:r>
      <w:r w:rsidR="000B1DC9" w:rsidRPr="009C0F80">
        <w:rPr>
          <w:rFonts w:ascii="Arial" w:hAnsi="Arial" w:cs="Arial"/>
          <w:bCs/>
          <w:color w:val="000000" w:themeColor="text1"/>
          <w:sz w:val="24"/>
          <w:szCs w:val="24"/>
        </w:rPr>
        <w:t>(2006)</w:t>
      </w:r>
      <w:r w:rsidR="00EF2D32" w:rsidRPr="009C0F80">
        <w:rPr>
          <w:rFonts w:ascii="Arial" w:hAnsi="Arial" w:cs="Arial"/>
          <w:bCs/>
          <w:color w:val="000000" w:themeColor="text1"/>
          <w:sz w:val="24"/>
          <w:szCs w:val="24"/>
        </w:rPr>
        <w:t xml:space="preserve"> </w:t>
      </w:r>
      <w:r w:rsidRPr="009C0F80">
        <w:rPr>
          <w:rFonts w:ascii="Arial" w:hAnsi="Arial" w:cs="Arial"/>
          <w:bCs/>
          <w:color w:val="000000" w:themeColor="text1"/>
          <w:sz w:val="24"/>
          <w:szCs w:val="24"/>
        </w:rPr>
        <w:t xml:space="preserve">are ensured for animals in their care. </w:t>
      </w:r>
    </w:p>
    <w:p w14:paraId="46543A05" w14:textId="77777777" w:rsidR="00F94455" w:rsidRPr="009C0F80" w:rsidRDefault="00F94455" w:rsidP="00C50DBE">
      <w:pPr>
        <w:ind w:left="-426"/>
        <w:rPr>
          <w:rFonts w:ascii="Arial" w:hAnsi="Arial" w:cs="Arial"/>
          <w:bCs/>
          <w:color w:val="000000" w:themeColor="text1"/>
          <w:sz w:val="24"/>
          <w:szCs w:val="24"/>
        </w:rPr>
      </w:pPr>
    </w:p>
    <w:p w14:paraId="1705B9C1" w14:textId="77777777" w:rsidR="000B1DC9" w:rsidRPr="009C0F80" w:rsidRDefault="000B1DC9" w:rsidP="00C50DBE">
      <w:pPr>
        <w:ind w:left="-426"/>
        <w:rPr>
          <w:rFonts w:ascii="Arial" w:hAnsi="Arial" w:cs="Arial"/>
          <w:b/>
          <w:bCs/>
          <w:color w:val="000000" w:themeColor="text1"/>
          <w:sz w:val="24"/>
          <w:szCs w:val="24"/>
        </w:rPr>
      </w:pPr>
      <w:r w:rsidRPr="009C0F80">
        <w:rPr>
          <w:rFonts w:ascii="Arial" w:hAnsi="Arial" w:cs="Arial"/>
          <w:b/>
          <w:bCs/>
          <w:color w:val="000000" w:themeColor="text1"/>
          <w:sz w:val="24"/>
          <w:szCs w:val="24"/>
        </w:rPr>
        <w:t xml:space="preserve">Dog Walkers: </w:t>
      </w:r>
    </w:p>
    <w:p w14:paraId="7C98E362" w14:textId="07B52248" w:rsidR="000B1DC9" w:rsidRPr="009C0F80" w:rsidRDefault="000B1DC9" w:rsidP="00C50DBE">
      <w:pPr>
        <w:ind w:left="-426"/>
        <w:rPr>
          <w:rFonts w:ascii="Arial" w:hAnsi="Arial" w:cs="Arial"/>
          <w:bCs/>
          <w:color w:val="000000" w:themeColor="text1"/>
          <w:sz w:val="24"/>
          <w:szCs w:val="24"/>
        </w:rPr>
      </w:pPr>
      <w:r w:rsidRPr="009C0F80">
        <w:rPr>
          <w:rFonts w:ascii="Arial" w:hAnsi="Arial" w:cs="Arial"/>
          <w:bCs/>
          <w:color w:val="000000" w:themeColor="text1"/>
          <w:sz w:val="24"/>
          <w:szCs w:val="24"/>
        </w:rPr>
        <w:t xml:space="preserve">We agree that is sensible to stipulate on the licence a maximum number of dogs who can be walked at one time. This is to ensure the welfare of the dogs being walked and the general wellbeing of members of the public and other dogs being exercised in that area. As a starting point, bodies such as the RSPCA advise that professional dog walkers walk no more than 4 dogs together. Many insurance companies dictate an upper limit of 6. We suggest 4 is a preferable maximum to ensure dog walkers properly engage with the dogs in their care. This is in line with some local authorities in England, e.g. </w:t>
      </w:r>
      <w:hyperlink r:id="rId8" w:history="1">
        <w:r w:rsidRPr="009C0F80">
          <w:rPr>
            <w:rStyle w:val="Hyperlink"/>
            <w:rFonts w:ascii="Arial" w:hAnsi="Arial" w:cs="Arial"/>
            <w:bCs/>
            <w:color w:val="000000" w:themeColor="text1"/>
            <w:sz w:val="24"/>
            <w:szCs w:val="24"/>
          </w:rPr>
          <w:t>https://www.manchester.gov.uk/info/432/dogs_and_problem_dogs/8414/dog_control_public_space_protection_orders</w:t>
        </w:r>
      </w:hyperlink>
    </w:p>
    <w:p w14:paraId="10582A41" w14:textId="7E5DBAE5" w:rsidR="000B1DC9" w:rsidRPr="009C0F80" w:rsidRDefault="000B1DC9" w:rsidP="00C50DBE">
      <w:pPr>
        <w:ind w:left="-426"/>
        <w:rPr>
          <w:rFonts w:ascii="Arial" w:hAnsi="Arial" w:cs="Arial"/>
          <w:color w:val="000000" w:themeColor="text1"/>
          <w:kern w:val="2"/>
          <w:sz w:val="24"/>
          <w:szCs w:val="24"/>
          <w14:ligatures w14:val="standardContextual"/>
        </w:rPr>
      </w:pPr>
      <w:r w:rsidRPr="009C0F80">
        <w:rPr>
          <w:rFonts w:ascii="Arial" w:hAnsi="Arial" w:cs="Arial"/>
          <w:color w:val="000000" w:themeColor="text1"/>
          <w:sz w:val="24"/>
          <w:szCs w:val="24"/>
        </w:rPr>
        <w:lastRenderedPageBreak/>
        <w:t>We would suggest that it would be helpful to provide examples of a standard term agreement between dog wa</w:t>
      </w:r>
      <w:r w:rsidR="004C1086">
        <w:rPr>
          <w:rFonts w:ascii="Arial" w:hAnsi="Arial" w:cs="Arial"/>
          <w:color w:val="000000" w:themeColor="text1"/>
          <w:sz w:val="24"/>
          <w:szCs w:val="24"/>
        </w:rPr>
        <w:t>l</w:t>
      </w:r>
      <w:r w:rsidRPr="009C0F80">
        <w:rPr>
          <w:rFonts w:ascii="Arial" w:hAnsi="Arial" w:cs="Arial"/>
          <w:color w:val="000000" w:themeColor="text1"/>
          <w:sz w:val="24"/>
          <w:szCs w:val="24"/>
        </w:rPr>
        <w:t xml:space="preserve">king businesses and the clients. This could usefully include information about issues such as the following: </w:t>
      </w:r>
      <w:r w:rsidRPr="009C0F80">
        <w:rPr>
          <w:rFonts w:ascii="Arial" w:hAnsi="Arial" w:cs="Arial"/>
          <w:color w:val="000000" w:themeColor="text1"/>
          <w:kern w:val="2"/>
          <w:sz w:val="24"/>
          <w:szCs w:val="24"/>
          <w14:ligatures w14:val="standardContextual"/>
        </w:rPr>
        <w:t xml:space="preserve">where the dog will be walked and for how long, how many dogs will be walked </w:t>
      </w:r>
      <w:r w:rsidRPr="009C0F80">
        <w:rPr>
          <w:rFonts w:ascii="Arial" w:hAnsi="Arial" w:cs="Arial"/>
          <w:color w:val="000000" w:themeColor="text1"/>
          <w:sz w:val="24"/>
          <w:szCs w:val="24"/>
        </w:rPr>
        <w:t>at</w:t>
      </w:r>
      <w:r w:rsidRPr="009C0F80">
        <w:rPr>
          <w:rFonts w:ascii="Arial" w:hAnsi="Arial" w:cs="Arial"/>
          <w:color w:val="000000" w:themeColor="text1"/>
          <w:kern w:val="2"/>
          <w:sz w:val="24"/>
          <w:szCs w:val="24"/>
          <w14:ligatures w14:val="standardContextual"/>
        </w:rPr>
        <w:t xml:space="preserve"> one time, what breeds the dog walker has experience of</w:t>
      </w:r>
      <w:r w:rsidRPr="009C0F80">
        <w:rPr>
          <w:rFonts w:ascii="Arial" w:hAnsi="Arial" w:cs="Arial"/>
          <w:color w:val="000000" w:themeColor="text1"/>
          <w:sz w:val="24"/>
          <w:szCs w:val="24"/>
        </w:rPr>
        <w:t xml:space="preserve">, whether the dog walker is </w:t>
      </w:r>
      <w:r w:rsidRPr="009C0F80">
        <w:rPr>
          <w:rFonts w:ascii="Arial" w:hAnsi="Arial" w:cs="Arial"/>
          <w:color w:val="000000" w:themeColor="text1"/>
          <w:kern w:val="2"/>
          <w:sz w:val="24"/>
          <w:szCs w:val="24"/>
          <w14:ligatures w14:val="standardContextual"/>
        </w:rPr>
        <w:t xml:space="preserve">insured, what their cancellation policy is, and what happens if a dog walker is ill or unable to come at a scheduled day, whether client references are available etc. </w:t>
      </w:r>
    </w:p>
    <w:p w14:paraId="2159B8A3" w14:textId="77777777" w:rsidR="000B1DC9" w:rsidRPr="009C0F80" w:rsidRDefault="000B1DC9" w:rsidP="00C50DBE">
      <w:pPr>
        <w:ind w:left="-426"/>
        <w:rPr>
          <w:rFonts w:ascii="Arial" w:hAnsi="Arial" w:cs="Arial"/>
          <w:color w:val="000000" w:themeColor="text1"/>
          <w:kern w:val="2"/>
          <w:sz w:val="24"/>
          <w:szCs w:val="24"/>
          <w14:ligatures w14:val="standardContextual"/>
        </w:rPr>
      </w:pPr>
    </w:p>
    <w:p w14:paraId="0A0D0176" w14:textId="77777777" w:rsidR="000B1DC9" w:rsidRPr="009C0F80" w:rsidRDefault="000B1DC9"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For examples of factors to consider see:</w:t>
      </w:r>
    </w:p>
    <w:p w14:paraId="2FFDC0D8" w14:textId="77777777" w:rsidR="000B1DC9" w:rsidRPr="009C0F80" w:rsidRDefault="00B11CF8" w:rsidP="00C50DBE">
      <w:pPr>
        <w:ind w:left="-426"/>
        <w:rPr>
          <w:rFonts w:ascii="Arial" w:hAnsi="Arial" w:cs="Arial"/>
          <w:color w:val="000000" w:themeColor="text1"/>
          <w:sz w:val="24"/>
          <w:szCs w:val="24"/>
        </w:rPr>
      </w:pPr>
      <w:hyperlink r:id="rId9" w:history="1">
        <w:r w:rsidR="000B1DC9" w:rsidRPr="009C0F80">
          <w:rPr>
            <w:rStyle w:val="Hyperlink"/>
            <w:rFonts w:ascii="Arial" w:hAnsi="Arial" w:cs="Arial"/>
            <w:color w:val="000000" w:themeColor="text1"/>
            <w:sz w:val="24"/>
            <w:szCs w:val="24"/>
          </w:rPr>
          <w:t>https://www.dogstrust.org.uk/dog-advice/life-with-your-dog/outdoors/find-dog-walker</w:t>
        </w:r>
      </w:hyperlink>
    </w:p>
    <w:p w14:paraId="34DBE20E" w14:textId="338ABE71" w:rsidR="000B1DC9" w:rsidRPr="009C0F80" w:rsidRDefault="004C1086" w:rsidP="00C50DBE">
      <w:pPr>
        <w:ind w:left="-426"/>
        <w:rPr>
          <w:rFonts w:ascii="Arial" w:hAnsi="Arial" w:cs="Arial"/>
          <w:color w:val="000000" w:themeColor="text1"/>
          <w:sz w:val="24"/>
          <w:szCs w:val="24"/>
        </w:rPr>
      </w:pPr>
      <w:hyperlink r:id="rId10" w:history="1">
        <w:r w:rsidRPr="00C312C1">
          <w:rPr>
            <w:rStyle w:val="Hyperlink"/>
            <w:rFonts w:ascii="Arial" w:hAnsi="Arial" w:cs="Arial"/>
            <w:sz w:val="24"/>
            <w:szCs w:val="24"/>
          </w:rPr>
          <w:t>https://dogwalkerdirectory</w:t>
        </w:r>
      </w:hyperlink>
      <w:r w:rsidR="000B1DC9" w:rsidRPr="009C0F80">
        <w:rPr>
          <w:rFonts w:ascii="Arial" w:hAnsi="Arial" w:cs="Arial"/>
          <w:color w:val="000000" w:themeColor="text1"/>
          <w:sz w:val="24"/>
          <w:szCs w:val="24"/>
        </w:rPr>
        <w:t>.co.uk/blogpost/what-to-look-for-when-choosing-a-dog-walker-for-your-dog/</w:t>
      </w:r>
    </w:p>
    <w:p w14:paraId="727C06C7" w14:textId="77777777" w:rsidR="000B1DC9" w:rsidRPr="009C0F80" w:rsidRDefault="00B11CF8" w:rsidP="00C50DBE">
      <w:pPr>
        <w:ind w:left="-426"/>
        <w:rPr>
          <w:rFonts w:ascii="Arial" w:hAnsi="Arial" w:cs="Arial"/>
          <w:iCs/>
          <w:color w:val="000000" w:themeColor="text1"/>
          <w:sz w:val="24"/>
          <w:szCs w:val="24"/>
        </w:rPr>
      </w:pPr>
      <w:hyperlink r:id="rId11" w:history="1">
        <w:r w:rsidR="000B1DC9" w:rsidRPr="009C0F80">
          <w:rPr>
            <w:rStyle w:val="Hyperlink"/>
            <w:rFonts w:ascii="Arial" w:hAnsi="Arial" w:cs="Arial"/>
            <w:color w:val="000000" w:themeColor="text1"/>
            <w:sz w:val="24"/>
            <w:szCs w:val="24"/>
          </w:rPr>
          <w:t>https://www.akc.org/expert-advice/health/finding-a-dog-walker/</w:t>
        </w:r>
      </w:hyperlink>
    </w:p>
    <w:p w14:paraId="1B1CFC60" w14:textId="77777777" w:rsidR="000B1DC9" w:rsidRPr="009C0F80" w:rsidRDefault="000B1DC9" w:rsidP="00C50DBE">
      <w:pPr>
        <w:ind w:left="-426"/>
        <w:rPr>
          <w:rFonts w:ascii="Arial" w:hAnsi="Arial" w:cs="Arial"/>
          <w:bCs/>
          <w:color w:val="000000" w:themeColor="text1"/>
          <w:sz w:val="24"/>
          <w:szCs w:val="24"/>
        </w:rPr>
      </w:pPr>
      <w:r w:rsidRPr="009C0F80">
        <w:rPr>
          <w:rFonts w:ascii="Arial" w:hAnsi="Arial" w:cs="Arial"/>
          <w:bCs/>
          <w:color w:val="000000" w:themeColor="text1"/>
          <w:sz w:val="24"/>
          <w:szCs w:val="24"/>
        </w:rPr>
        <w:t xml:space="preserve"> </w:t>
      </w:r>
    </w:p>
    <w:p w14:paraId="420AC0EC" w14:textId="135630E3" w:rsidR="000B1DC9" w:rsidRPr="009C0F80" w:rsidRDefault="000B1DC9" w:rsidP="00C50DBE">
      <w:pPr>
        <w:ind w:left="-426"/>
        <w:rPr>
          <w:rFonts w:ascii="Arial" w:hAnsi="Arial" w:cs="Arial"/>
          <w:bCs/>
          <w:color w:val="000000" w:themeColor="text1"/>
          <w:sz w:val="24"/>
          <w:szCs w:val="24"/>
        </w:rPr>
      </w:pPr>
      <w:r w:rsidRPr="009C0F80">
        <w:rPr>
          <w:rFonts w:ascii="Arial" w:hAnsi="Arial" w:cs="Arial"/>
          <w:bCs/>
          <w:color w:val="000000" w:themeColor="text1"/>
          <w:sz w:val="24"/>
          <w:szCs w:val="24"/>
        </w:rPr>
        <w:t xml:space="preserve">The other potential consequence is that a statutory licensing regime may result in some dog walkers going out of business or increasing costs. As a result, owners may leave dogs for longer without exercise, or </w:t>
      </w:r>
      <w:r w:rsidR="004C1086">
        <w:rPr>
          <w:rFonts w:ascii="Arial" w:hAnsi="Arial" w:cs="Arial"/>
          <w:bCs/>
          <w:color w:val="000000" w:themeColor="text1"/>
          <w:sz w:val="24"/>
          <w:szCs w:val="24"/>
        </w:rPr>
        <w:t xml:space="preserve">have </w:t>
      </w:r>
      <w:r w:rsidRPr="009C0F80">
        <w:rPr>
          <w:rFonts w:ascii="Arial" w:hAnsi="Arial" w:cs="Arial"/>
          <w:bCs/>
          <w:color w:val="000000" w:themeColor="text1"/>
          <w:sz w:val="24"/>
          <w:szCs w:val="24"/>
        </w:rPr>
        <w:t xml:space="preserve">to rely on unregulated informal mechanisms, including online platforms such as ‘BorrowMyDoggy.com’ which </w:t>
      </w:r>
      <w:r w:rsidR="004C1086">
        <w:rPr>
          <w:rFonts w:ascii="Arial" w:hAnsi="Arial" w:cs="Arial"/>
          <w:bCs/>
          <w:color w:val="000000" w:themeColor="text1"/>
          <w:sz w:val="24"/>
          <w:szCs w:val="24"/>
        </w:rPr>
        <w:t xml:space="preserve">are based on </w:t>
      </w:r>
      <w:r w:rsidRPr="009C0F80">
        <w:rPr>
          <w:rFonts w:ascii="Arial" w:hAnsi="Arial" w:cs="Arial"/>
          <w:bCs/>
          <w:color w:val="000000" w:themeColor="text1"/>
          <w:sz w:val="24"/>
          <w:szCs w:val="24"/>
        </w:rPr>
        <w:t>members of the public walk</w:t>
      </w:r>
      <w:r w:rsidR="004C1086">
        <w:rPr>
          <w:rFonts w:ascii="Arial" w:hAnsi="Arial" w:cs="Arial"/>
          <w:bCs/>
          <w:color w:val="000000" w:themeColor="text1"/>
          <w:sz w:val="24"/>
          <w:szCs w:val="24"/>
        </w:rPr>
        <w:t>ing</w:t>
      </w:r>
      <w:r w:rsidRPr="009C0F80">
        <w:rPr>
          <w:rFonts w:ascii="Arial" w:hAnsi="Arial" w:cs="Arial"/>
          <w:bCs/>
          <w:color w:val="000000" w:themeColor="text1"/>
          <w:sz w:val="24"/>
          <w:szCs w:val="24"/>
        </w:rPr>
        <w:t xml:space="preserve"> one another’s dogs but not for payment.</w:t>
      </w:r>
      <w:r w:rsidRPr="009C0F80">
        <w:rPr>
          <w:rStyle w:val="CommentReference"/>
          <w:rFonts w:ascii="Arial" w:hAnsi="Arial" w:cs="Arial"/>
          <w:color w:val="000000" w:themeColor="text1"/>
          <w:sz w:val="24"/>
          <w:szCs w:val="24"/>
        </w:rPr>
        <w:t xml:space="preserve"> </w:t>
      </w:r>
      <w:r w:rsidRPr="009C0F80">
        <w:rPr>
          <w:rFonts w:ascii="Arial" w:hAnsi="Arial" w:cs="Arial"/>
          <w:bCs/>
          <w:color w:val="000000" w:themeColor="text1"/>
          <w:sz w:val="24"/>
          <w:szCs w:val="24"/>
        </w:rPr>
        <w:t xml:space="preserve"> This also raises the question of whether there should be an attempt to regulate such informal schemes in some way.</w:t>
      </w:r>
    </w:p>
    <w:p w14:paraId="3197F39A" w14:textId="77777777" w:rsidR="000B1DC9" w:rsidRPr="009C0F80" w:rsidRDefault="000B1DC9" w:rsidP="00C50DBE">
      <w:pPr>
        <w:ind w:left="-426"/>
        <w:rPr>
          <w:rFonts w:ascii="Arial" w:hAnsi="Arial" w:cs="Arial"/>
          <w:b/>
          <w:bCs/>
          <w:color w:val="000000" w:themeColor="text1"/>
          <w:sz w:val="24"/>
          <w:szCs w:val="24"/>
        </w:rPr>
      </w:pPr>
      <w:r w:rsidRPr="009C0F80">
        <w:rPr>
          <w:rFonts w:ascii="Arial" w:hAnsi="Arial" w:cs="Arial"/>
          <w:b/>
          <w:bCs/>
          <w:color w:val="000000" w:themeColor="text1"/>
          <w:sz w:val="24"/>
          <w:szCs w:val="24"/>
        </w:rPr>
        <w:t xml:space="preserve">Pet groomers: </w:t>
      </w:r>
    </w:p>
    <w:p w14:paraId="2D693AEE" w14:textId="6A001276" w:rsidR="000B1DC9" w:rsidRPr="009C0F80" w:rsidRDefault="000B1DC9"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 xml:space="preserve">We broadly agree with the proposal to introduce a licencing regime to regulate </w:t>
      </w:r>
      <w:r w:rsidR="00FB721B" w:rsidRPr="009C0F80">
        <w:rPr>
          <w:rFonts w:ascii="Arial" w:hAnsi="Arial" w:cs="Arial"/>
          <w:color w:val="000000" w:themeColor="text1"/>
          <w:sz w:val="24"/>
          <w:szCs w:val="24"/>
        </w:rPr>
        <w:t xml:space="preserve">pet </w:t>
      </w:r>
      <w:r w:rsidRPr="009C0F80">
        <w:rPr>
          <w:rFonts w:ascii="Arial" w:hAnsi="Arial" w:cs="Arial"/>
          <w:color w:val="000000" w:themeColor="text1"/>
          <w:sz w:val="24"/>
          <w:szCs w:val="24"/>
        </w:rPr>
        <w:t xml:space="preserve">groomers, </w:t>
      </w:r>
      <w:r w:rsidR="004C1086">
        <w:rPr>
          <w:rFonts w:ascii="Arial" w:hAnsi="Arial" w:cs="Arial"/>
          <w:color w:val="000000" w:themeColor="text1"/>
          <w:sz w:val="24"/>
          <w:szCs w:val="24"/>
        </w:rPr>
        <w:t xml:space="preserve">as </w:t>
      </w:r>
      <w:r w:rsidRPr="009C0F80">
        <w:rPr>
          <w:rFonts w:ascii="Arial" w:hAnsi="Arial" w:cs="Arial"/>
          <w:color w:val="000000" w:themeColor="text1"/>
          <w:sz w:val="24"/>
          <w:szCs w:val="24"/>
        </w:rPr>
        <w:t>for some breeds regular grooming is critical to their health and welfare. There is an increasing trend in demand for dogs and cats with extreme physical characteristics</w:t>
      </w:r>
      <w:r w:rsidR="004C1086">
        <w:rPr>
          <w:rFonts w:ascii="Arial" w:hAnsi="Arial" w:cs="Arial"/>
          <w:color w:val="000000" w:themeColor="text1"/>
          <w:sz w:val="24"/>
          <w:szCs w:val="24"/>
        </w:rPr>
        <w:t>,</w:t>
      </w:r>
      <w:r w:rsidRPr="009C0F80">
        <w:rPr>
          <w:rFonts w:ascii="Arial" w:hAnsi="Arial" w:cs="Arial"/>
          <w:color w:val="000000" w:themeColor="text1"/>
          <w:sz w:val="24"/>
          <w:szCs w:val="24"/>
        </w:rPr>
        <w:t xml:space="preserve"> including hairless dogs or extra fluffy breeds which require specialist care to maintain basic welfare. Specialist knowledge is required to care for brachycephalic breeds</w:t>
      </w:r>
      <w:r w:rsidR="004C1086">
        <w:rPr>
          <w:rFonts w:ascii="Arial" w:hAnsi="Arial" w:cs="Arial"/>
          <w:color w:val="000000" w:themeColor="text1"/>
          <w:sz w:val="24"/>
          <w:szCs w:val="24"/>
        </w:rPr>
        <w:t xml:space="preserve"> since</w:t>
      </w:r>
      <w:r w:rsidRPr="009C0F80">
        <w:rPr>
          <w:rFonts w:ascii="Arial" w:hAnsi="Arial" w:cs="Arial"/>
          <w:color w:val="000000" w:themeColor="text1"/>
          <w:sz w:val="24"/>
          <w:szCs w:val="24"/>
        </w:rPr>
        <w:t xml:space="preserve"> they are particularly vulnerable to conditions such as eczema or dermatitis in skin folds around sensitive areas</w:t>
      </w:r>
      <w:r w:rsidR="004C1086">
        <w:rPr>
          <w:rFonts w:ascii="Arial" w:hAnsi="Arial" w:cs="Arial"/>
          <w:color w:val="000000" w:themeColor="text1"/>
          <w:sz w:val="24"/>
          <w:szCs w:val="24"/>
        </w:rPr>
        <w:t>,</w:t>
      </w:r>
      <w:r w:rsidRPr="009C0F80">
        <w:rPr>
          <w:rFonts w:ascii="Arial" w:hAnsi="Arial" w:cs="Arial"/>
          <w:color w:val="000000" w:themeColor="text1"/>
          <w:sz w:val="24"/>
          <w:szCs w:val="24"/>
        </w:rPr>
        <w:t xml:space="preserve"> such as eyes. </w:t>
      </w:r>
    </w:p>
    <w:p w14:paraId="39068A16" w14:textId="77777777" w:rsidR="000B1DC9" w:rsidRPr="009C0F80" w:rsidRDefault="000B1DC9"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 xml:space="preserve">It is also important not only for their physical wellbeing but also their socialisation that grooming is a positive experience and that they are handled appropriately. </w:t>
      </w:r>
    </w:p>
    <w:p w14:paraId="4AEC4EB9" w14:textId="77777777" w:rsidR="000B1DC9" w:rsidRPr="009C0F80" w:rsidRDefault="000B1DC9"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 xml:space="preserve">Again, however, while agreeing that a licencing regime is desirable, we have reservations about the capacity of local authorities to process applications, inspect vehicles and premises and, vitally, to act against those businesses which continue to operate without a licence. </w:t>
      </w:r>
    </w:p>
    <w:p w14:paraId="6694FC27" w14:textId="0F59257E" w:rsidR="000B1DC9" w:rsidRPr="009C0F80" w:rsidRDefault="000B1DC9" w:rsidP="00C50DBE">
      <w:pPr>
        <w:pStyle w:val="Heading3"/>
        <w:ind w:left="-426"/>
        <w:rPr>
          <w:rFonts w:ascii="Arial" w:hAnsi="Arial" w:cs="Arial"/>
          <w:b w:val="0"/>
          <w:bCs w:val="0"/>
          <w:color w:val="000000" w:themeColor="text1"/>
          <w:sz w:val="24"/>
          <w:szCs w:val="24"/>
        </w:rPr>
      </w:pPr>
      <w:r w:rsidRPr="009C0F80">
        <w:rPr>
          <w:rFonts w:ascii="Arial" w:hAnsi="Arial" w:cs="Arial"/>
          <w:b w:val="0"/>
          <w:bCs w:val="0"/>
          <w:color w:val="000000" w:themeColor="text1"/>
          <w:sz w:val="24"/>
          <w:szCs w:val="24"/>
        </w:rPr>
        <w:t>. Since part of the rationale for licensing dog groomers is the expansion in this sector, it would be sensible to include cat grooming in particular.  This is a likely area for future growth as industry bodies report a current shortage (see, e.g</w:t>
      </w:r>
      <w:r w:rsidR="004C1086">
        <w:rPr>
          <w:rFonts w:ascii="Arial" w:hAnsi="Arial" w:cs="Arial"/>
          <w:b w:val="0"/>
          <w:bCs w:val="0"/>
          <w:color w:val="000000" w:themeColor="text1"/>
          <w:sz w:val="24"/>
          <w:szCs w:val="24"/>
        </w:rPr>
        <w:t>.</w:t>
      </w:r>
      <w:r w:rsidRPr="009C0F80">
        <w:rPr>
          <w:rFonts w:ascii="Arial" w:hAnsi="Arial" w:cs="Arial"/>
          <w:b w:val="0"/>
          <w:bCs w:val="0"/>
          <w:color w:val="000000" w:themeColor="text1"/>
          <w:sz w:val="24"/>
          <w:szCs w:val="24"/>
        </w:rPr>
        <w:t xml:space="preserve">, Anon (2022) ‘Cat Grooming: National Shortage and why owners should be on board with coat care’ </w:t>
      </w:r>
      <w:r w:rsidRPr="009C0F80">
        <w:rPr>
          <w:rFonts w:ascii="Arial" w:hAnsi="Arial" w:cs="Arial"/>
          <w:b w:val="0"/>
          <w:bCs w:val="0"/>
          <w:i/>
          <w:iCs/>
          <w:color w:val="000000" w:themeColor="text1"/>
          <w:sz w:val="24"/>
          <w:szCs w:val="24"/>
        </w:rPr>
        <w:t>Total Grooming Magazine</w:t>
      </w:r>
      <w:r w:rsidRPr="009C0F80">
        <w:rPr>
          <w:rFonts w:ascii="Arial" w:hAnsi="Arial" w:cs="Arial"/>
          <w:b w:val="0"/>
          <w:bCs w:val="0"/>
          <w:color w:val="000000" w:themeColor="text1"/>
          <w:sz w:val="24"/>
          <w:szCs w:val="24"/>
        </w:rPr>
        <w:t xml:space="preserve"> pp. 22-26 (available at </w:t>
      </w:r>
      <w:hyperlink r:id="rId12" w:history="1">
        <w:r w:rsidRPr="009C0F80">
          <w:rPr>
            <w:rStyle w:val="Hyperlink"/>
            <w:rFonts w:ascii="Arial" w:hAnsi="Arial" w:cs="Arial"/>
            <w:b w:val="0"/>
            <w:bCs w:val="0"/>
            <w:color w:val="000000" w:themeColor="text1"/>
            <w:sz w:val="24"/>
            <w:szCs w:val="24"/>
          </w:rPr>
          <w:t>https://issuu.com/cimonline/docs/tgm_may_2022_-_lr/s/15707091</w:t>
        </w:r>
      </w:hyperlink>
      <w:r w:rsidRPr="009C0F80">
        <w:rPr>
          <w:rFonts w:ascii="Arial" w:hAnsi="Arial" w:cs="Arial"/>
          <w:b w:val="0"/>
          <w:bCs w:val="0"/>
          <w:color w:val="000000" w:themeColor="text1"/>
          <w:sz w:val="24"/>
          <w:szCs w:val="24"/>
        </w:rPr>
        <w:t xml:space="preserve"> and </w:t>
      </w:r>
      <w:hyperlink r:id="rId13" w:anchor=":~:text=According%20to%20the%20latest%20forecast,recorded%20from%202018%20to%202022" w:history="1">
        <w:r w:rsidRPr="009C0F80">
          <w:rPr>
            <w:rStyle w:val="Hyperlink"/>
            <w:rFonts w:ascii="Arial" w:hAnsi="Arial" w:cs="Arial"/>
            <w:b w:val="0"/>
            <w:bCs w:val="0"/>
            <w:color w:val="000000" w:themeColor="text1"/>
            <w:sz w:val="24"/>
            <w:szCs w:val="24"/>
          </w:rPr>
          <w:t>https://www.futuremarketinsights.com/reports/pet-grooming-market#:~:text=According%20to%20the%20latest%20forecast,recorded%20from%202018%20to%202022</w:t>
        </w:r>
      </w:hyperlink>
      <w:r w:rsidRPr="009C0F80">
        <w:rPr>
          <w:rFonts w:ascii="Arial" w:hAnsi="Arial" w:cs="Arial"/>
          <w:b w:val="0"/>
          <w:bCs w:val="0"/>
          <w:color w:val="000000" w:themeColor="text1"/>
          <w:sz w:val="24"/>
          <w:szCs w:val="24"/>
        </w:rPr>
        <w:t xml:space="preserve">). </w:t>
      </w:r>
    </w:p>
    <w:p w14:paraId="698C6E81" w14:textId="4D464A18" w:rsidR="00FB721B" w:rsidRPr="009C0F80" w:rsidRDefault="000B1DC9"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Appropriate grooming is critical to many long-haired dogs, cats and rabbits who, if not groomed become matted and</w:t>
      </w:r>
      <w:r w:rsidR="004C1086">
        <w:rPr>
          <w:rFonts w:ascii="Arial" w:hAnsi="Arial" w:cs="Arial"/>
          <w:color w:val="000000" w:themeColor="text1"/>
          <w:sz w:val="24"/>
          <w:szCs w:val="24"/>
        </w:rPr>
        <w:t xml:space="preserve"> may</w:t>
      </w:r>
      <w:r w:rsidRPr="009C0F80">
        <w:rPr>
          <w:rFonts w:ascii="Arial" w:hAnsi="Arial" w:cs="Arial"/>
          <w:color w:val="000000" w:themeColor="text1"/>
          <w:sz w:val="24"/>
          <w:szCs w:val="24"/>
        </w:rPr>
        <w:t xml:space="preserve"> require sedation by vets before being shaved. While bodies such as the </w:t>
      </w:r>
      <w:proofErr w:type="spellStart"/>
      <w:r w:rsidRPr="009C0F80">
        <w:rPr>
          <w:rFonts w:ascii="Arial" w:hAnsi="Arial" w:cs="Arial"/>
          <w:color w:val="000000" w:themeColor="text1"/>
          <w:sz w:val="24"/>
          <w:szCs w:val="24"/>
        </w:rPr>
        <w:t>iPET</w:t>
      </w:r>
      <w:proofErr w:type="spellEnd"/>
      <w:r w:rsidRPr="009C0F80">
        <w:rPr>
          <w:rFonts w:ascii="Arial" w:hAnsi="Arial" w:cs="Arial"/>
          <w:color w:val="000000" w:themeColor="text1"/>
          <w:sz w:val="24"/>
          <w:szCs w:val="24"/>
        </w:rPr>
        <w:t xml:space="preserve"> network (quoted in the articles cited above) have been encouraging dog groomers to expand into cat grooming due to a UK-wide shortage of cat groomers, inspectors will have to be satisfied that a groomer will accommodate the needs of each species and ensure adequate separation, to keep stress to </w:t>
      </w:r>
      <w:r w:rsidR="004C1086">
        <w:rPr>
          <w:rFonts w:ascii="Arial" w:hAnsi="Arial" w:cs="Arial"/>
          <w:color w:val="000000" w:themeColor="text1"/>
          <w:sz w:val="24"/>
          <w:szCs w:val="24"/>
        </w:rPr>
        <w:t>a</w:t>
      </w:r>
      <w:r w:rsidRPr="009C0F80">
        <w:rPr>
          <w:rFonts w:ascii="Arial" w:hAnsi="Arial" w:cs="Arial"/>
          <w:color w:val="000000" w:themeColor="text1"/>
          <w:sz w:val="24"/>
          <w:szCs w:val="24"/>
        </w:rPr>
        <w:t xml:space="preserve"> minimum and ensure the safety of animals in their </w:t>
      </w:r>
      <w:r w:rsidR="00FB721B" w:rsidRPr="009C0F80">
        <w:rPr>
          <w:rFonts w:ascii="Arial" w:hAnsi="Arial" w:cs="Arial"/>
          <w:color w:val="000000" w:themeColor="text1"/>
          <w:sz w:val="24"/>
          <w:szCs w:val="24"/>
        </w:rPr>
        <w:t>care.</w:t>
      </w:r>
    </w:p>
    <w:p w14:paraId="1B0F0C8B" w14:textId="0ED3AC7A" w:rsidR="000B1DC9" w:rsidRPr="009C0F80" w:rsidRDefault="000B1DC9"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 xml:space="preserve">Industry bodies are best placed to advise as to the qualifications. We suggest that all groomers have undertaken training in canine/feline first aid. </w:t>
      </w:r>
    </w:p>
    <w:p w14:paraId="4327419C" w14:textId="77777777" w:rsidR="008F5D46" w:rsidRPr="009C0F80" w:rsidRDefault="008F5D46" w:rsidP="00C50DBE">
      <w:pPr>
        <w:ind w:left="-426"/>
        <w:rPr>
          <w:rFonts w:ascii="Arial" w:hAnsi="Arial" w:cs="Arial"/>
          <w:b/>
          <w:color w:val="000000" w:themeColor="text1"/>
          <w:sz w:val="24"/>
          <w:szCs w:val="24"/>
        </w:rPr>
      </w:pPr>
    </w:p>
    <w:p w14:paraId="211579B4" w14:textId="74796F66" w:rsidR="008017B9" w:rsidRPr="009C0F80" w:rsidRDefault="000B1DC9" w:rsidP="00C50DBE">
      <w:pPr>
        <w:ind w:left="-426"/>
        <w:rPr>
          <w:rFonts w:ascii="Arial" w:hAnsi="Arial" w:cs="Arial"/>
          <w:b/>
          <w:color w:val="000000" w:themeColor="text1"/>
          <w:sz w:val="24"/>
          <w:szCs w:val="24"/>
        </w:rPr>
      </w:pPr>
      <w:r w:rsidRPr="009C0F80">
        <w:rPr>
          <w:rFonts w:ascii="Arial" w:hAnsi="Arial" w:cs="Arial"/>
          <w:b/>
          <w:color w:val="000000" w:themeColor="text1"/>
          <w:sz w:val="24"/>
          <w:szCs w:val="24"/>
        </w:rPr>
        <w:t>Livery Services</w:t>
      </w:r>
    </w:p>
    <w:p w14:paraId="4783B8BE" w14:textId="3CEAD926" w:rsidR="008017B9" w:rsidRPr="009C0F80" w:rsidRDefault="008017B9"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In light of other proposals, we agree with licencing liveries</w:t>
      </w:r>
      <w:r w:rsidR="004C1086">
        <w:rPr>
          <w:rFonts w:ascii="Arial" w:hAnsi="Arial" w:cs="Arial"/>
          <w:color w:val="000000" w:themeColor="text1"/>
          <w:sz w:val="24"/>
          <w:szCs w:val="24"/>
        </w:rPr>
        <w:t>,</w:t>
      </w:r>
      <w:r w:rsidRPr="009C0F80">
        <w:rPr>
          <w:rFonts w:ascii="Arial" w:hAnsi="Arial" w:cs="Arial"/>
          <w:color w:val="000000" w:themeColor="text1"/>
          <w:sz w:val="24"/>
          <w:szCs w:val="24"/>
        </w:rPr>
        <w:t xml:space="preserve"> as this will address a gap in the existing legal framework to ensure animal welfare in Wales,</w:t>
      </w:r>
      <w:r w:rsidRPr="009C0F80">
        <w:rPr>
          <w:rFonts w:ascii="Arial" w:hAnsi="Arial" w:cs="Arial"/>
          <w:bCs/>
          <w:color w:val="000000" w:themeColor="text1"/>
          <w:sz w:val="24"/>
          <w:szCs w:val="24"/>
        </w:rPr>
        <w:t xml:space="preserve"> however it should be noted we have no expertise in relation to horses.</w:t>
      </w:r>
      <w:r w:rsidRPr="009C0F80">
        <w:rPr>
          <w:rFonts w:ascii="Arial" w:hAnsi="Arial" w:cs="Arial"/>
          <w:color w:val="000000" w:themeColor="text1"/>
          <w:sz w:val="24"/>
          <w:szCs w:val="24"/>
        </w:rPr>
        <w:t xml:space="preserve"> </w:t>
      </w:r>
    </w:p>
    <w:p w14:paraId="5FA7ECEA" w14:textId="759DC73A" w:rsidR="000B1DC9" w:rsidRPr="009C0F80" w:rsidRDefault="008017B9"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 xml:space="preserve">Having also engaged with Scotland’s proposals around licencing of liveries we </w:t>
      </w:r>
      <w:r w:rsidR="000B1DC9" w:rsidRPr="009C0F80">
        <w:rPr>
          <w:rFonts w:ascii="Arial" w:hAnsi="Arial" w:cs="Arial"/>
          <w:color w:val="000000" w:themeColor="text1"/>
          <w:sz w:val="24"/>
          <w:szCs w:val="24"/>
        </w:rPr>
        <w:t xml:space="preserve">recommend that this regime applies to all livery services irrespective of </w:t>
      </w:r>
      <w:r w:rsidR="008F5D46" w:rsidRPr="009C0F80">
        <w:rPr>
          <w:rFonts w:ascii="Arial" w:hAnsi="Arial" w:cs="Arial"/>
          <w:color w:val="000000" w:themeColor="text1"/>
          <w:sz w:val="24"/>
          <w:szCs w:val="24"/>
        </w:rPr>
        <w:t>number of horses in their care</w:t>
      </w:r>
      <w:r w:rsidR="000B1DC9" w:rsidRPr="009C0F80">
        <w:rPr>
          <w:rFonts w:ascii="Arial" w:hAnsi="Arial" w:cs="Arial"/>
          <w:color w:val="000000" w:themeColor="text1"/>
          <w:sz w:val="24"/>
          <w:szCs w:val="24"/>
        </w:rPr>
        <w:t xml:space="preserve">. First, this is because the needs of horses are complex. Second, creating a two-tier system - for example, requiring registration of livery services caring for up to 3 horses and licencing of those with 4 or more horses may inadvertently give the public (i.e., consumers) the impression that larger liveries provide better care. Moreover, if this proposed licencing scheme followed the same format of the licencing regime proposed for dog breeders there is a risk that smaller liveries on the register will not be subject to a welfare inspection but will still receive an apparently official endorsement (registration). </w:t>
      </w:r>
      <w:r w:rsidR="00391F06" w:rsidRPr="009C0F80">
        <w:rPr>
          <w:rFonts w:ascii="Arial" w:hAnsi="Arial" w:cs="Arial"/>
          <w:color w:val="000000" w:themeColor="text1"/>
          <w:sz w:val="24"/>
          <w:szCs w:val="24"/>
        </w:rPr>
        <w:t>This risk</w:t>
      </w:r>
      <w:r w:rsidR="00391F06">
        <w:rPr>
          <w:rFonts w:ascii="Arial" w:hAnsi="Arial" w:cs="Arial"/>
          <w:color w:val="000000" w:themeColor="text1"/>
          <w:sz w:val="24"/>
          <w:szCs w:val="24"/>
        </w:rPr>
        <w:t>s</w:t>
      </w:r>
      <w:r w:rsidR="000B1DC9" w:rsidRPr="009C0F80">
        <w:rPr>
          <w:rFonts w:ascii="Arial" w:hAnsi="Arial" w:cs="Arial"/>
          <w:color w:val="000000" w:themeColor="text1"/>
          <w:sz w:val="24"/>
          <w:szCs w:val="24"/>
        </w:rPr>
        <w:t xml:space="preserve"> giving low welfare liveries a veneer of legitimacy. Conversely, if horse owners perceive licenced liveries as the ‘gold standard’, this may privilege the larger operations. We particularly endorse the accountability aims encoded in the consultation, as we welcome measures which expedite the rehoming of horses who have been abandoned at liveries. </w:t>
      </w:r>
    </w:p>
    <w:p w14:paraId="4838AD11" w14:textId="020E8B0C" w:rsidR="000B1DC9" w:rsidRPr="009C0F80" w:rsidRDefault="000B1DC9"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Presumably this proposal could lead to the closure of those liveries which do not meet welfare standards. This may have an impact on horse rescues</w:t>
      </w:r>
      <w:r w:rsidR="004C1086">
        <w:rPr>
          <w:rFonts w:ascii="Arial" w:hAnsi="Arial" w:cs="Arial"/>
          <w:color w:val="000000" w:themeColor="text1"/>
          <w:sz w:val="24"/>
          <w:szCs w:val="24"/>
        </w:rPr>
        <w:t>,</w:t>
      </w:r>
      <w:r w:rsidRPr="009C0F80">
        <w:rPr>
          <w:rFonts w:ascii="Arial" w:hAnsi="Arial" w:cs="Arial"/>
          <w:color w:val="000000" w:themeColor="text1"/>
          <w:sz w:val="24"/>
          <w:szCs w:val="24"/>
        </w:rPr>
        <w:t xml:space="preserve"> which have already been impacted by the covid-19 pandemic and ongoing cost of living crisis as noted in a joint report undertaken by the National Equine Welfare Council &amp; ADCH (‘Impact of Covid-19 on Equine Rescue Organisations’). We suggest liaising with the National Equine Welfare Council as well as the </w:t>
      </w:r>
      <w:r w:rsidR="005932E9">
        <w:rPr>
          <w:rFonts w:ascii="Arial" w:hAnsi="Arial" w:cs="Arial"/>
          <w:color w:val="000000" w:themeColor="text1"/>
          <w:sz w:val="24"/>
          <w:szCs w:val="24"/>
        </w:rPr>
        <w:t>RS</w:t>
      </w:r>
      <w:r w:rsidRPr="009C0F80">
        <w:rPr>
          <w:rFonts w:ascii="Arial" w:hAnsi="Arial" w:cs="Arial"/>
          <w:color w:val="000000" w:themeColor="text1"/>
          <w:sz w:val="24"/>
          <w:szCs w:val="24"/>
        </w:rPr>
        <w:t xml:space="preserve">PCA, since they are best placed to advise as to the risk </w:t>
      </w:r>
      <w:r w:rsidR="004C1086">
        <w:rPr>
          <w:rFonts w:ascii="Arial" w:hAnsi="Arial" w:cs="Arial"/>
          <w:color w:val="000000" w:themeColor="text1"/>
          <w:sz w:val="24"/>
          <w:szCs w:val="24"/>
        </w:rPr>
        <w:t>of</w:t>
      </w:r>
      <w:r w:rsidRPr="009C0F80">
        <w:rPr>
          <w:rFonts w:ascii="Arial" w:hAnsi="Arial" w:cs="Arial"/>
          <w:color w:val="000000" w:themeColor="text1"/>
          <w:sz w:val="24"/>
          <w:szCs w:val="24"/>
        </w:rPr>
        <w:t xml:space="preserve"> more horses coming into animal welfare establishments and the capacity of third sector organisations to cope. To this end we support the collaborative aim that liveries and animal welfare establishments work together, particularly since data suggests that many equine rescues continue to struggle following the impact that covid has had on fundraising and rehoming (see Murray B (2020) ‘’Grave concerns’ as full effects of </w:t>
      </w:r>
      <w:r w:rsidRPr="009C0F80">
        <w:rPr>
          <w:rFonts w:ascii="Arial" w:hAnsi="Arial" w:cs="Arial"/>
          <w:color w:val="000000" w:themeColor="text1"/>
          <w:sz w:val="24"/>
          <w:szCs w:val="24"/>
        </w:rPr>
        <w:lastRenderedPageBreak/>
        <w:t xml:space="preserve">coronavirus expects to hit horse welfare this winter’ </w:t>
      </w:r>
      <w:r w:rsidRPr="009C0F80">
        <w:rPr>
          <w:rFonts w:ascii="Arial" w:hAnsi="Arial" w:cs="Arial"/>
          <w:i/>
          <w:iCs/>
          <w:color w:val="000000" w:themeColor="text1"/>
          <w:sz w:val="24"/>
          <w:szCs w:val="24"/>
        </w:rPr>
        <w:t xml:space="preserve">Horse &amp; Hound, </w:t>
      </w:r>
      <w:r w:rsidRPr="009C0F80">
        <w:rPr>
          <w:rFonts w:ascii="Arial" w:hAnsi="Arial" w:cs="Arial"/>
          <w:color w:val="000000" w:themeColor="text1"/>
          <w:sz w:val="24"/>
          <w:szCs w:val="24"/>
        </w:rPr>
        <w:t>24</w:t>
      </w:r>
      <w:r w:rsidRPr="009C0F80">
        <w:rPr>
          <w:rFonts w:ascii="Arial" w:hAnsi="Arial" w:cs="Arial"/>
          <w:color w:val="000000" w:themeColor="text1"/>
          <w:sz w:val="24"/>
          <w:szCs w:val="24"/>
          <w:vertAlign w:val="superscript"/>
        </w:rPr>
        <w:t>th</w:t>
      </w:r>
      <w:r w:rsidRPr="009C0F80">
        <w:rPr>
          <w:rFonts w:ascii="Arial" w:hAnsi="Arial" w:cs="Arial"/>
          <w:color w:val="000000" w:themeColor="text1"/>
          <w:sz w:val="24"/>
          <w:szCs w:val="24"/>
        </w:rPr>
        <w:t xml:space="preserve"> July (https://www.horseandhound.co.uk/news/grave-concerns-as-full-effects-of-coronavirus-expected-to-hit-horse-welfare-this-winter-720454) </w:t>
      </w:r>
    </w:p>
    <w:p w14:paraId="415439C5" w14:textId="77777777" w:rsidR="000B1DC9" w:rsidRPr="009C0F80" w:rsidRDefault="000B1DC9" w:rsidP="00C50DBE">
      <w:pPr>
        <w:ind w:left="-426"/>
        <w:rPr>
          <w:rFonts w:ascii="Arial" w:hAnsi="Arial" w:cs="Arial"/>
          <w:color w:val="000000" w:themeColor="text1"/>
          <w:sz w:val="24"/>
          <w:szCs w:val="24"/>
        </w:rPr>
      </w:pPr>
    </w:p>
    <w:p w14:paraId="5739172D" w14:textId="77777777" w:rsidR="000B1DC9" w:rsidRPr="009C0F80" w:rsidRDefault="000B1DC9" w:rsidP="00C50DBE">
      <w:pPr>
        <w:ind w:left="-426"/>
        <w:rPr>
          <w:rFonts w:ascii="Arial" w:hAnsi="Arial" w:cs="Arial"/>
          <w:b/>
          <w:color w:val="000000" w:themeColor="text1"/>
          <w:sz w:val="24"/>
          <w:szCs w:val="24"/>
        </w:rPr>
      </w:pPr>
      <w:r w:rsidRPr="009C0F80">
        <w:rPr>
          <w:rFonts w:ascii="Arial" w:hAnsi="Arial" w:cs="Arial"/>
          <w:b/>
          <w:color w:val="000000" w:themeColor="text1"/>
          <w:sz w:val="24"/>
          <w:szCs w:val="24"/>
        </w:rPr>
        <w:t>Human-animal encounters (including pet therapy):</w:t>
      </w:r>
    </w:p>
    <w:p w14:paraId="4DFB7922" w14:textId="77777777" w:rsidR="000B1DC9" w:rsidRPr="009C0F80" w:rsidRDefault="000B1DC9" w:rsidP="00C50DBE">
      <w:pPr>
        <w:ind w:left="-426"/>
        <w:rPr>
          <w:rFonts w:ascii="Arial" w:hAnsi="Arial" w:cs="Arial"/>
          <w:b/>
          <w:color w:val="000000" w:themeColor="text1"/>
          <w:sz w:val="24"/>
          <w:szCs w:val="24"/>
        </w:rPr>
      </w:pPr>
    </w:p>
    <w:p w14:paraId="3DE3204F" w14:textId="7AB6BC93" w:rsidR="008017B9" w:rsidRPr="009C0F80" w:rsidRDefault="008017B9" w:rsidP="00C50DBE">
      <w:pPr>
        <w:ind w:left="-426"/>
        <w:rPr>
          <w:rFonts w:ascii="Arial" w:hAnsi="Arial" w:cs="Arial"/>
          <w:b/>
          <w:bCs/>
          <w:color w:val="000000" w:themeColor="text1"/>
          <w:sz w:val="24"/>
          <w:szCs w:val="24"/>
        </w:rPr>
      </w:pPr>
      <w:r w:rsidRPr="009C0F80">
        <w:rPr>
          <w:rFonts w:ascii="Arial" w:hAnsi="Arial" w:cs="Arial"/>
          <w:b/>
          <w:bCs/>
          <w:color w:val="000000" w:themeColor="text1"/>
          <w:sz w:val="24"/>
          <w:szCs w:val="24"/>
        </w:rPr>
        <w:t>Human-animal encounters</w:t>
      </w:r>
    </w:p>
    <w:p w14:paraId="4362F042" w14:textId="5D3407ED" w:rsidR="000B1DC9" w:rsidRPr="009C0F80" w:rsidRDefault="000B1DC9"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 xml:space="preserve">Given the crisis in UK rescue we would </w:t>
      </w:r>
      <w:r w:rsidR="008017B9" w:rsidRPr="009C0F80">
        <w:rPr>
          <w:rFonts w:ascii="Arial" w:hAnsi="Arial" w:cs="Arial"/>
          <w:color w:val="000000" w:themeColor="text1"/>
          <w:sz w:val="24"/>
          <w:szCs w:val="24"/>
        </w:rPr>
        <w:t>recommend a very stringent approach to</w:t>
      </w:r>
      <w:r w:rsidRPr="009C0F80">
        <w:rPr>
          <w:rFonts w:ascii="Arial" w:hAnsi="Arial" w:cs="Arial"/>
          <w:color w:val="000000" w:themeColor="text1"/>
          <w:sz w:val="24"/>
          <w:szCs w:val="24"/>
        </w:rPr>
        <w:t xml:space="preserve"> licencing activities which instrumentalise animals who are likely to suffer and then be abandoned. If ‘services’ such as puppy yoga, are to be licenced we advise that </w:t>
      </w:r>
      <w:r w:rsidR="004C1086">
        <w:rPr>
          <w:rFonts w:ascii="Arial" w:hAnsi="Arial" w:cs="Arial"/>
          <w:color w:val="000000" w:themeColor="text1"/>
          <w:sz w:val="24"/>
          <w:szCs w:val="24"/>
        </w:rPr>
        <w:t xml:space="preserve">as for the services discussed above </w:t>
      </w:r>
      <w:r w:rsidRPr="009C0F80">
        <w:rPr>
          <w:rFonts w:ascii="Arial" w:hAnsi="Arial" w:cs="Arial"/>
          <w:color w:val="000000" w:themeColor="text1"/>
          <w:sz w:val="24"/>
          <w:szCs w:val="24"/>
        </w:rPr>
        <w:t xml:space="preserve">these </w:t>
      </w:r>
      <w:r w:rsidR="004C1086">
        <w:rPr>
          <w:rFonts w:ascii="Arial" w:hAnsi="Arial" w:cs="Arial"/>
          <w:color w:val="000000" w:themeColor="text1"/>
          <w:sz w:val="24"/>
          <w:szCs w:val="24"/>
        </w:rPr>
        <w:t xml:space="preserve">should </w:t>
      </w:r>
      <w:r w:rsidRPr="009C0F80">
        <w:rPr>
          <w:rFonts w:ascii="Arial" w:hAnsi="Arial" w:cs="Arial"/>
          <w:color w:val="000000" w:themeColor="text1"/>
          <w:sz w:val="24"/>
          <w:szCs w:val="24"/>
        </w:rPr>
        <w:t xml:space="preserve">have adequate </w:t>
      </w:r>
      <w:r w:rsidR="008017B9" w:rsidRPr="009C0F80">
        <w:rPr>
          <w:rFonts w:ascii="Arial" w:hAnsi="Arial" w:cs="Arial"/>
          <w:color w:val="000000" w:themeColor="text1"/>
          <w:sz w:val="24"/>
          <w:szCs w:val="24"/>
        </w:rPr>
        <w:t>insurance,</w:t>
      </w:r>
      <w:r w:rsidRPr="009C0F80">
        <w:rPr>
          <w:rFonts w:ascii="Arial" w:hAnsi="Arial" w:cs="Arial"/>
          <w:color w:val="000000" w:themeColor="text1"/>
          <w:sz w:val="24"/>
          <w:szCs w:val="24"/>
        </w:rPr>
        <w:t xml:space="preserve"> both public liability but also veterinary insurance for all animals. Those running these services should be held to the same account as rescues; they should need to have a business plan (which includes how they cater to the five freedoms in the course of their business, both when animals are ‘working’ and at rest</w:t>
      </w:r>
      <w:r w:rsidR="00DD5402" w:rsidRPr="009C0F80">
        <w:rPr>
          <w:rFonts w:ascii="Arial" w:hAnsi="Arial" w:cs="Arial"/>
          <w:color w:val="000000" w:themeColor="text1"/>
          <w:sz w:val="24"/>
          <w:szCs w:val="24"/>
        </w:rPr>
        <w:t>)</w:t>
      </w:r>
      <w:r w:rsidRPr="009C0F80">
        <w:rPr>
          <w:rFonts w:ascii="Arial" w:hAnsi="Arial" w:cs="Arial"/>
          <w:color w:val="000000" w:themeColor="text1"/>
          <w:sz w:val="24"/>
          <w:szCs w:val="24"/>
        </w:rPr>
        <w:t xml:space="preserve">, and animal welfare policies around welfare issues such as neutering and euthanasia. Staff should be appropriately trained to handle the animals and be trained in first aid. Premises should be inspected as with other equivalent services; both where the animals ‘work’ and where they are kept when at rest. </w:t>
      </w:r>
    </w:p>
    <w:p w14:paraId="45A7E4D3" w14:textId="77777777" w:rsidR="000B1DC9" w:rsidRPr="009C0F80" w:rsidRDefault="000B1DC9" w:rsidP="00C50DBE">
      <w:pPr>
        <w:ind w:left="-426"/>
        <w:rPr>
          <w:rFonts w:ascii="Arial" w:hAnsi="Arial" w:cs="Arial"/>
          <w:bCs/>
          <w:color w:val="000000" w:themeColor="text1"/>
          <w:sz w:val="24"/>
          <w:szCs w:val="24"/>
        </w:rPr>
      </w:pPr>
    </w:p>
    <w:p w14:paraId="55024C1E" w14:textId="77777777" w:rsidR="000B1DC9" w:rsidRPr="009C0F80" w:rsidRDefault="000B1DC9" w:rsidP="00C50DBE">
      <w:pPr>
        <w:ind w:left="-426"/>
        <w:rPr>
          <w:rFonts w:ascii="Arial" w:hAnsi="Arial" w:cs="Arial"/>
          <w:b/>
          <w:bCs/>
          <w:color w:val="000000" w:themeColor="text1"/>
          <w:sz w:val="24"/>
          <w:szCs w:val="24"/>
        </w:rPr>
      </w:pPr>
      <w:r w:rsidRPr="009C0F80">
        <w:rPr>
          <w:rFonts w:ascii="Arial" w:hAnsi="Arial" w:cs="Arial"/>
          <w:b/>
          <w:bCs/>
          <w:color w:val="000000" w:themeColor="text1"/>
          <w:sz w:val="24"/>
          <w:szCs w:val="24"/>
        </w:rPr>
        <w:t xml:space="preserve">Enforcement of a licencing regime for these services: </w:t>
      </w:r>
    </w:p>
    <w:p w14:paraId="542EF017" w14:textId="7FDD7BFA" w:rsidR="000B1DC9" w:rsidRPr="009C0F80" w:rsidRDefault="000B1DC9" w:rsidP="00C50DBE">
      <w:pPr>
        <w:ind w:left="-426"/>
        <w:rPr>
          <w:rFonts w:ascii="Arial" w:hAnsi="Arial" w:cs="Arial"/>
          <w:iCs/>
          <w:color w:val="000000" w:themeColor="text1"/>
          <w:sz w:val="24"/>
          <w:szCs w:val="24"/>
        </w:rPr>
      </w:pPr>
      <w:r w:rsidRPr="009C0F80">
        <w:rPr>
          <w:rFonts w:ascii="Arial" w:hAnsi="Arial" w:cs="Arial"/>
          <w:iCs/>
          <w:color w:val="000000" w:themeColor="text1"/>
          <w:sz w:val="24"/>
          <w:szCs w:val="24"/>
        </w:rPr>
        <w:t xml:space="preserve">Participants were very positive about the shared regulatory services between councils, including the ‘Animal Licencing in Wales’ group. It is therefore suggested that while the paper-based application process can be administered by individual local authorities, inspections are all undertaken by the </w:t>
      </w:r>
      <w:r w:rsidR="00E36ADC" w:rsidRPr="009C0F80">
        <w:rPr>
          <w:rFonts w:ascii="Arial" w:hAnsi="Arial" w:cs="Arial"/>
          <w:iCs/>
          <w:color w:val="000000" w:themeColor="text1"/>
          <w:sz w:val="24"/>
          <w:szCs w:val="24"/>
        </w:rPr>
        <w:t xml:space="preserve">Animal Licencing </w:t>
      </w:r>
      <w:r w:rsidR="00256149" w:rsidRPr="009C0F80">
        <w:rPr>
          <w:rFonts w:ascii="Arial" w:hAnsi="Arial" w:cs="Arial"/>
          <w:iCs/>
          <w:color w:val="000000" w:themeColor="text1"/>
          <w:sz w:val="24"/>
          <w:szCs w:val="24"/>
        </w:rPr>
        <w:t xml:space="preserve">in </w:t>
      </w:r>
      <w:r w:rsidRPr="009C0F80">
        <w:rPr>
          <w:rFonts w:ascii="Arial" w:hAnsi="Arial" w:cs="Arial"/>
          <w:iCs/>
          <w:color w:val="000000" w:themeColor="text1"/>
          <w:sz w:val="24"/>
          <w:szCs w:val="24"/>
        </w:rPr>
        <w:t>Wales</w:t>
      </w:r>
      <w:r w:rsidR="00256149" w:rsidRPr="009C0F80">
        <w:rPr>
          <w:rFonts w:ascii="Arial" w:hAnsi="Arial" w:cs="Arial"/>
          <w:iCs/>
          <w:color w:val="000000" w:themeColor="text1"/>
          <w:sz w:val="24"/>
          <w:szCs w:val="24"/>
        </w:rPr>
        <w:t xml:space="preserve"> Group</w:t>
      </w:r>
      <w:r w:rsidRPr="009C0F80">
        <w:rPr>
          <w:rFonts w:ascii="Arial" w:hAnsi="Arial" w:cs="Arial"/>
          <w:iCs/>
          <w:color w:val="000000" w:themeColor="text1"/>
          <w:sz w:val="24"/>
          <w:szCs w:val="24"/>
        </w:rPr>
        <w:t xml:space="preserve"> so that inspectors have adequate level animal welfare expertise. Moreover, a centralised approach to inspection will ensure more consistency across companion animal services as the same inspectors will attend boarding kennels, breeders etc. </w:t>
      </w:r>
    </w:p>
    <w:p w14:paraId="27BD905A" w14:textId="23214472" w:rsidR="000B1DC9" w:rsidRPr="009C0F80" w:rsidRDefault="000B1DC9" w:rsidP="00C50DBE">
      <w:pPr>
        <w:ind w:left="-426"/>
        <w:rPr>
          <w:rFonts w:ascii="Arial" w:hAnsi="Arial" w:cs="Arial"/>
          <w:b/>
          <w:bCs/>
          <w:color w:val="000000" w:themeColor="text1"/>
          <w:sz w:val="24"/>
          <w:szCs w:val="24"/>
        </w:rPr>
      </w:pPr>
      <w:r w:rsidRPr="009C0F80">
        <w:rPr>
          <w:rFonts w:ascii="Arial" w:hAnsi="Arial" w:cs="Arial"/>
          <w:color w:val="000000" w:themeColor="text1"/>
          <w:sz w:val="24"/>
          <w:szCs w:val="24"/>
        </w:rPr>
        <w:t xml:space="preserve">If </w:t>
      </w:r>
      <w:r w:rsidR="004C1086">
        <w:rPr>
          <w:rFonts w:ascii="Arial" w:hAnsi="Arial" w:cs="Arial"/>
          <w:color w:val="000000" w:themeColor="text1"/>
          <w:sz w:val="24"/>
          <w:szCs w:val="24"/>
        </w:rPr>
        <w:t xml:space="preserve">it is decided </w:t>
      </w:r>
      <w:r w:rsidRPr="009C0F80">
        <w:rPr>
          <w:rFonts w:ascii="Arial" w:hAnsi="Arial" w:cs="Arial"/>
          <w:color w:val="000000" w:themeColor="text1"/>
          <w:sz w:val="24"/>
          <w:szCs w:val="24"/>
        </w:rPr>
        <w:t xml:space="preserve">instead </w:t>
      </w:r>
      <w:r w:rsidR="004C1086">
        <w:rPr>
          <w:rFonts w:ascii="Arial" w:hAnsi="Arial" w:cs="Arial"/>
          <w:color w:val="000000" w:themeColor="text1"/>
          <w:sz w:val="24"/>
          <w:szCs w:val="24"/>
        </w:rPr>
        <w:t xml:space="preserve">to </w:t>
      </w:r>
      <w:r w:rsidRPr="009C0F80">
        <w:rPr>
          <w:rFonts w:ascii="Arial" w:hAnsi="Arial" w:cs="Arial"/>
          <w:color w:val="000000" w:themeColor="text1"/>
          <w:sz w:val="24"/>
          <w:szCs w:val="24"/>
        </w:rPr>
        <w:t>appoint local authority staff to inspect premises we suggest that those local authority officers who will be expected to inspect premises are trained in animal welfare</w:t>
      </w:r>
      <w:r w:rsidR="00DD5402" w:rsidRPr="009C0F80">
        <w:rPr>
          <w:rFonts w:ascii="Arial" w:hAnsi="Arial" w:cs="Arial"/>
          <w:color w:val="000000" w:themeColor="text1"/>
          <w:sz w:val="24"/>
          <w:szCs w:val="24"/>
        </w:rPr>
        <w:t xml:space="preserve"> as outlined in our response to question 1</w:t>
      </w:r>
      <w:r w:rsidRPr="009C0F80">
        <w:rPr>
          <w:rFonts w:ascii="Arial" w:hAnsi="Arial" w:cs="Arial"/>
          <w:color w:val="000000" w:themeColor="text1"/>
          <w:sz w:val="24"/>
          <w:szCs w:val="24"/>
        </w:rPr>
        <w:t>.</w:t>
      </w:r>
    </w:p>
    <w:p w14:paraId="2E57990C" w14:textId="77777777" w:rsidR="000B1DC9" w:rsidRPr="009C0F80" w:rsidRDefault="000B1DC9" w:rsidP="00C50DBE">
      <w:pPr>
        <w:ind w:left="-426"/>
        <w:rPr>
          <w:rFonts w:ascii="Arial" w:hAnsi="Arial" w:cs="Arial"/>
          <w:color w:val="000000" w:themeColor="text1"/>
          <w:sz w:val="24"/>
          <w:szCs w:val="24"/>
        </w:rPr>
      </w:pPr>
    </w:p>
    <w:p w14:paraId="2092C583" w14:textId="52B16D97" w:rsidR="00921481" w:rsidRPr="009C0F80" w:rsidRDefault="00921481" w:rsidP="00C50DBE">
      <w:pPr>
        <w:ind w:left="-426"/>
        <w:rPr>
          <w:rFonts w:ascii="Arial" w:hAnsi="Arial" w:cs="Arial"/>
          <w:bCs/>
          <w:color w:val="000000" w:themeColor="text1"/>
          <w:sz w:val="24"/>
          <w:szCs w:val="24"/>
        </w:rPr>
      </w:pPr>
    </w:p>
    <w:p w14:paraId="2BE90E0C" w14:textId="24131329" w:rsidR="00921481" w:rsidRPr="009C0F80" w:rsidRDefault="00921481" w:rsidP="00C50DBE">
      <w:pPr>
        <w:ind w:left="-426"/>
        <w:rPr>
          <w:rFonts w:ascii="Arial" w:hAnsi="Arial" w:cs="Arial"/>
          <w:b/>
          <w:bCs/>
          <w:color w:val="000000" w:themeColor="text1"/>
          <w:sz w:val="24"/>
          <w:szCs w:val="24"/>
        </w:rPr>
      </w:pPr>
      <w:r w:rsidRPr="009C0F80">
        <w:rPr>
          <w:rFonts w:ascii="Arial" w:hAnsi="Arial" w:cs="Arial"/>
          <w:b/>
          <w:bCs/>
          <w:color w:val="000000" w:themeColor="text1"/>
          <w:sz w:val="24"/>
          <w:szCs w:val="24"/>
        </w:rPr>
        <w:t xml:space="preserve">We would suggest that the </w:t>
      </w:r>
      <w:r w:rsidR="00256149" w:rsidRPr="009C0F80">
        <w:rPr>
          <w:rFonts w:ascii="Arial" w:hAnsi="Arial" w:cs="Arial"/>
          <w:b/>
          <w:bCs/>
          <w:color w:val="000000" w:themeColor="text1"/>
          <w:sz w:val="24"/>
          <w:szCs w:val="24"/>
        </w:rPr>
        <w:t xml:space="preserve">Welsh </w:t>
      </w:r>
      <w:r w:rsidRPr="009C0F80">
        <w:rPr>
          <w:rFonts w:ascii="Arial" w:hAnsi="Arial" w:cs="Arial"/>
          <w:b/>
          <w:bCs/>
          <w:color w:val="000000" w:themeColor="text1"/>
          <w:sz w:val="24"/>
          <w:szCs w:val="24"/>
        </w:rPr>
        <w:t xml:space="preserve">government also includes animal behaviourists in new regulations: </w:t>
      </w:r>
    </w:p>
    <w:p w14:paraId="2833AA3D" w14:textId="64987248" w:rsidR="0039016E" w:rsidRPr="009C0F80" w:rsidRDefault="0076630D" w:rsidP="00C50DBE">
      <w:pPr>
        <w:ind w:left="-426"/>
        <w:rPr>
          <w:rFonts w:ascii="Arial" w:hAnsi="Arial" w:cs="Arial"/>
          <w:bCs/>
          <w:color w:val="000000" w:themeColor="text1"/>
          <w:sz w:val="24"/>
          <w:szCs w:val="24"/>
        </w:rPr>
      </w:pPr>
      <w:r w:rsidRPr="009C0F80">
        <w:rPr>
          <w:rFonts w:ascii="Arial" w:hAnsi="Arial" w:cs="Arial"/>
          <w:bCs/>
          <w:color w:val="000000" w:themeColor="text1"/>
          <w:sz w:val="24"/>
          <w:szCs w:val="24"/>
        </w:rPr>
        <w:t>We suggest that ‘behaviourists’ be included in any new regime; a legal definition would help drive up animal welfare</w:t>
      </w:r>
      <w:r w:rsidR="004C1086">
        <w:rPr>
          <w:rFonts w:ascii="Arial" w:hAnsi="Arial" w:cs="Arial"/>
          <w:bCs/>
          <w:color w:val="000000" w:themeColor="text1"/>
          <w:sz w:val="24"/>
          <w:szCs w:val="24"/>
        </w:rPr>
        <w:t>. A</w:t>
      </w:r>
      <w:r w:rsidR="002B5503" w:rsidRPr="009C0F80">
        <w:rPr>
          <w:rFonts w:ascii="Arial" w:hAnsi="Arial" w:cs="Arial"/>
          <w:bCs/>
          <w:color w:val="000000" w:themeColor="text1"/>
          <w:sz w:val="24"/>
          <w:szCs w:val="24"/>
        </w:rPr>
        <w:t xml:space="preserve">t present the fact that anyone can hold themselves out as a behaviourist has a detrimental impact on dogs who </w:t>
      </w:r>
      <w:r w:rsidR="004C1086">
        <w:rPr>
          <w:rFonts w:ascii="Arial" w:hAnsi="Arial" w:cs="Arial"/>
          <w:bCs/>
          <w:color w:val="000000" w:themeColor="text1"/>
          <w:sz w:val="24"/>
          <w:szCs w:val="24"/>
        </w:rPr>
        <w:t>may be</w:t>
      </w:r>
      <w:r w:rsidR="002B5503" w:rsidRPr="009C0F80">
        <w:rPr>
          <w:rFonts w:ascii="Arial" w:hAnsi="Arial" w:cs="Arial"/>
          <w:bCs/>
          <w:color w:val="000000" w:themeColor="text1"/>
          <w:sz w:val="24"/>
          <w:szCs w:val="24"/>
        </w:rPr>
        <w:t xml:space="preserve"> subject to aversive methods</w:t>
      </w:r>
      <w:r w:rsidR="004C1086">
        <w:rPr>
          <w:rFonts w:ascii="Arial" w:hAnsi="Arial" w:cs="Arial"/>
          <w:bCs/>
          <w:color w:val="000000" w:themeColor="text1"/>
          <w:sz w:val="24"/>
          <w:szCs w:val="24"/>
        </w:rPr>
        <w:t xml:space="preserve">. </w:t>
      </w:r>
      <w:r w:rsidR="002E501E">
        <w:rPr>
          <w:rFonts w:ascii="Arial" w:hAnsi="Arial" w:cs="Arial"/>
          <w:bCs/>
          <w:color w:val="000000" w:themeColor="text1"/>
          <w:sz w:val="24"/>
          <w:szCs w:val="24"/>
        </w:rPr>
        <w:t>Also,</w:t>
      </w:r>
      <w:r w:rsidR="004C1086">
        <w:rPr>
          <w:rFonts w:ascii="Arial" w:hAnsi="Arial" w:cs="Arial"/>
          <w:bCs/>
          <w:color w:val="000000" w:themeColor="text1"/>
          <w:sz w:val="24"/>
          <w:szCs w:val="24"/>
        </w:rPr>
        <w:t xml:space="preserve"> </w:t>
      </w:r>
      <w:r w:rsidR="00715957" w:rsidRPr="009C0F80">
        <w:rPr>
          <w:rFonts w:ascii="Arial" w:hAnsi="Arial" w:cs="Arial"/>
          <w:bCs/>
          <w:color w:val="000000" w:themeColor="text1"/>
          <w:sz w:val="24"/>
          <w:szCs w:val="24"/>
        </w:rPr>
        <w:t>owners</w:t>
      </w:r>
      <w:r w:rsidR="002B5503" w:rsidRPr="009C0F80">
        <w:rPr>
          <w:rFonts w:ascii="Arial" w:hAnsi="Arial" w:cs="Arial"/>
          <w:bCs/>
          <w:color w:val="000000" w:themeColor="text1"/>
          <w:sz w:val="24"/>
          <w:szCs w:val="24"/>
        </w:rPr>
        <w:t xml:space="preserve"> often pay excessive </w:t>
      </w:r>
      <w:r w:rsidR="004C1086">
        <w:rPr>
          <w:rFonts w:ascii="Arial" w:hAnsi="Arial" w:cs="Arial"/>
          <w:bCs/>
          <w:color w:val="000000" w:themeColor="text1"/>
          <w:sz w:val="24"/>
          <w:szCs w:val="24"/>
        </w:rPr>
        <w:t xml:space="preserve">sums </w:t>
      </w:r>
      <w:r w:rsidR="002B5503" w:rsidRPr="009C0F80">
        <w:rPr>
          <w:rFonts w:ascii="Arial" w:hAnsi="Arial" w:cs="Arial"/>
          <w:bCs/>
          <w:color w:val="000000" w:themeColor="text1"/>
          <w:sz w:val="24"/>
          <w:szCs w:val="24"/>
        </w:rPr>
        <w:t>of money to someone w</w:t>
      </w:r>
      <w:r w:rsidR="004C1086">
        <w:rPr>
          <w:rFonts w:ascii="Arial" w:hAnsi="Arial" w:cs="Arial"/>
          <w:bCs/>
          <w:color w:val="000000" w:themeColor="text1"/>
          <w:sz w:val="24"/>
          <w:szCs w:val="24"/>
        </w:rPr>
        <w:t xml:space="preserve">ith </w:t>
      </w:r>
      <w:r w:rsidR="00715957" w:rsidRPr="009C0F80">
        <w:rPr>
          <w:rFonts w:ascii="Arial" w:hAnsi="Arial" w:cs="Arial"/>
          <w:bCs/>
          <w:color w:val="000000" w:themeColor="text1"/>
          <w:sz w:val="24"/>
          <w:szCs w:val="24"/>
        </w:rPr>
        <w:t>little</w:t>
      </w:r>
      <w:r w:rsidR="002B5503" w:rsidRPr="009C0F80">
        <w:rPr>
          <w:rFonts w:ascii="Arial" w:hAnsi="Arial" w:cs="Arial"/>
          <w:bCs/>
          <w:color w:val="000000" w:themeColor="text1"/>
          <w:sz w:val="24"/>
          <w:szCs w:val="24"/>
        </w:rPr>
        <w:t>/ no qualifications or experience (</w:t>
      </w:r>
      <w:r w:rsidR="00715957" w:rsidRPr="009C0F80">
        <w:rPr>
          <w:rFonts w:ascii="Arial" w:hAnsi="Arial" w:cs="Arial"/>
          <w:bCs/>
          <w:color w:val="000000" w:themeColor="text1"/>
          <w:sz w:val="24"/>
          <w:szCs w:val="24"/>
        </w:rPr>
        <w:t>particularly</w:t>
      </w:r>
      <w:r w:rsidR="002B5503" w:rsidRPr="009C0F80">
        <w:rPr>
          <w:rFonts w:ascii="Arial" w:hAnsi="Arial" w:cs="Arial"/>
          <w:bCs/>
          <w:color w:val="000000" w:themeColor="text1"/>
          <w:sz w:val="24"/>
          <w:szCs w:val="24"/>
        </w:rPr>
        <w:t xml:space="preserve"> given the variable quality of online courses)</w:t>
      </w:r>
      <w:r w:rsidR="0039016E" w:rsidRPr="009C0F80">
        <w:rPr>
          <w:rFonts w:ascii="Arial" w:hAnsi="Arial" w:cs="Arial"/>
          <w:bCs/>
          <w:color w:val="000000" w:themeColor="text1"/>
          <w:sz w:val="24"/>
          <w:szCs w:val="24"/>
        </w:rPr>
        <w:t>.</w:t>
      </w:r>
      <w:r w:rsidR="00715957" w:rsidRPr="009C0F80">
        <w:rPr>
          <w:rFonts w:ascii="Arial" w:hAnsi="Arial" w:cs="Arial"/>
          <w:bCs/>
          <w:color w:val="000000" w:themeColor="text1"/>
          <w:sz w:val="24"/>
          <w:szCs w:val="24"/>
        </w:rPr>
        <w:t xml:space="preserve"> </w:t>
      </w:r>
      <w:r w:rsidR="00715957" w:rsidRPr="009C0F80">
        <w:rPr>
          <w:rFonts w:ascii="Arial" w:hAnsi="Arial" w:cs="Arial"/>
          <w:bCs/>
          <w:color w:val="000000" w:themeColor="text1"/>
          <w:sz w:val="24"/>
          <w:szCs w:val="24"/>
        </w:rPr>
        <w:lastRenderedPageBreak/>
        <w:t>Including behaviourists and or trainers would also close a loophole in the proposals whereby a behaviourist who boards animals as part of their training may evade</w:t>
      </w:r>
      <w:r w:rsidR="00DD5402" w:rsidRPr="009C0F80">
        <w:rPr>
          <w:rFonts w:ascii="Arial" w:hAnsi="Arial" w:cs="Arial"/>
          <w:bCs/>
          <w:color w:val="000000" w:themeColor="text1"/>
          <w:sz w:val="24"/>
          <w:szCs w:val="24"/>
        </w:rPr>
        <w:t xml:space="preserve"> licencing requirements</w:t>
      </w:r>
      <w:r w:rsidR="00715957" w:rsidRPr="009C0F80">
        <w:rPr>
          <w:rFonts w:ascii="Arial" w:hAnsi="Arial" w:cs="Arial"/>
          <w:bCs/>
          <w:color w:val="000000" w:themeColor="text1"/>
          <w:sz w:val="24"/>
          <w:szCs w:val="24"/>
        </w:rPr>
        <w:t xml:space="preserve"> as highlighted in the consultation document. </w:t>
      </w:r>
      <w:r w:rsidR="0012469A" w:rsidRPr="009C0F80">
        <w:rPr>
          <w:rFonts w:ascii="Arial" w:hAnsi="Arial" w:cs="Arial"/>
          <w:bCs/>
          <w:color w:val="000000" w:themeColor="text1"/>
          <w:sz w:val="24"/>
          <w:szCs w:val="24"/>
        </w:rPr>
        <w:t xml:space="preserve">Regulating behaviourists would also help drive up welfare standards in rescues as many smaller organisations </w:t>
      </w:r>
      <w:r w:rsidR="00DD5402" w:rsidRPr="009C0F80">
        <w:rPr>
          <w:rFonts w:ascii="Arial" w:hAnsi="Arial" w:cs="Arial"/>
          <w:bCs/>
          <w:color w:val="000000" w:themeColor="text1"/>
          <w:sz w:val="24"/>
          <w:szCs w:val="24"/>
        </w:rPr>
        <w:t>rely on</w:t>
      </w:r>
      <w:r w:rsidR="0012469A" w:rsidRPr="009C0F80">
        <w:rPr>
          <w:rFonts w:ascii="Arial" w:hAnsi="Arial" w:cs="Arial"/>
          <w:bCs/>
          <w:color w:val="000000" w:themeColor="text1"/>
          <w:sz w:val="24"/>
          <w:szCs w:val="24"/>
        </w:rPr>
        <w:t xml:space="preserve"> the services of </w:t>
      </w:r>
      <w:r w:rsidR="00FB354D" w:rsidRPr="009C0F80">
        <w:rPr>
          <w:rFonts w:ascii="Arial" w:hAnsi="Arial" w:cs="Arial"/>
          <w:bCs/>
          <w:color w:val="000000" w:themeColor="text1"/>
          <w:sz w:val="24"/>
          <w:szCs w:val="24"/>
        </w:rPr>
        <w:t>self-employed</w:t>
      </w:r>
      <w:r w:rsidR="0012469A" w:rsidRPr="009C0F80">
        <w:rPr>
          <w:rFonts w:ascii="Arial" w:hAnsi="Arial" w:cs="Arial"/>
          <w:bCs/>
          <w:color w:val="000000" w:themeColor="text1"/>
          <w:sz w:val="24"/>
          <w:szCs w:val="24"/>
        </w:rPr>
        <w:t xml:space="preserve"> behaviourists. </w:t>
      </w:r>
    </w:p>
    <w:p w14:paraId="3B88D346" w14:textId="77777777" w:rsidR="00846659" w:rsidRPr="009C0F80" w:rsidRDefault="00846659" w:rsidP="00C50DBE">
      <w:pPr>
        <w:ind w:left="-426"/>
        <w:rPr>
          <w:rFonts w:ascii="Arial" w:hAnsi="Arial" w:cs="Arial"/>
          <w:color w:val="000000" w:themeColor="text1"/>
          <w:sz w:val="24"/>
          <w:szCs w:val="24"/>
        </w:rPr>
      </w:pPr>
    </w:p>
    <w:p w14:paraId="2A6FB3B4" w14:textId="4F1E542A" w:rsidR="00FB354D" w:rsidRDefault="001D41A2" w:rsidP="00C50DBE">
      <w:pPr>
        <w:ind w:left="-426"/>
        <w:rPr>
          <w:rFonts w:ascii="Arial" w:hAnsi="Arial" w:cs="Arial"/>
          <w:b/>
          <w:color w:val="000000" w:themeColor="text1"/>
          <w:sz w:val="24"/>
          <w:szCs w:val="24"/>
        </w:rPr>
      </w:pPr>
      <w:r w:rsidRPr="009C0F80">
        <w:rPr>
          <w:rFonts w:ascii="Arial" w:hAnsi="Arial" w:cs="Arial"/>
          <w:b/>
          <w:color w:val="000000" w:themeColor="text1"/>
          <w:sz w:val="24"/>
          <w:szCs w:val="24"/>
        </w:rPr>
        <w:t>Question 3</w:t>
      </w:r>
      <w:r w:rsidR="00FB354D">
        <w:rPr>
          <w:rFonts w:ascii="Arial" w:hAnsi="Arial" w:cs="Arial"/>
          <w:b/>
          <w:color w:val="000000" w:themeColor="text1"/>
          <w:sz w:val="24"/>
          <w:szCs w:val="24"/>
        </w:rPr>
        <w:t xml:space="preserve">. Do you agree that </w:t>
      </w:r>
      <w:r w:rsidRPr="009C0F80">
        <w:rPr>
          <w:rFonts w:ascii="Arial" w:hAnsi="Arial" w:cs="Arial"/>
          <w:b/>
          <w:color w:val="000000" w:themeColor="text1"/>
          <w:sz w:val="24"/>
          <w:szCs w:val="24"/>
        </w:rPr>
        <w:t xml:space="preserve">a licensing </w:t>
      </w:r>
      <w:r w:rsidR="00FB354D" w:rsidRPr="009C0F80">
        <w:rPr>
          <w:rFonts w:ascii="Arial" w:hAnsi="Arial" w:cs="Arial"/>
          <w:b/>
          <w:color w:val="000000" w:themeColor="text1"/>
          <w:sz w:val="24"/>
          <w:szCs w:val="24"/>
        </w:rPr>
        <w:t xml:space="preserve">scheme </w:t>
      </w:r>
      <w:r w:rsidR="00FB354D">
        <w:rPr>
          <w:rFonts w:ascii="Arial" w:hAnsi="Arial" w:cs="Arial"/>
          <w:b/>
          <w:color w:val="000000" w:themeColor="text1"/>
          <w:sz w:val="24"/>
          <w:szCs w:val="24"/>
        </w:rPr>
        <w:t xml:space="preserve">be introduced </w:t>
      </w:r>
      <w:r w:rsidRPr="009C0F80">
        <w:rPr>
          <w:rFonts w:ascii="Arial" w:hAnsi="Arial" w:cs="Arial"/>
          <w:b/>
          <w:color w:val="000000" w:themeColor="text1"/>
          <w:sz w:val="24"/>
          <w:szCs w:val="24"/>
        </w:rPr>
        <w:t xml:space="preserve">to strengthen existing legislation </w:t>
      </w:r>
      <w:r w:rsidR="00FB354D">
        <w:rPr>
          <w:rFonts w:ascii="Arial" w:hAnsi="Arial" w:cs="Arial"/>
          <w:b/>
          <w:color w:val="000000" w:themeColor="text1"/>
          <w:sz w:val="24"/>
          <w:szCs w:val="24"/>
        </w:rPr>
        <w:t xml:space="preserve">re </w:t>
      </w:r>
      <w:r w:rsidRPr="009C0F80">
        <w:rPr>
          <w:rFonts w:ascii="Arial" w:hAnsi="Arial" w:cs="Arial"/>
          <w:b/>
          <w:color w:val="000000" w:themeColor="text1"/>
          <w:sz w:val="24"/>
          <w:szCs w:val="24"/>
        </w:rPr>
        <w:t>animal exhibits</w:t>
      </w:r>
      <w:r w:rsidR="00FB354D">
        <w:rPr>
          <w:rFonts w:ascii="Arial" w:hAnsi="Arial" w:cs="Arial"/>
          <w:b/>
          <w:color w:val="000000" w:themeColor="text1"/>
          <w:sz w:val="24"/>
          <w:szCs w:val="24"/>
        </w:rPr>
        <w:t xml:space="preserve"> i.e. people who take animals to parties such as reptiles, birds of prey centres or other travelling and static animal exhibits?</w:t>
      </w:r>
    </w:p>
    <w:p w14:paraId="598FBAEE" w14:textId="435B2E40" w:rsidR="00EF0120" w:rsidRPr="00EF0120" w:rsidRDefault="00EF0120" w:rsidP="00C50DBE">
      <w:pPr>
        <w:ind w:left="-426"/>
        <w:rPr>
          <w:rFonts w:ascii="Arial" w:hAnsi="Arial" w:cs="Arial"/>
          <w:color w:val="000000" w:themeColor="text1"/>
          <w:sz w:val="24"/>
          <w:szCs w:val="24"/>
        </w:rPr>
      </w:pPr>
      <w:r w:rsidRPr="00EF0120">
        <w:rPr>
          <w:rFonts w:ascii="Arial" w:hAnsi="Arial" w:cs="Arial"/>
          <w:color w:val="000000" w:themeColor="text1"/>
          <w:sz w:val="24"/>
          <w:szCs w:val="24"/>
        </w:rPr>
        <w:t>Yes</w:t>
      </w:r>
      <w:r>
        <w:rPr>
          <w:rFonts w:ascii="Arial" w:hAnsi="Arial" w:cs="Arial"/>
          <w:color w:val="000000" w:themeColor="text1"/>
          <w:sz w:val="24"/>
          <w:szCs w:val="24"/>
        </w:rPr>
        <w:t>.</w:t>
      </w:r>
    </w:p>
    <w:p w14:paraId="45E401DF" w14:textId="2DF1A5BB" w:rsidR="00487D09" w:rsidRPr="009C0F80" w:rsidRDefault="001D41A2" w:rsidP="00C50DBE">
      <w:pPr>
        <w:ind w:left="-426"/>
        <w:rPr>
          <w:rFonts w:ascii="Arial" w:hAnsi="Arial" w:cs="Arial"/>
          <w:b/>
          <w:color w:val="000000" w:themeColor="text1"/>
          <w:sz w:val="24"/>
          <w:szCs w:val="24"/>
        </w:rPr>
      </w:pPr>
      <w:r w:rsidRPr="009C0F80">
        <w:rPr>
          <w:rFonts w:ascii="Arial" w:hAnsi="Arial" w:cs="Arial"/>
          <w:b/>
          <w:color w:val="000000" w:themeColor="text1"/>
          <w:sz w:val="24"/>
          <w:szCs w:val="24"/>
        </w:rPr>
        <w:t>If you answer yes to the question, we would ask you to provide your reasoning in the box provided.</w:t>
      </w:r>
    </w:p>
    <w:p w14:paraId="23B58BBA" w14:textId="7891F52C" w:rsidR="00DD5402" w:rsidRPr="009C0F80" w:rsidRDefault="00487D09" w:rsidP="00C50DBE">
      <w:pPr>
        <w:ind w:left="-426"/>
        <w:rPr>
          <w:rFonts w:ascii="Arial" w:hAnsi="Arial" w:cs="Arial"/>
          <w:b/>
          <w:color w:val="000000" w:themeColor="text1"/>
          <w:sz w:val="24"/>
          <w:szCs w:val="24"/>
        </w:rPr>
      </w:pPr>
      <w:r w:rsidRPr="009C0F80">
        <w:rPr>
          <w:rFonts w:ascii="Arial" w:hAnsi="Arial" w:cs="Arial"/>
          <w:color w:val="000000" w:themeColor="text1"/>
          <w:sz w:val="24"/>
          <w:szCs w:val="24"/>
        </w:rPr>
        <w:t>Yes, we agree with licencing the</w:t>
      </w:r>
      <w:r w:rsidR="00DD5402" w:rsidRPr="009C0F80">
        <w:rPr>
          <w:rFonts w:ascii="Arial" w:hAnsi="Arial" w:cs="Arial"/>
          <w:color w:val="000000" w:themeColor="text1"/>
          <w:sz w:val="24"/>
          <w:szCs w:val="24"/>
        </w:rPr>
        <w:t>s</w:t>
      </w:r>
      <w:r w:rsidRPr="009C0F80">
        <w:rPr>
          <w:rFonts w:ascii="Arial" w:hAnsi="Arial" w:cs="Arial"/>
          <w:color w:val="000000" w:themeColor="text1"/>
          <w:sz w:val="24"/>
          <w:szCs w:val="24"/>
        </w:rPr>
        <w:t xml:space="preserve">e activities to provide </w:t>
      </w:r>
      <w:r w:rsidR="00E155A2">
        <w:rPr>
          <w:rFonts w:ascii="Arial" w:hAnsi="Arial" w:cs="Arial"/>
          <w:color w:val="000000" w:themeColor="text1"/>
          <w:sz w:val="24"/>
          <w:szCs w:val="24"/>
        </w:rPr>
        <w:t xml:space="preserve">a </w:t>
      </w:r>
      <w:r w:rsidRPr="009C0F80">
        <w:rPr>
          <w:rFonts w:ascii="Arial" w:hAnsi="Arial" w:cs="Arial"/>
          <w:color w:val="000000" w:themeColor="text1"/>
          <w:sz w:val="24"/>
          <w:szCs w:val="24"/>
        </w:rPr>
        <w:t>coherent and comprehensive approach to animal welfare across</w:t>
      </w:r>
      <w:r w:rsidR="00DD5402" w:rsidRPr="009C0F80">
        <w:rPr>
          <w:rFonts w:ascii="Arial" w:hAnsi="Arial" w:cs="Arial"/>
          <w:color w:val="000000" w:themeColor="text1"/>
          <w:sz w:val="24"/>
          <w:szCs w:val="24"/>
        </w:rPr>
        <w:t xml:space="preserve"> W</w:t>
      </w:r>
      <w:r w:rsidRPr="009C0F80">
        <w:rPr>
          <w:rFonts w:ascii="Arial" w:hAnsi="Arial" w:cs="Arial"/>
          <w:color w:val="000000" w:themeColor="text1"/>
          <w:sz w:val="24"/>
          <w:szCs w:val="24"/>
        </w:rPr>
        <w:t xml:space="preserve">ales. </w:t>
      </w:r>
      <w:r w:rsidR="00060E44" w:rsidRPr="009C0F80">
        <w:rPr>
          <w:rFonts w:ascii="Arial" w:hAnsi="Arial" w:cs="Arial"/>
          <w:color w:val="000000" w:themeColor="text1"/>
          <w:sz w:val="24"/>
          <w:szCs w:val="24"/>
        </w:rPr>
        <w:t>Those who instrumentalise animals for profit should not be subject to less regulatory oversight than non-profit</w:t>
      </w:r>
      <w:r w:rsidR="00FB354D">
        <w:rPr>
          <w:rFonts w:ascii="Arial" w:hAnsi="Arial" w:cs="Arial"/>
          <w:color w:val="000000" w:themeColor="text1"/>
          <w:sz w:val="24"/>
          <w:szCs w:val="24"/>
        </w:rPr>
        <w:t xml:space="preserve"> organisations</w:t>
      </w:r>
      <w:r w:rsidR="00060E44" w:rsidRPr="009C0F80">
        <w:rPr>
          <w:rFonts w:ascii="Arial" w:hAnsi="Arial" w:cs="Arial"/>
          <w:color w:val="000000" w:themeColor="text1"/>
          <w:sz w:val="24"/>
          <w:szCs w:val="24"/>
        </w:rPr>
        <w:t xml:space="preserve"> who rescue and rehabilitate animals who are the </w:t>
      </w:r>
      <w:r w:rsidR="00F07A49" w:rsidRPr="009C0F80">
        <w:rPr>
          <w:rFonts w:ascii="Arial" w:hAnsi="Arial" w:cs="Arial"/>
          <w:color w:val="000000" w:themeColor="text1"/>
          <w:sz w:val="24"/>
          <w:szCs w:val="24"/>
        </w:rPr>
        <w:t>by-</w:t>
      </w:r>
      <w:r w:rsidR="00060E44" w:rsidRPr="009C0F80">
        <w:rPr>
          <w:rFonts w:ascii="Arial" w:hAnsi="Arial" w:cs="Arial"/>
          <w:color w:val="000000" w:themeColor="text1"/>
          <w:sz w:val="24"/>
          <w:szCs w:val="24"/>
        </w:rPr>
        <w:t xml:space="preserve">product of these industries. </w:t>
      </w:r>
    </w:p>
    <w:p w14:paraId="479F9933" w14:textId="356A93F4" w:rsidR="0028665B" w:rsidRDefault="0028665B" w:rsidP="00C50DBE">
      <w:pPr>
        <w:ind w:left="-426"/>
        <w:rPr>
          <w:rFonts w:ascii="Arial" w:hAnsi="Arial" w:cs="Arial"/>
          <w:b/>
          <w:color w:val="000000" w:themeColor="text1"/>
          <w:sz w:val="24"/>
          <w:szCs w:val="24"/>
        </w:rPr>
      </w:pPr>
      <w:r w:rsidRPr="009C0F80">
        <w:rPr>
          <w:rFonts w:ascii="Arial" w:hAnsi="Arial" w:cs="Arial"/>
          <w:b/>
          <w:color w:val="000000" w:themeColor="text1"/>
          <w:sz w:val="24"/>
          <w:szCs w:val="24"/>
        </w:rPr>
        <w:t>Question 4</w:t>
      </w:r>
      <w:r w:rsidR="00FB354D">
        <w:rPr>
          <w:rFonts w:ascii="Arial" w:hAnsi="Arial" w:cs="Arial"/>
          <w:b/>
          <w:color w:val="000000" w:themeColor="text1"/>
          <w:sz w:val="24"/>
          <w:szCs w:val="24"/>
        </w:rPr>
        <w:t xml:space="preserve">. Do you agree that </w:t>
      </w:r>
      <w:r w:rsidRPr="009C0F80">
        <w:rPr>
          <w:rFonts w:ascii="Arial" w:hAnsi="Arial" w:cs="Arial"/>
          <w:b/>
          <w:color w:val="000000" w:themeColor="text1"/>
          <w:sz w:val="24"/>
          <w:szCs w:val="24"/>
        </w:rPr>
        <w:t>whether owners and/or keepers or trainers of racing dogs (including greyhounds) should be subject to licensing</w:t>
      </w:r>
      <w:r w:rsidR="00FB354D">
        <w:rPr>
          <w:rFonts w:ascii="Arial" w:hAnsi="Arial" w:cs="Arial"/>
          <w:b/>
          <w:color w:val="000000" w:themeColor="text1"/>
          <w:sz w:val="24"/>
          <w:szCs w:val="24"/>
        </w:rPr>
        <w:t>?</w:t>
      </w:r>
    </w:p>
    <w:p w14:paraId="54BAC856" w14:textId="0EA877DB" w:rsidR="00EF0120" w:rsidRDefault="00EF0120" w:rsidP="00C50DBE">
      <w:pPr>
        <w:ind w:left="-426"/>
        <w:rPr>
          <w:rFonts w:ascii="Arial" w:hAnsi="Arial" w:cs="Arial"/>
          <w:color w:val="000000" w:themeColor="text1"/>
          <w:sz w:val="24"/>
          <w:szCs w:val="24"/>
        </w:rPr>
      </w:pPr>
      <w:r>
        <w:rPr>
          <w:rFonts w:ascii="Arial" w:hAnsi="Arial" w:cs="Arial"/>
          <w:color w:val="000000" w:themeColor="text1"/>
          <w:sz w:val="24"/>
          <w:szCs w:val="24"/>
        </w:rPr>
        <w:t>No.</w:t>
      </w:r>
    </w:p>
    <w:p w14:paraId="700ACDE5" w14:textId="77777777" w:rsidR="00EF0120" w:rsidRPr="00EF0120" w:rsidRDefault="00EF0120" w:rsidP="00C50DBE">
      <w:pPr>
        <w:ind w:left="-426"/>
        <w:rPr>
          <w:rFonts w:ascii="Arial" w:hAnsi="Arial" w:cs="Arial"/>
          <w:color w:val="000000" w:themeColor="text1"/>
          <w:sz w:val="24"/>
          <w:szCs w:val="24"/>
        </w:rPr>
      </w:pPr>
    </w:p>
    <w:p w14:paraId="07BB4344" w14:textId="4E1F9288" w:rsidR="00FB354D" w:rsidRPr="009C0F80" w:rsidRDefault="00FB354D" w:rsidP="00C50DBE">
      <w:pPr>
        <w:ind w:left="-426"/>
        <w:rPr>
          <w:rFonts w:ascii="Arial" w:hAnsi="Arial" w:cs="Arial"/>
          <w:b/>
          <w:color w:val="000000" w:themeColor="text1"/>
          <w:sz w:val="24"/>
          <w:szCs w:val="24"/>
        </w:rPr>
      </w:pPr>
      <w:r>
        <w:rPr>
          <w:rFonts w:ascii="Arial" w:hAnsi="Arial" w:cs="Arial"/>
          <w:b/>
          <w:color w:val="000000" w:themeColor="text1"/>
          <w:sz w:val="24"/>
          <w:szCs w:val="24"/>
        </w:rPr>
        <w:t>If yes provide reasoning in the box below.</w:t>
      </w:r>
    </w:p>
    <w:p w14:paraId="1C3E4BC9" w14:textId="25888949" w:rsidR="00DE77BB" w:rsidRDefault="00804542"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In our view</w:t>
      </w:r>
      <w:r w:rsidR="00EF0120">
        <w:rPr>
          <w:rFonts w:ascii="Arial" w:hAnsi="Arial" w:cs="Arial"/>
          <w:color w:val="000000" w:themeColor="text1"/>
          <w:sz w:val="24"/>
          <w:szCs w:val="24"/>
        </w:rPr>
        <w:t>,</w:t>
      </w:r>
      <w:r w:rsidR="002A7847" w:rsidRPr="009C0F80">
        <w:rPr>
          <w:rFonts w:ascii="Arial" w:hAnsi="Arial" w:cs="Arial"/>
          <w:color w:val="000000" w:themeColor="text1"/>
          <w:sz w:val="24"/>
          <w:szCs w:val="24"/>
        </w:rPr>
        <w:t xml:space="preserve"> </w:t>
      </w:r>
      <w:r w:rsidR="00637895" w:rsidRPr="009C0F80">
        <w:rPr>
          <w:rFonts w:ascii="Arial" w:hAnsi="Arial" w:cs="Arial"/>
          <w:color w:val="000000" w:themeColor="text1"/>
          <w:sz w:val="24"/>
          <w:szCs w:val="24"/>
        </w:rPr>
        <w:t>the</w:t>
      </w:r>
      <w:r w:rsidR="002A7847" w:rsidRPr="009C0F80">
        <w:rPr>
          <w:rFonts w:ascii="Arial" w:hAnsi="Arial" w:cs="Arial"/>
          <w:color w:val="000000" w:themeColor="text1"/>
          <w:sz w:val="24"/>
          <w:szCs w:val="24"/>
        </w:rPr>
        <w:t xml:space="preserve"> existence of a single operational track in Wales makes </w:t>
      </w:r>
      <w:r w:rsidRPr="009C0F80">
        <w:rPr>
          <w:rFonts w:ascii="Arial" w:hAnsi="Arial" w:cs="Arial"/>
          <w:color w:val="000000" w:themeColor="text1"/>
          <w:sz w:val="24"/>
          <w:szCs w:val="24"/>
        </w:rPr>
        <w:t>this is an ideal time for Wales to take the lead on phasing out greyhound racing, and ultimately, we believe it should be banned</w:t>
      </w:r>
      <w:r w:rsidR="00DE77BB">
        <w:rPr>
          <w:rFonts w:ascii="Arial" w:hAnsi="Arial" w:cs="Arial"/>
          <w:color w:val="000000" w:themeColor="text1"/>
          <w:sz w:val="24"/>
          <w:szCs w:val="24"/>
        </w:rPr>
        <w:t xml:space="preserve"> for the reasons outlined in our response to question 5. </w:t>
      </w:r>
    </w:p>
    <w:p w14:paraId="271E3D6A" w14:textId="6878FFDC" w:rsidR="00DE77BB" w:rsidRPr="009C0F80" w:rsidRDefault="00DE77BB"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If a phased ban is not supported then the licencing regime suggested would represent an improvement on the current position in Wales where, unlike England, no</w:t>
      </w:r>
      <w:r>
        <w:rPr>
          <w:rFonts w:ascii="Arial" w:hAnsi="Arial" w:cs="Arial"/>
          <w:color w:val="000000" w:themeColor="text1"/>
          <w:sz w:val="24"/>
          <w:szCs w:val="24"/>
        </w:rPr>
        <w:t xml:space="preserve"> specific</w:t>
      </w:r>
      <w:r w:rsidRPr="009C0F80">
        <w:rPr>
          <w:rFonts w:ascii="Arial" w:hAnsi="Arial" w:cs="Arial"/>
          <w:color w:val="000000" w:themeColor="text1"/>
          <w:sz w:val="24"/>
          <w:szCs w:val="24"/>
        </w:rPr>
        <w:t xml:space="preserve"> regulation applies. However, ultimately, and as we have noted elsewhere in this consultation, as things currently stand, and as the review of the English regulations’ highlights</w:t>
      </w:r>
      <w:r>
        <w:rPr>
          <w:rFonts w:ascii="Arial" w:hAnsi="Arial" w:cs="Arial"/>
          <w:color w:val="000000" w:themeColor="text1"/>
          <w:sz w:val="24"/>
          <w:szCs w:val="24"/>
        </w:rPr>
        <w:t xml:space="preserve"> (as outlined below)</w:t>
      </w:r>
      <w:r w:rsidRPr="009C0F80">
        <w:rPr>
          <w:rFonts w:ascii="Arial" w:hAnsi="Arial" w:cs="Arial"/>
          <w:color w:val="000000" w:themeColor="text1"/>
          <w:sz w:val="24"/>
          <w:szCs w:val="24"/>
        </w:rPr>
        <w:t xml:space="preserve">, local authorities do not have the capacity or expertise to enforce existing animal welfare legislation. </w:t>
      </w:r>
    </w:p>
    <w:p w14:paraId="11EDA546" w14:textId="77777777" w:rsidR="00DE77BB" w:rsidRDefault="00DE77BB" w:rsidP="00C50DBE">
      <w:pPr>
        <w:shd w:val="clear" w:color="auto" w:fill="FFFFFF"/>
        <w:spacing w:before="100" w:beforeAutospacing="1" w:after="100" w:afterAutospacing="1"/>
        <w:ind w:left="-426"/>
        <w:rPr>
          <w:rFonts w:ascii="Arial" w:hAnsi="Arial" w:cs="Arial"/>
          <w:color w:val="000000" w:themeColor="text1"/>
          <w:sz w:val="24"/>
          <w:szCs w:val="24"/>
        </w:rPr>
      </w:pPr>
    </w:p>
    <w:p w14:paraId="019C1CEE" w14:textId="3B13F734" w:rsidR="00713E93" w:rsidRPr="00DE77BB" w:rsidRDefault="00DE77BB" w:rsidP="00C50DBE">
      <w:pPr>
        <w:shd w:val="clear" w:color="auto" w:fill="FFFFFF"/>
        <w:spacing w:before="100" w:beforeAutospacing="1" w:after="100" w:afterAutospacing="1"/>
        <w:ind w:left="-426"/>
        <w:rPr>
          <w:rFonts w:ascii="Arial" w:hAnsi="Arial" w:cs="Arial"/>
          <w:b/>
          <w:bCs/>
          <w:color w:val="000000" w:themeColor="text1"/>
          <w:sz w:val="24"/>
          <w:szCs w:val="24"/>
        </w:rPr>
      </w:pPr>
      <w:r w:rsidRPr="00DE77BB">
        <w:rPr>
          <w:rFonts w:ascii="Arial" w:hAnsi="Arial" w:cs="Arial"/>
          <w:b/>
          <w:bCs/>
          <w:color w:val="000000" w:themeColor="text1"/>
          <w:sz w:val="24"/>
          <w:szCs w:val="24"/>
        </w:rPr>
        <w:t>Question 5 We are aware of significant public interest in the welfare of racing greyhounds. Further to the question of the licencing of owners, keepers or trainers of racing dogs, we seek evidence to justify or negate consideration of a phased ban in future</w:t>
      </w:r>
      <w:r w:rsidR="00FB354D">
        <w:rPr>
          <w:rFonts w:ascii="Arial" w:hAnsi="Arial" w:cs="Arial"/>
          <w:b/>
          <w:bCs/>
          <w:color w:val="000000" w:themeColor="text1"/>
          <w:sz w:val="24"/>
          <w:szCs w:val="24"/>
        </w:rPr>
        <w:t>.</w:t>
      </w:r>
    </w:p>
    <w:p w14:paraId="10925C17" w14:textId="0E32343F" w:rsidR="00713E93" w:rsidRPr="009C0F80" w:rsidRDefault="00713E93"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 xml:space="preserve">There is clear evidence that the popularity of the greyhound industry is declining throughout the UK. A significant number of tracks have closed since 2010 (see e.g., </w:t>
      </w:r>
      <w:r w:rsidRPr="009C0F80">
        <w:rPr>
          <w:rFonts w:ascii="Arial" w:hAnsi="Arial" w:cs="Arial"/>
          <w:color w:val="000000" w:themeColor="text1"/>
          <w:sz w:val="24"/>
          <w:szCs w:val="24"/>
        </w:rPr>
        <w:lastRenderedPageBreak/>
        <w:t>DEFRA, Consultation on the initial findings of the Review of the Welfare of Racing Greyhound Regulations 2010, November 2015) and this process has been exacerbated by the Covid-19 pandemic. Social attitude surveys and government petitions consistently indicate that the public no longer supports this industry (as reflected in Hope Rescue’s 2023 petition achieving 35,101 signatures (</w:t>
      </w:r>
      <w:hyperlink r:id="rId14" w:history="1">
        <w:r w:rsidRPr="009C0F80">
          <w:rPr>
            <w:rStyle w:val="Hyperlink"/>
            <w:rFonts w:ascii="Arial" w:hAnsi="Arial" w:cs="Arial"/>
            <w:color w:val="000000" w:themeColor="text1"/>
            <w:sz w:val="24"/>
            <w:szCs w:val="24"/>
          </w:rPr>
          <w:t>https://petitions.senedd.wales/petitions/244932</w:t>
        </w:r>
      </w:hyperlink>
      <w:r w:rsidRPr="009C0F80">
        <w:rPr>
          <w:rFonts w:ascii="Arial" w:hAnsi="Arial" w:cs="Arial"/>
          <w:color w:val="000000" w:themeColor="text1"/>
          <w:sz w:val="24"/>
          <w:szCs w:val="24"/>
        </w:rPr>
        <w:t xml:space="preserve">). In our view it has no place in contemporary society given its impact on dog welfare and animal rescues. </w:t>
      </w:r>
      <w:r w:rsidR="00DE77BB" w:rsidRPr="009C0F80">
        <w:rPr>
          <w:rFonts w:ascii="Arial" w:hAnsi="Arial" w:cs="Arial"/>
          <w:color w:val="000000" w:themeColor="text1"/>
          <w:sz w:val="24"/>
          <w:szCs w:val="24"/>
        </w:rPr>
        <w:t>While England has not consulted on the issues since 2015, it is high on the political agenda in Scotland who consulted on this matter in September 2023</w:t>
      </w:r>
      <w:r w:rsidR="00E155A2">
        <w:rPr>
          <w:rFonts w:ascii="Arial" w:hAnsi="Arial" w:cs="Arial"/>
          <w:color w:val="000000" w:themeColor="text1"/>
          <w:sz w:val="24"/>
          <w:szCs w:val="24"/>
        </w:rPr>
        <w:t xml:space="preserve"> and currently have an open consultation</w:t>
      </w:r>
      <w:r w:rsidR="00DE77BB" w:rsidRPr="009C0F80">
        <w:rPr>
          <w:rFonts w:ascii="Arial" w:hAnsi="Arial" w:cs="Arial"/>
          <w:color w:val="000000" w:themeColor="text1"/>
          <w:sz w:val="24"/>
          <w:szCs w:val="24"/>
        </w:rPr>
        <w:t>.</w:t>
      </w:r>
    </w:p>
    <w:p w14:paraId="4029FDA7" w14:textId="6FFEBB3E" w:rsidR="00E019F4" w:rsidRPr="009C0F80" w:rsidRDefault="00EB7EFB"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Considerable support exists for a phased Ban, as recommended by Hope Rescue, Greyhound Rescue Wales as well as larger, UK</w:t>
      </w:r>
      <w:r w:rsidR="005617C7" w:rsidRPr="009C0F80">
        <w:rPr>
          <w:rFonts w:ascii="Arial" w:hAnsi="Arial" w:cs="Arial"/>
          <w:color w:val="000000" w:themeColor="text1"/>
          <w:sz w:val="24"/>
          <w:szCs w:val="24"/>
        </w:rPr>
        <w:t>-</w:t>
      </w:r>
      <w:r w:rsidRPr="009C0F80">
        <w:rPr>
          <w:rFonts w:ascii="Arial" w:hAnsi="Arial" w:cs="Arial"/>
          <w:color w:val="000000" w:themeColor="text1"/>
          <w:sz w:val="24"/>
          <w:szCs w:val="24"/>
        </w:rPr>
        <w:t xml:space="preserve">wide organisations such as the RSPCA, Dogs Trust, Blue Cross etc. </w:t>
      </w:r>
      <w:r w:rsidRPr="009C0F80">
        <w:rPr>
          <w:rFonts w:ascii="Arial" w:hAnsi="Arial" w:cs="Arial"/>
          <w:vanish/>
          <w:color w:val="000000" w:themeColor="text1"/>
          <w:sz w:val="24"/>
          <w:szCs w:val="24"/>
        </w:rPr>
        <w:t xml:space="preserve">ope rescue, Greyoudn Rescue Wales RSPCA, Battersea </w:t>
      </w:r>
      <w:r w:rsidRPr="009C0F80">
        <w:rPr>
          <w:rFonts w:ascii="Arial" w:hAnsi="Arial" w:cs="Arial"/>
          <w:color w:val="000000" w:themeColor="text1"/>
          <w:sz w:val="24"/>
          <w:szCs w:val="24"/>
        </w:rPr>
        <w:t>Based on the strength of public petitions on this issue, the Welsh Government accepted a Senedd (Welsh Parliament) committee report that recommended phasing out greyhound racing in Wales. This was based on findings documented in the Petitions Committee report ‘The Final Bend’ in December 2022 (</w:t>
      </w:r>
      <w:hyperlink r:id="rId15" w:history="1">
        <w:r w:rsidR="00AA60C1" w:rsidRPr="009C0F80">
          <w:rPr>
            <w:rStyle w:val="Hyperlink"/>
            <w:rFonts w:ascii="Arial" w:hAnsi="Arial" w:cs="Arial"/>
            <w:color w:val="000000" w:themeColor="text1"/>
            <w:sz w:val="24"/>
            <w:szCs w:val="24"/>
          </w:rPr>
          <w:t>https://senedd.wales/media/leyh4d3l/cr-ld15555-e.pdf</w:t>
        </w:r>
      </w:hyperlink>
      <w:r w:rsidRPr="009C0F80">
        <w:rPr>
          <w:rFonts w:ascii="Arial" w:hAnsi="Arial" w:cs="Arial"/>
          <w:color w:val="000000" w:themeColor="text1"/>
          <w:sz w:val="24"/>
          <w:szCs w:val="24"/>
        </w:rPr>
        <w:t>).</w:t>
      </w:r>
      <w:r w:rsidR="00AA60C1" w:rsidRPr="009C0F80">
        <w:rPr>
          <w:rFonts w:ascii="Arial" w:hAnsi="Arial" w:cs="Arial"/>
          <w:color w:val="000000" w:themeColor="text1"/>
          <w:sz w:val="24"/>
          <w:szCs w:val="24"/>
        </w:rPr>
        <w:t xml:space="preserve"> At present greyhounds racing at the </w:t>
      </w:r>
      <w:r w:rsidR="009B2E54" w:rsidRPr="009C0F80">
        <w:rPr>
          <w:rFonts w:ascii="Arial" w:hAnsi="Arial" w:cs="Arial"/>
          <w:color w:val="000000" w:themeColor="text1"/>
          <w:sz w:val="24"/>
          <w:szCs w:val="24"/>
        </w:rPr>
        <w:t>V</w:t>
      </w:r>
      <w:r w:rsidR="00AA60C1" w:rsidRPr="009C0F80">
        <w:rPr>
          <w:rFonts w:ascii="Arial" w:hAnsi="Arial" w:cs="Arial"/>
          <w:color w:val="000000" w:themeColor="text1"/>
          <w:sz w:val="24"/>
          <w:szCs w:val="24"/>
        </w:rPr>
        <w:t xml:space="preserve">alley track are subject to less protections that those racing over the border in </w:t>
      </w:r>
      <w:r w:rsidR="005C02C9" w:rsidRPr="009C0F80">
        <w:rPr>
          <w:rFonts w:ascii="Arial" w:hAnsi="Arial" w:cs="Arial"/>
          <w:color w:val="000000" w:themeColor="text1"/>
          <w:sz w:val="24"/>
          <w:szCs w:val="24"/>
        </w:rPr>
        <w:t>England; The</w:t>
      </w:r>
      <w:r w:rsidR="00AA60C1" w:rsidRPr="009C0F80">
        <w:rPr>
          <w:rFonts w:ascii="Arial" w:hAnsi="Arial" w:cs="Arial"/>
          <w:color w:val="000000" w:themeColor="text1"/>
          <w:sz w:val="24"/>
          <w:szCs w:val="24"/>
        </w:rPr>
        <w:t xml:space="preserve"> </w:t>
      </w:r>
      <w:r w:rsidR="009B2E54" w:rsidRPr="009C0F80">
        <w:rPr>
          <w:rFonts w:ascii="Arial" w:hAnsi="Arial" w:cs="Arial"/>
          <w:color w:val="000000" w:themeColor="text1"/>
          <w:sz w:val="24"/>
          <w:szCs w:val="24"/>
        </w:rPr>
        <w:t xml:space="preserve">very </w:t>
      </w:r>
      <w:r w:rsidR="00AA60C1" w:rsidRPr="009C0F80">
        <w:rPr>
          <w:rFonts w:ascii="Arial" w:hAnsi="Arial" w:cs="Arial"/>
          <w:color w:val="000000" w:themeColor="text1"/>
          <w:sz w:val="24"/>
          <w:szCs w:val="24"/>
        </w:rPr>
        <w:t>reason</w:t>
      </w:r>
      <w:r w:rsidR="009B2E54" w:rsidRPr="009C0F80">
        <w:rPr>
          <w:rFonts w:ascii="Arial" w:hAnsi="Arial" w:cs="Arial"/>
          <w:color w:val="000000" w:themeColor="text1"/>
          <w:sz w:val="24"/>
          <w:szCs w:val="24"/>
        </w:rPr>
        <w:t xml:space="preserve"> cited for not following suit and introducing greater protection for racing greyhounds in </w:t>
      </w:r>
      <w:r w:rsidR="005C02C9" w:rsidRPr="009C0F80">
        <w:rPr>
          <w:rFonts w:ascii="Arial" w:hAnsi="Arial" w:cs="Arial"/>
          <w:color w:val="000000" w:themeColor="text1"/>
          <w:sz w:val="24"/>
          <w:szCs w:val="24"/>
        </w:rPr>
        <w:t>Wales</w:t>
      </w:r>
      <w:r w:rsidR="009B2E54" w:rsidRPr="009C0F80">
        <w:rPr>
          <w:rFonts w:ascii="Arial" w:hAnsi="Arial" w:cs="Arial"/>
          <w:color w:val="000000" w:themeColor="text1"/>
          <w:sz w:val="24"/>
          <w:szCs w:val="24"/>
        </w:rPr>
        <w:t xml:space="preserve"> </w:t>
      </w:r>
      <w:r w:rsidR="00AA60C1" w:rsidRPr="009C0F80">
        <w:rPr>
          <w:rFonts w:ascii="Arial" w:hAnsi="Arial" w:cs="Arial"/>
          <w:color w:val="000000" w:themeColor="text1"/>
          <w:sz w:val="24"/>
          <w:szCs w:val="24"/>
        </w:rPr>
        <w:t xml:space="preserve">was because of the expectation that this </w:t>
      </w:r>
      <w:r w:rsidR="00331F93" w:rsidRPr="009C0F80">
        <w:rPr>
          <w:rFonts w:ascii="Arial" w:hAnsi="Arial" w:cs="Arial"/>
          <w:color w:val="000000" w:themeColor="text1"/>
          <w:sz w:val="24"/>
          <w:szCs w:val="24"/>
        </w:rPr>
        <w:t>was to be phased</w:t>
      </w:r>
      <w:r w:rsidR="00AA60C1" w:rsidRPr="009C0F80">
        <w:rPr>
          <w:rFonts w:ascii="Arial" w:hAnsi="Arial" w:cs="Arial"/>
          <w:color w:val="000000" w:themeColor="text1"/>
          <w:sz w:val="24"/>
          <w:szCs w:val="24"/>
        </w:rPr>
        <w:t xml:space="preserve"> out. </w:t>
      </w:r>
    </w:p>
    <w:p w14:paraId="085C16C0" w14:textId="2552020B" w:rsidR="00804542" w:rsidRPr="009C0F80" w:rsidRDefault="00637895"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The Covid-19 pandemic led to closure of many tracks throughout the UK.  However, experience from England shows that recently some have reopened e.g., the track in Oxford reopened in summer 2022 having closed in 2012. At present, valley stadium</w:t>
      </w:r>
      <w:r w:rsidR="00CB6265" w:rsidRPr="009C0F80">
        <w:rPr>
          <w:rFonts w:ascii="Arial" w:hAnsi="Arial" w:cs="Arial"/>
          <w:color w:val="000000" w:themeColor="text1"/>
          <w:sz w:val="24"/>
          <w:szCs w:val="24"/>
        </w:rPr>
        <w:t xml:space="preserve"> is</w:t>
      </w:r>
      <w:r w:rsidRPr="009C0F80">
        <w:rPr>
          <w:rFonts w:ascii="Arial" w:hAnsi="Arial" w:cs="Arial"/>
          <w:color w:val="000000" w:themeColor="text1"/>
          <w:sz w:val="24"/>
          <w:szCs w:val="24"/>
        </w:rPr>
        <w:t xml:space="preserve"> Wales’s only remaining active track. If tracks reopen a ban will become much harder to implement. Moreover, t</w:t>
      </w:r>
      <w:r w:rsidR="001A4B24" w:rsidRPr="009C0F80">
        <w:rPr>
          <w:rFonts w:ascii="Arial" w:hAnsi="Arial" w:cs="Arial"/>
          <w:color w:val="000000" w:themeColor="text1"/>
          <w:sz w:val="24"/>
          <w:szCs w:val="24"/>
        </w:rPr>
        <w:t xml:space="preserve">he future of this track is </w:t>
      </w:r>
      <w:r w:rsidRPr="009C0F80">
        <w:rPr>
          <w:rFonts w:ascii="Arial" w:hAnsi="Arial" w:cs="Arial"/>
          <w:color w:val="000000" w:themeColor="text1"/>
          <w:sz w:val="24"/>
          <w:szCs w:val="24"/>
        </w:rPr>
        <w:t>at a pivotal point; there</w:t>
      </w:r>
      <w:r w:rsidR="001A4B24" w:rsidRPr="009C0F80">
        <w:rPr>
          <w:rFonts w:ascii="Arial" w:hAnsi="Arial" w:cs="Arial"/>
          <w:color w:val="000000" w:themeColor="text1"/>
          <w:sz w:val="24"/>
          <w:szCs w:val="24"/>
        </w:rPr>
        <w:t xml:space="preserve"> is a risk that</w:t>
      </w:r>
      <w:r w:rsidRPr="009C0F80">
        <w:rPr>
          <w:rFonts w:ascii="Arial" w:hAnsi="Arial" w:cs="Arial"/>
          <w:color w:val="000000" w:themeColor="text1"/>
          <w:sz w:val="24"/>
          <w:szCs w:val="24"/>
        </w:rPr>
        <w:t>,</w:t>
      </w:r>
      <w:r w:rsidR="001A4B24" w:rsidRPr="009C0F80">
        <w:rPr>
          <w:rFonts w:ascii="Arial" w:hAnsi="Arial" w:cs="Arial"/>
          <w:color w:val="000000" w:themeColor="text1"/>
          <w:sz w:val="24"/>
          <w:szCs w:val="24"/>
        </w:rPr>
        <w:t xml:space="preserve"> if</w:t>
      </w:r>
      <w:r w:rsidRPr="009C0F80">
        <w:rPr>
          <w:rFonts w:ascii="Arial" w:hAnsi="Arial" w:cs="Arial"/>
          <w:color w:val="000000" w:themeColor="text1"/>
          <w:sz w:val="24"/>
          <w:szCs w:val="24"/>
        </w:rPr>
        <w:t xml:space="preserve"> as </w:t>
      </w:r>
      <w:r w:rsidR="00713E93" w:rsidRPr="009C0F80">
        <w:rPr>
          <w:rFonts w:ascii="Arial" w:hAnsi="Arial" w:cs="Arial"/>
          <w:color w:val="000000" w:themeColor="text1"/>
          <w:sz w:val="24"/>
          <w:szCs w:val="24"/>
        </w:rPr>
        <w:t>proposed, GBGB</w:t>
      </w:r>
      <w:r w:rsidR="001A4B24" w:rsidRPr="009C0F80">
        <w:rPr>
          <w:rFonts w:ascii="Arial" w:hAnsi="Arial" w:cs="Arial"/>
          <w:color w:val="000000" w:themeColor="text1"/>
          <w:sz w:val="24"/>
          <w:szCs w:val="24"/>
        </w:rPr>
        <w:t xml:space="preserve"> do take over this track this may result in more races taking place (</w:t>
      </w:r>
      <w:r w:rsidR="00096579" w:rsidRPr="009C0F80">
        <w:rPr>
          <w:rFonts w:ascii="Arial" w:hAnsi="Arial" w:cs="Arial"/>
          <w:color w:val="000000" w:themeColor="text1"/>
          <w:sz w:val="24"/>
          <w:szCs w:val="24"/>
        </w:rPr>
        <w:t>GBGB</w:t>
      </w:r>
      <w:r w:rsidR="001A4B24" w:rsidRPr="009C0F80">
        <w:rPr>
          <w:rFonts w:ascii="Arial" w:hAnsi="Arial" w:cs="Arial"/>
          <w:color w:val="000000" w:themeColor="text1"/>
          <w:sz w:val="24"/>
          <w:szCs w:val="24"/>
        </w:rPr>
        <w:t xml:space="preserve"> have proposed to increase meets from once a week to four times a week). </w:t>
      </w:r>
      <w:r w:rsidR="00713E93" w:rsidRPr="009C0F80">
        <w:rPr>
          <w:rFonts w:ascii="Arial" w:hAnsi="Arial" w:cs="Arial"/>
          <w:color w:val="000000" w:themeColor="text1"/>
          <w:sz w:val="24"/>
          <w:szCs w:val="24"/>
        </w:rPr>
        <w:t xml:space="preserve">A higher number of races will mean a higher number of dogs being trafficked from </w:t>
      </w:r>
      <w:proofErr w:type="spellStart"/>
      <w:r w:rsidR="00713E93" w:rsidRPr="009C0F80">
        <w:rPr>
          <w:rFonts w:ascii="Arial" w:hAnsi="Arial" w:cs="Arial"/>
          <w:color w:val="000000" w:themeColor="text1"/>
          <w:sz w:val="24"/>
          <w:szCs w:val="24"/>
        </w:rPr>
        <w:t>RoI</w:t>
      </w:r>
      <w:proofErr w:type="spellEnd"/>
      <w:r w:rsidR="00713E93" w:rsidRPr="009C0F80">
        <w:rPr>
          <w:rFonts w:ascii="Arial" w:hAnsi="Arial" w:cs="Arial"/>
          <w:color w:val="000000" w:themeColor="text1"/>
          <w:sz w:val="24"/>
          <w:szCs w:val="24"/>
        </w:rPr>
        <w:t xml:space="preserve">. </w:t>
      </w:r>
    </w:p>
    <w:p w14:paraId="5AD64FA7" w14:textId="0467600D" w:rsidR="00AA60C1" w:rsidRPr="009C0F80" w:rsidRDefault="00AA60C1"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More races mean more dogs racing and therefore more injuries. Moreover, while GBGB have professed to update their standards</w:t>
      </w:r>
      <w:r w:rsidR="00E155A2">
        <w:rPr>
          <w:rFonts w:ascii="Arial" w:hAnsi="Arial" w:cs="Arial"/>
          <w:color w:val="000000" w:themeColor="text1"/>
          <w:sz w:val="24"/>
          <w:szCs w:val="24"/>
        </w:rPr>
        <w:t>,</w:t>
      </w:r>
      <w:r w:rsidRPr="009C0F80">
        <w:rPr>
          <w:rFonts w:ascii="Arial" w:hAnsi="Arial" w:cs="Arial"/>
          <w:color w:val="000000" w:themeColor="text1"/>
          <w:sz w:val="24"/>
          <w:szCs w:val="24"/>
        </w:rPr>
        <w:t xml:space="preserve"> it is significant that the Society of Greyhound veterinarians (a branch of the British Veterinary Association) has raise</w:t>
      </w:r>
      <w:r w:rsidR="006636FE" w:rsidRPr="009C0F80">
        <w:rPr>
          <w:rFonts w:ascii="Arial" w:hAnsi="Arial" w:cs="Arial"/>
          <w:color w:val="000000" w:themeColor="text1"/>
          <w:sz w:val="24"/>
          <w:szCs w:val="24"/>
        </w:rPr>
        <w:t>d</w:t>
      </w:r>
      <w:r w:rsidRPr="009C0F80">
        <w:rPr>
          <w:rFonts w:ascii="Arial" w:hAnsi="Arial" w:cs="Arial"/>
          <w:color w:val="000000" w:themeColor="text1"/>
          <w:sz w:val="24"/>
          <w:szCs w:val="24"/>
        </w:rPr>
        <w:t xml:space="preserve"> concerns over the GBGB kennel inspection policies</w:t>
      </w:r>
      <w:r w:rsidR="00E155A2">
        <w:rPr>
          <w:rFonts w:ascii="Arial" w:hAnsi="Arial" w:cs="Arial"/>
          <w:color w:val="000000" w:themeColor="text1"/>
          <w:sz w:val="24"/>
          <w:szCs w:val="24"/>
        </w:rPr>
        <w:t xml:space="preserve">. </w:t>
      </w:r>
      <w:r w:rsidRPr="009C0F80">
        <w:rPr>
          <w:rFonts w:ascii="Arial" w:hAnsi="Arial" w:cs="Arial"/>
          <w:color w:val="000000" w:themeColor="text1"/>
          <w:sz w:val="24"/>
          <w:szCs w:val="24"/>
        </w:rPr>
        <w:t xml:space="preserve"> </w:t>
      </w:r>
      <w:r w:rsidR="00E155A2">
        <w:rPr>
          <w:rFonts w:ascii="Arial" w:hAnsi="Arial" w:cs="Arial"/>
          <w:color w:val="000000" w:themeColor="text1"/>
          <w:sz w:val="24"/>
          <w:szCs w:val="24"/>
        </w:rPr>
        <w:t>I</w:t>
      </w:r>
      <w:r w:rsidRPr="009C0F80">
        <w:rPr>
          <w:rFonts w:ascii="Arial" w:hAnsi="Arial" w:cs="Arial"/>
          <w:color w:val="000000" w:themeColor="text1"/>
          <w:sz w:val="24"/>
          <w:szCs w:val="24"/>
        </w:rPr>
        <w:t xml:space="preserve">n particular </w:t>
      </w:r>
      <w:r w:rsidR="00E155A2">
        <w:rPr>
          <w:rFonts w:ascii="Arial" w:hAnsi="Arial" w:cs="Arial"/>
          <w:color w:val="000000" w:themeColor="text1"/>
          <w:sz w:val="24"/>
          <w:szCs w:val="24"/>
        </w:rPr>
        <w:t xml:space="preserve">they highlight </w:t>
      </w:r>
      <w:r w:rsidRPr="009C0F80">
        <w:rPr>
          <w:rFonts w:ascii="Arial" w:hAnsi="Arial" w:cs="Arial"/>
          <w:color w:val="000000" w:themeColor="text1"/>
          <w:sz w:val="24"/>
          <w:szCs w:val="24"/>
        </w:rPr>
        <w:t xml:space="preserve">the lack of ‘desire to introduce minimum standards for the selection and training of inspecting vets’ Society of Greyhound Veterinarians (2011) ‘Newsletter: Summer Edition’ (http://tinyurl.com/pcnu38f). </w:t>
      </w:r>
    </w:p>
    <w:p w14:paraId="44822BF2" w14:textId="46088B7A" w:rsidR="00612CA2" w:rsidRPr="009C0F80" w:rsidRDefault="002A7847"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L</w:t>
      </w:r>
      <w:r w:rsidR="00612CA2" w:rsidRPr="009C0F80">
        <w:rPr>
          <w:rFonts w:ascii="Arial" w:hAnsi="Arial" w:cs="Arial"/>
          <w:color w:val="000000" w:themeColor="text1"/>
          <w:sz w:val="24"/>
          <w:szCs w:val="24"/>
        </w:rPr>
        <w:t>icensing an activity</w:t>
      </w:r>
      <w:r w:rsidRPr="009C0F80">
        <w:rPr>
          <w:rFonts w:ascii="Arial" w:hAnsi="Arial" w:cs="Arial"/>
          <w:color w:val="000000" w:themeColor="text1"/>
          <w:sz w:val="24"/>
          <w:szCs w:val="24"/>
        </w:rPr>
        <w:t xml:space="preserve"> (either directly or by licencing owners/trainers) </w:t>
      </w:r>
      <w:r w:rsidR="00612CA2" w:rsidRPr="009C0F80">
        <w:rPr>
          <w:rFonts w:ascii="Arial" w:hAnsi="Arial" w:cs="Arial"/>
          <w:color w:val="000000" w:themeColor="text1"/>
          <w:sz w:val="24"/>
          <w:szCs w:val="24"/>
        </w:rPr>
        <w:t xml:space="preserve">serves to legitimise it. In addition to this general point, evidence from England points to significant problems with the licensing regime introduced there in 2010.  </w:t>
      </w:r>
      <w:r w:rsidR="00AA60C1" w:rsidRPr="009C0F80">
        <w:rPr>
          <w:rFonts w:ascii="Arial" w:hAnsi="Arial" w:cs="Arial"/>
          <w:color w:val="000000" w:themeColor="text1"/>
          <w:sz w:val="24"/>
          <w:szCs w:val="24"/>
        </w:rPr>
        <w:t>The ’</w:t>
      </w:r>
      <w:r w:rsidR="00E155A2">
        <w:rPr>
          <w:rFonts w:ascii="Arial" w:hAnsi="Arial" w:cs="Arial"/>
          <w:color w:val="000000" w:themeColor="text1"/>
          <w:sz w:val="24"/>
          <w:szCs w:val="24"/>
        </w:rPr>
        <w:t>Fi</w:t>
      </w:r>
      <w:r w:rsidR="00AA60C1" w:rsidRPr="009C0F80">
        <w:rPr>
          <w:rFonts w:ascii="Arial" w:hAnsi="Arial" w:cs="Arial"/>
          <w:color w:val="000000" w:themeColor="text1"/>
          <w:sz w:val="24"/>
          <w:szCs w:val="24"/>
        </w:rPr>
        <w:t xml:space="preserve">nal </w:t>
      </w:r>
      <w:r w:rsidR="00E155A2">
        <w:rPr>
          <w:rFonts w:ascii="Arial" w:hAnsi="Arial" w:cs="Arial"/>
          <w:color w:val="000000" w:themeColor="text1"/>
          <w:sz w:val="24"/>
          <w:szCs w:val="24"/>
        </w:rPr>
        <w:t>B</w:t>
      </w:r>
      <w:r w:rsidR="00AA60C1" w:rsidRPr="009C0F80">
        <w:rPr>
          <w:rFonts w:ascii="Arial" w:hAnsi="Arial" w:cs="Arial"/>
          <w:color w:val="000000" w:themeColor="text1"/>
          <w:sz w:val="24"/>
          <w:szCs w:val="24"/>
        </w:rPr>
        <w:t xml:space="preserve">end’ report </w:t>
      </w:r>
      <w:r w:rsidR="00167392">
        <w:rPr>
          <w:rFonts w:ascii="Arial" w:hAnsi="Arial" w:cs="Arial"/>
          <w:color w:val="000000" w:themeColor="text1"/>
          <w:sz w:val="24"/>
          <w:szCs w:val="24"/>
        </w:rPr>
        <w:t>(</w:t>
      </w:r>
      <w:proofErr w:type="gramStart"/>
      <w:r w:rsidR="00167392" w:rsidRPr="00167392">
        <w:rPr>
          <w:rFonts w:ascii="Arial" w:hAnsi="Arial" w:cs="Arial"/>
          <w:color w:val="000000" w:themeColor="text1"/>
          <w:sz w:val="24"/>
          <w:szCs w:val="24"/>
        </w:rPr>
        <w:t>https://senedd.wales/media/leyh4d3l/cr-ld15555-e.pdf</w:t>
      </w:r>
      <w:r w:rsidR="00167392" w:rsidRPr="00167392" w:rsidDel="00167392">
        <w:rPr>
          <w:rFonts w:ascii="Arial" w:hAnsi="Arial" w:cs="Arial"/>
          <w:color w:val="000000" w:themeColor="text1"/>
          <w:sz w:val="24"/>
          <w:szCs w:val="24"/>
        </w:rPr>
        <w:t xml:space="preserve"> </w:t>
      </w:r>
      <w:r w:rsidR="00167392">
        <w:rPr>
          <w:rFonts w:ascii="Arial" w:hAnsi="Arial" w:cs="Arial"/>
          <w:color w:val="000000" w:themeColor="text1"/>
          <w:sz w:val="24"/>
          <w:szCs w:val="24"/>
        </w:rPr>
        <w:t>)</w:t>
      </w:r>
      <w:proofErr w:type="gramEnd"/>
      <w:r w:rsidR="00E155A2">
        <w:rPr>
          <w:rFonts w:ascii="Arial" w:hAnsi="Arial" w:cs="Arial"/>
          <w:color w:val="000000" w:themeColor="text1"/>
          <w:sz w:val="24"/>
          <w:szCs w:val="24"/>
        </w:rPr>
        <w:t xml:space="preserve"> </w:t>
      </w:r>
      <w:r w:rsidR="00AA60C1" w:rsidRPr="009C0F80">
        <w:rPr>
          <w:rFonts w:ascii="Arial" w:hAnsi="Arial" w:cs="Arial"/>
          <w:color w:val="000000" w:themeColor="text1"/>
          <w:sz w:val="24"/>
          <w:szCs w:val="24"/>
        </w:rPr>
        <w:t xml:space="preserve">documents a lack of adherence to existing legislation - e.g. regarding the transport of animals and consequent welfare concerns over the transport of dogs to and from meets. </w:t>
      </w:r>
      <w:r w:rsidR="00612CA2" w:rsidRPr="009C0F80">
        <w:rPr>
          <w:rFonts w:ascii="Arial" w:hAnsi="Arial" w:cs="Arial"/>
          <w:color w:val="000000" w:themeColor="text1"/>
          <w:sz w:val="24"/>
          <w:szCs w:val="24"/>
        </w:rPr>
        <w:t xml:space="preserve">In </w:t>
      </w:r>
      <w:r w:rsidR="007D2E3A" w:rsidRPr="009C0F80">
        <w:rPr>
          <w:rFonts w:ascii="Arial" w:hAnsi="Arial" w:cs="Arial"/>
          <w:color w:val="000000" w:themeColor="text1"/>
          <w:sz w:val="24"/>
          <w:szCs w:val="24"/>
        </w:rPr>
        <w:t>a</w:t>
      </w:r>
      <w:r w:rsidR="00612CA2" w:rsidRPr="009C0F80">
        <w:rPr>
          <w:rFonts w:ascii="Arial" w:hAnsi="Arial" w:cs="Arial"/>
          <w:color w:val="000000" w:themeColor="text1"/>
          <w:sz w:val="24"/>
          <w:szCs w:val="24"/>
        </w:rPr>
        <w:t xml:space="preserve"> 2015 DEFRA consultation, a significant majority of respondents disagreed that the enforcement of welfare standards </w:t>
      </w:r>
      <w:r w:rsidR="00612CA2" w:rsidRPr="009C0F80">
        <w:rPr>
          <w:rFonts w:ascii="Arial" w:hAnsi="Arial" w:cs="Arial"/>
          <w:color w:val="000000" w:themeColor="text1"/>
          <w:sz w:val="24"/>
          <w:szCs w:val="24"/>
        </w:rPr>
        <w:lastRenderedPageBreak/>
        <w:t>required by the Regulations was satisfactory at either GBGB regulated tracks or local authority licensed tracks? (As regards the former only</w:t>
      </w:r>
      <w:r w:rsidR="00612CA2" w:rsidRPr="009C0F80">
        <w:rPr>
          <w:rFonts w:ascii="Arial" w:hAnsi="Arial" w:cs="Arial"/>
          <w:b/>
          <w:bCs/>
          <w:color w:val="000000" w:themeColor="text1"/>
          <w:sz w:val="24"/>
          <w:szCs w:val="24"/>
        </w:rPr>
        <w:t xml:space="preserve"> </w:t>
      </w:r>
      <w:r w:rsidR="00612CA2" w:rsidRPr="009C0F80">
        <w:rPr>
          <w:rFonts w:ascii="Arial" w:hAnsi="Arial" w:cs="Arial"/>
          <w:color w:val="000000" w:themeColor="text1"/>
          <w:sz w:val="24"/>
          <w:szCs w:val="24"/>
        </w:rPr>
        <w:t>16.5% of respondents took the view that the standards were adequately enforced; in the case of the latter only 11.5% of respondents agreed that standards were adequately enforced).  Common responses regarding GBGB enforcement were that while some respondents saw enforcement as effective (as tracks were inspected more often, by knowledgeable inspectors, with UKAS providing independent oversight), others highlighted a lack of transparency in the sport, and suggested that standards set in the Regulations did not go far enough. In relation to independent tracks a general concern was that local authorities did not know enough about greyhound racing to be effective enforcers of the Regulations.</w:t>
      </w:r>
    </w:p>
    <w:p w14:paraId="454A178E" w14:textId="7A573FF9" w:rsidR="005617C7" w:rsidRPr="009C0F80" w:rsidRDefault="005617C7"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 xml:space="preserve">One consequence of the current unregulated position is </w:t>
      </w:r>
      <w:r w:rsidR="00E155A2">
        <w:rPr>
          <w:rFonts w:ascii="Arial" w:hAnsi="Arial" w:cs="Arial"/>
          <w:color w:val="000000" w:themeColor="text1"/>
          <w:sz w:val="24"/>
          <w:szCs w:val="24"/>
        </w:rPr>
        <w:t>a</w:t>
      </w:r>
      <w:r w:rsidRPr="009C0F80">
        <w:rPr>
          <w:rFonts w:ascii="Arial" w:hAnsi="Arial" w:cs="Arial"/>
          <w:color w:val="000000" w:themeColor="text1"/>
          <w:sz w:val="24"/>
          <w:szCs w:val="24"/>
        </w:rPr>
        <w:t xml:space="preserve"> lack of data and thus</w:t>
      </w:r>
      <w:r w:rsidR="00E155A2">
        <w:rPr>
          <w:rFonts w:ascii="Arial" w:hAnsi="Arial" w:cs="Arial"/>
          <w:color w:val="000000" w:themeColor="text1"/>
          <w:sz w:val="24"/>
          <w:szCs w:val="24"/>
        </w:rPr>
        <w:t xml:space="preserve"> of</w:t>
      </w:r>
      <w:r w:rsidRPr="009C0F80">
        <w:rPr>
          <w:rFonts w:ascii="Arial" w:hAnsi="Arial" w:cs="Arial"/>
          <w:color w:val="000000" w:themeColor="text1"/>
          <w:sz w:val="24"/>
          <w:szCs w:val="24"/>
        </w:rPr>
        <w:t xml:space="preserve"> oversight. Such data as does exist suggests that across the UK over 2000 greyhounds died and nearly 18000 injuries were recorded between 2018-2021. This does not account for industry ‘wastage’ – i.e.  puppies born and treated as a biproduct of the industry who, a one of our interview participants noted, are often killed inhumanely and buried in mass graves. </w:t>
      </w:r>
    </w:p>
    <w:p w14:paraId="559E2999" w14:textId="7B1FDDD7" w:rsidR="00612CA2" w:rsidRPr="009C0F80" w:rsidRDefault="00612CA2"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 xml:space="preserve">Of those dogs who survive or escape injury, research indicates that the welfare of dogs is poor; </w:t>
      </w:r>
      <w:r w:rsidR="005617C7" w:rsidRPr="009C0F80">
        <w:rPr>
          <w:rFonts w:ascii="Arial" w:hAnsi="Arial" w:cs="Arial"/>
          <w:color w:val="000000" w:themeColor="text1"/>
          <w:sz w:val="24"/>
          <w:szCs w:val="24"/>
        </w:rPr>
        <w:t xml:space="preserve">In line with findings reported in </w:t>
      </w:r>
      <w:r w:rsidR="005617C7" w:rsidRPr="009C0F80">
        <w:rPr>
          <w:rFonts w:ascii="Arial" w:hAnsi="Arial" w:cs="Arial"/>
          <w:i/>
          <w:iCs/>
          <w:color w:val="000000" w:themeColor="text1"/>
          <w:sz w:val="24"/>
          <w:szCs w:val="24"/>
        </w:rPr>
        <w:t>The Final Bend</w:t>
      </w:r>
      <w:r w:rsidR="005617C7" w:rsidRPr="009C0F80">
        <w:rPr>
          <w:rFonts w:ascii="Arial" w:hAnsi="Arial" w:cs="Arial"/>
          <w:color w:val="000000" w:themeColor="text1"/>
          <w:sz w:val="24"/>
          <w:szCs w:val="24"/>
        </w:rPr>
        <w:t>, observations from the Scottish Animal Welfare Commission (SAWC)</w:t>
      </w:r>
      <w:r w:rsidRPr="009C0F80">
        <w:rPr>
          <w:rFonts w:ascii="Arial" w:hAnsi="Arial" w:cs="Arial"/>
          <w:color w:val="000000" w:themeColor="text1"/>
          <w:sz w:val="24"/>
          <w:szCs w:val="24"/>
        </w:rPr>
        <w:t xml:space="preserve"> observations at</w:t>
      </w:r>
      <w:r w:rsidR="005617C7" w:rsidRPr="009C0F80">
        <w:rPr>
          <w:rFonts w:ascii="Arial" w:hAnsi="Arial" w:cs="Arial"/>
          <w:color w:val="000000" w:themeColor="text1"/>
          <w:sz w:val="24"/>
          <w:szCs w:val="24"/>
        </w:rPr>
        <w:t xml:space="preserve"> the</w:t>
      </w:r>
      <w:r w:rsidR="001D5415" w:rsidRPr="009C0F80">
        <w:rPr>
          <w:rFonts w:ascii="Arial" w:hAnsi="Arial" w:cs="Arial"/>
          <w:color w:val="000000" w:themeColor="text1"/>
          <w:sz w:val="24"/>
          <w:szCs w:val="24"/>
        </w:rPr>
        <w:t xml:space="preserve"> one remaining Scottish track, </w:t>
      </w:r>
      <w:r w:rsidRPr="009C0F80">
        <w:rPr>
          <w:rFonts w:ascii="Arial" w:hAnsi="Arial" w:cs="Arial"/>
          <w:color w:val="000000" w:themeColor="text1"/>
          <w:sz w:val="24"/>
          <w:szCs w:val="24"/>
        </w:rPr>
        <w:t xml:space="preserve"> Thornton</w:t>
      </w:r>
      <w:r w:rsidR="00AA60C1" w:rsidRPr="009C0F80">
        <w:rPr>
          <w:rFonts w:ascii="Arial" w:hAnsi="Arial" w:cs="Arial"/>
          <w:color w:val="000000" w:themeColor="text1"/>
          <w:sz w:val="24"/>
          <w:szCs w:val="24"/>
        </w:rPr>
        <w:t>,</w:t>
      </w:r>
      <w:r w:rsidRPr="009C0F80">
        <w:rPr>
          <w:rFonts w:ascii="Arial" w:hAnsi="Arial" w:cs="Arial"/>
          <w:color w:val="000000" w:themeColor="text1"/>
          <w:sz w:val="24"/>
          <w:szCs w:val="24"/>
        </w:rPr>
        <w:t xml:space="preserve"> noted that  a number of dogs who attended meets had bald patches which suggested rubbing against kennel bars either at the track or while being transported (Scottish Animal Welfare Commission Report on the welfare of greyhounds used for racing in Scotland’ February 2023 (</w:t>
      </w:r>
      <w:hyperlink r:id="rId16" w:history="1">
        <w:r w:rsidRPr="009C0F80">
          <w:rPr>
            <w:rStyle w:val="Hyperlink"/>
            <w:rFonts w:ascii="Arial" w:hAnsi="Arial" w:cs="Arial"/>
            <w:color w:val="000000" w:themeColor="text1"/>
            <w:sz w:val="24"/>
            <w:szCs w:val="24"/>
          </w:rPr>
          <w:t>https://www.parliament.scot/-/media/files/committees/rural-affairs-and-islands-committee/correspondence/2023/report-on-the-welfare-of-greyhounds-used-for-racing-in-scotland-sawc-february-2023.pdf</w:t>
        </w:r>
      </w:hyperlink>
      <w:r w:rsidRPr="009C0F80">
        <w:rPr>
          <w:rFonts w:ascii="Arial" w:hAnsi="Arial" w:cs="Arial"/>
          <w:color w:val="000000" w:themeColor="text1"/>
          <w:sz w:val="24"/>
          <w:szCs w:val="24"/>
        </w:rPr>
        <w:t xml:space="preserve">).  </w:t>
      </w:r>
    </w:p>
    <w:p w14:paraId="566A646D" w14:textId="6619CD45" w:rsidR="00713E93" w:rsidRPr="009C0F80" w:rsidRDefault="00612CA2"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 xml:space="preserve">Beyond the impact on individual dogs, the impact on animal welfare establishments should be considered. As we have already documented in </w:t>
      </w:r>
      <w:r w:rsidR="00A43030" w:rsidRPr="009C0F80">
        <w:rPr>
          <w:rFonts w:ascii="Arial" w:hAnsi="Arial" w:cs="Arial"/>
          <w:color w:val="000000" w:themeColor="text1"/>
          <w:sz w:val="24"/>
          <w:szCs w:val="24"/>
        </w:rPr>
        <w:t>our response to question</w:t>
      </w:r>
      <w:r w:rsidR="00E019F4" w:rsidRPr="009C0F80">
        <w:rPr>
          <w:rFonts w:ascii="Arial" w:hAnsi="Arial" w:cs="Arial"/>
          <w:color w:val="000000" w:themeColor="text1"/>
          <w:sz w:val="24"/>
          <w:szCs w:val="24"/>
        </w:rPr>
        <w:t xml:space="preserve"> one, Animal</w:t>
      </w:r>
      <w:r w:rsidRPr="009C0F80">
        <w:rPr>
          <w:rFonts w:ascii="Arial" w:hAnsi="Arial" w:cs="Arial"/>
          <w:color w:val="000000" w:themeColor="text1"/>
          <w:sz w:val="24"/>
          <w:szCs w:val="24"/>
        </w:rPr>
        <w:t xml:space="preserve"> Welfare Establishments across the UK are currently in crisis following the acquisition of dogs during the pandemic who were subsequently surrendered due to the resumption of onsite working coupled with the cost-of-living crisis. The racing industry is a significant additional burden on </w:t>
      </w:r>
      <w:r w:rsidR="00713E93" w:rsidRPr="009C0F80">
        <w:rPr>
          <w:rFonts w:ascii="Arial" w:hAnsi="Arial" w:cs="Arial"/>
          <w:color w:val="000000" w:themeColor="text1"/>
          <w:sz w:val="24"/>
          <w:szCs w:val="24"/>
        </w:rPr>
        <w:t xml:space="preserve">Welsh </w:t>
      </w:r>
      <w:r w:rsidRPr="009C0F80">
        <w:rPr>
          <w:rFonts w:ascii="Arial" w:hAnsi="Arial" w:cs="Arial"/>
          <w:color w:val="000000" w:themeColor="text1"/>
          <w:sz w:val="24"/>
          <w:szCs w:val="24"/>
        </w:rPr>
        <w:t xml:space="preserve">rescues, with an estimated two thirds of racing greyhounds entering Animal Welfare Establishments (Petitions Committee report, </w:t>
      </w:r>
      <w:r w:rsidRPr="009C0F80">
        <w:rPr>
          <w:rFonts w:ascii="Arial" w:hAnsi="Arial" w:cs="Arial"/>
          <w:i/>
          <w:iCs/>
          <w:color w:val="000000" w:themeColor="text1"/>
          <w:sz w:val="24"/>
          <w:szCs w:val="24"/>
        </w:rPr>
        <w:t xml:space="preserve">The Final </w:t>
      </w:r>
      <w:r w:rsidR="00187048" w:rsidRPr="009C0F80">
        <w:rPr>
          <w:rFonts w:ascii="Arial" w:hAnsi="Arial" w:cs="Arial"/>
          <w:i/>
          <w:iCs/>
          <w:color w:val="000000" w:themeColor="text1"/>
          <w:sz w:val="24"/>
          <w:szCs w:val="24"/>
        </w:rPr>
        <w:t>Bend</w:t>
      </w:r>
      <w:r w:rsidR="00187048" w:rsidRPr="009C0F80">
        <w:rPr>
          <w:rFonts w:ascii="Arial" w:hAnsi="Arial" w:cs="Arial"/>
          <w:color w:val="000000" w:themeColor="text1"/>
          <w:sz w:val="24"/>
          <w:szCs w:val="24"/>
        </w:rPr>
        <w:t>, December</w:t>
      </w:r>
      <w:r w:rsidRPr="009C0F80">
        <w:rPr>
          <w:rFonts w:ascii="Arial" w:hAnsi="Arial" w:cs="Arial"/>
          <w:color w:val="000000" w:themeColor="text1"/>
          <w:sz w:val="24"/>
          <w:szCs w:val="24"/>
        </w:rPr>
        <w:t xml:space="preserve"> 2022 </w:t>
      </w:r>
      <w:hyperlink r:id="rId17" w:history="1">
        <w:r w:rsidR="00AA60C1" w:rsidRPr="009C0F80">
          <w:rPr>
            <w:rStyle w:val="Hyperlink"/>
            <w:rFonts w:ascii="Arial" w:hAnsi="Arial" w:cs="Arial"/>
            <w:color w:val="000000" w:themeColor="text1"/>
            <w:sz w:val="24"/>
            <w:szCs w:val="24"/>
          </w:rPr>
          <w:t>https://senedd.wales/media/leyh4d3l/cr-ld15555-e.pdf</w:t>
        </w:r>
      </w:hyperlink>
      <w:r w:rsidRPr="009C0F80">
        <w:rPr>
          <w:rFonts w:ascii="Arial" w:hAnsi="Arial" w:cs="Arial"/>
          <w:color w:val="000000" w:themeColor="text1"/>
          <w:sz w:val="24"/>
          <w:szCs w:val="24"/>
        </w:rPr>
        <w:t xml:space="preserve">). </w:t>
      </w:r>
      <w:r w:rsidR="00AA60C1" w:rsidRPr="009C0F80">
        <w:rPr>
          <w:rFonts w:ascii="Arial" w:hAnsi="Arial" w:cs="Arial"/>
          <w:color w:val="000000" w:themeColor="text1"/>
          <w:sz w:val="24"/>
          <w:szCs w:val="24"/>
        </w:rPr>
        <w:t xml:space="preserve">Notwithstanding national lockdowns over 2020-2021, between April 2018 and </w:t>
      </w:r>
      <w:r w:rsidR="00791CB4" w:rsidRPr="009C0F80">
        <w:rPr>
          <w:rFonts w:ascii="Arial" w:hAnsi="Arial" w:cs="Arial"/>
          <w:color w:val="000000" w:themeColor="text1"/>
          <w:sz w:val="24"/>
          <w:szCs w:val="24"/>
        </w:rPr>
        <w:t xml:space="preserve">March </w:t>
      </w:r>
      <w:r w:rsidR="00AA60C1" w:rsidRPr="009C0F80">
        <w:rPr>
          <w:rFonts w:ascii="Arial" w:hAnsi="Arial" w:cs="Arial"/>
          <w:color w:val="000000" w:themeColor="text1"/>
          <w:sz w:val="24"/>
          <w:szCs w:val="24"/>
        </w:rPr>
        <w:t xml:space="preserve">2022 Hope </w:t>
      </w:r>
      <w:r w:rsidR="00E155A2">
        <w:rPr>
          <w:rFonts w:ascii="Arial" w:hAnsi="Arial" w:cs="Arial"/>
          <w:color w:val="000000" w:themeColor="text1"/>
          <w:sz w:val="24"/>
          <w:szCs w:val="24"/>
        </w:rPr>
        <w:t>R</w:t>
      </w:r>
      <w:r w:rsidR="00AA60C1" w:rsidRPr="009C0F80">
        <w:rPr>
          <w:rFonts w:ascii="Arial" w:hAnsi="Arial" w:cs="Arial"/>
          <w:color w:val="000000" w:themeColor="text1"/>
          <w:sz w:val="24"/>
          <w:szCs w:val="24"/>
        </w:rPr>
        <w:t xml:space="preserve">escue alone took 200 surplus greyhounds, 40 of whom were injured thus exacerbating the intolerable burden on rescues in Wales. </w:t>
      </w:r>
    </w:p>
    <w:p w14:paraId="1438BA91" w14:textId="12777E71" w:rsidR="00E019F4" w:rsidRPr="009C0F80" w:rsidRDefault="00AA60C1"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 xml:space="preserve">We would also encourage ministers to engage with Welsh general and breed specific rescues regarding how they can be best supported to assist with and manage rehoming processes (e.g. Greyhound Rescue Wales) and with other key stakeholders, such as the Greyhound Forum, which can offer evidence-based input. Anecdotally we have been told that while there is a willingness amongst Welsh rescues to work with trainers and tracks to facilitate the rehoming of racing dogs. </w:t>
      </w:r>
      <w:r w:rsidR="00E019F4" w:rsidRPr="009C0F80">
        <w:rPr>
          <w:rFonts w:ascii="Arial" w:hAnsi="Arial" w:cs="Arial"/>
          <w:color w:val="000000" w:themeColor="text1"/>
          <w:sz w:val="24"/>
          <w:szCs w:val="24"/>
        </w:rPr>
        <w:t xml:space="preserve">It was </w:t>
      </w:r>
      <w:r w:rsidR="009B2E54" w:rsidRPr="009C0F80">
        <w:rPr>
          <w:rFonts w:ascii="Arial" w:hAnsi="Arial" w:cs="Arial"/>
          <w:color w:val="000000" w:themeColor="text1"/>
          <w:sz w:val="24"/>
          <w:szCs w:val="24"/>
        </w:rPr>
        <w:t xml:space="preserve">also </w:t>
      </w:r>
      <w:r w:rsidR="00E019F4" w:rsidRPr="009C0F80">
        <w:rPr>
          <w:rFonts w:ascii="Arial" w:hAnsi="Arial" w:cs="Arial"/>
          <w:color w:val="000000" w:themeColor="text1"/>
          <w:sz w:val="24"/>
          <w:szCs w:val="24"/>
        </w:rPr>
        <w:t>noted that</w:t>
      </w:r>
      <w:r w:rsidR="006A2DC0" w:rsidRPr="009C0F80">
        <w:rPr>
          <w:rFonts w:ascii="Arial" w:hAnsi="Arial" w:cs="Arial"/>
          <w:color w:val="000000" w:themeColor="text1"/>
          <w:sz w:val="24"/>
          <w:szCs w:val="24"/>
        </w:rPr>
        <w:t xml:space="preserve"> while this didn’t drive up welfare standards across the sector as </w:t>
      </w:r>
      <w:r w:rsidR="00301F89" w:rsidRPr="009C0F80">
        <w:rPr>
          <w:rFonts w:ascii="Arial" w:hAnsi="Arial" w:cs="Arial"/>
          <w:color w:val="000000" w:themeColor="text1"/>
          <w:sz w:val="24"/>
          <w:szCs w:val="24"/>
        </w:rPr>
        <w:t>envisioned, the</w:t>
      </w:r>
      <w:r w:rsidR="007E1485" w:rsidRPr="009C0F80">
        <w:rPr>
          <w:rFonts w:ascii="Arial" w:hAnsi="Arial" w:cs="Arial"/>
          <w:color w:val="000000" w:themeColor="text1"/>
          <w:sz w:val="24"/>
          <w:szCs w:val="24"/>
        </w:rPr>
        <w:t xml:space="preserve"> AWNW</w:t>
      </w:r>
      <w:r w:rsidR="00E019F4" w:rsidRPr="009C0F80">
        <w:rPr>
          <w:rFonts w:ascii="Arial" w:hAnsi="Arial" w:cs="Arial"/>
          <w:color w:val="000000" w:themeColor="text1"/>
          <w:sz w:val="24"/>
          <w:szCs w:val="24"/>
        </w:rPr>
        <w:t xml:space="preserve"> Welsh voluntary code of </w:t>
      </w:r>
      <w:r w:rsidR="00E019F4" w:rsidRPr="009C0F80">
        <w:rPr>
          <w:rFonts w:ascii="Arial" w:hAnsi="Arial" w:cs="Arial"/>
          <w:color w:val="000000" w:themeColor="text1"/>
          <w:sz w:val="24"/>
          <w:szCs w:val="24"/>
        </w:rPr>
        <w:lastRenderedPageBreak/>
        <w:t>practice on</w:t>
      </w:r>
      <w:r w:rsidR="007E1485" w:rsidRPr="009C0F80">
        <w:rPr>
          <w:rFonts w:ascii="Arial" w:hAnsi="Arial" w:cs="Arial"/>
          <w:color w:val="000000" w:themeColor="text1"/>
          <w:sz w:val="24"/>
          <w:szCs w:val="24"/>
        </w:rPr>
        <w:t xml:space="preserve"> the welfare of racing </w:t>
      </w:r>
      <w:r w:rsidR="00E019F4" w:rsidRPr="009C0F80">
        <w:rPr>
          <w:rFonts w:ascii="Arial" w:hAnsi="Arial" w:cs="Arial"/>
          <w:color w:val="000000" w:themeColor="text1"/>
          <w:sz w:val="24"/>
          <w:szCs w:val="24"/>
        </w:rPr>
        <w:t>greyhound</w:t>
      </w:r>
      <w:r w:rsidR="007E1485" w:rsidRPr="009C0F80">
        <w:rPr>
          <w:rFonts w:ascii="Arial" w:hAnsi="Arial" w:cs="Arial"/>
          <w:color w:val="000000" w:themeColor="text1"/>
          <w:sz w:val="24"/>
          <w:szCs w:val="24"/>
        </w:rPr>
        <w:t>s (https://www.gov.wales/welfare-racing-greyhounds-voluntary-code-practice)</w:t>
      </w:r>
      <w:r w:rsidR="00E019F4" w:rsidRPr="009C0F80">
        <w:rPr>
          <w:rFonts w:ascii="Arial" w:hAnsi="Arial" w:cs="Arial"/>
          <w:color w:val="000000" w:themeColor="text1"/>
          <w:sz w:val="24"/>
          <w:szCs w:val="24"/>
        </w:rPr>
        <w:t xml:space="preserve"> </w:t>
      </w:r>
      <w:r w:rsidR="006A2DC0" w:rsidRPr="009C0F80">
        <w:rPr>
          <w:rFonts w:ascii="Arial" w:hAnsi="Arial" w:cs="Arial"/>
          <w:color w:val="000000" w:themeColor="text1"/>
          <w:sz w:val="24"/>
          <w:szCs w:val="24"/>
        </w:rPr>
        <w:t xml:space="preserve">did </w:t>
      </w:r>
      <w:r w:rsidR="00E019F4" w:rsidRPr="009C0F80">
        <w:rPr>
          <w:rFonts w:ascii="Arial" w:hAnsi="Arial" w:cs="Arial"/>
          <w:color w:val="000000" w:themeColor="text1"/>
          <w:sz w:val="24"/>
          <w:szCs w:val="24"/>
        </w:rPr>
        <w:t>improve the relationship between greyhound organisations in Wales</w:t>
      </w:r>
      <w:r w:rsidR="006A2DC0" w:rsidRPr="009C0F80">
        <w:rPr>
          <w:rFonts w:ascii="Arial" w:hAnsi="Arial" w:cs="Arial"/>
          <w:color w:val="000000" w:themeColor="text1"/>
          <w:sz w:val="24"/>
          <w:szCs w:val="24"/>
        </w:rPr>
        <w:t>;</w:t>
      </w:r>
      <w:r w:rsidR="00E019F4" w:rsidRPr="009C0F80">
        <w:rPr>
          <w:rFonts w:ascii="Arial" w:hAnsi="Arial" w:cs="Arial"/>
          <w:color w:val="000000" w:themeColor="text1"/>
          <w:sz w:val="24"/>
          <w:szCs w:val="24"/>
        </w:rPr>
        <w:t xml:space="preserve"> rescues working together will be critical to rehoming all dogs following a ban. </w:t>
      </w:r>
    </w:p>
    <w:p w14:paraId="2FDA6795" w14:textId="77777777" w:rsidR="00167392" w:rsidRDefault="00E019F4" w:rsidP="00C50DBE">
      <w:pPr>
        <w:shd w:val="clear" w:color="auto" w:fill="FFFFFF"/>
        <w:spacing w:before="100" w:beforeAutospacing="1" w:after="100" w:afterAutospacing="1"/>
        <w:ind w:left="-426"/>
        <w:rPr>
          <w:rFonts w:ascii="Arial" w:hAnsi="Arial" w:cs="Arial"/>
          <w:color w:val="000000" w:themeColor="text1"/>
          <w:sz w:val="24"/>
          <w:szCs w:val="24"/>
        </w:rPr>
      </w:pPr>
      <w:r w:rsidRPr="009C0F80">
        <w:rPr>
          <w:rFonts w:ascii="Arial" w:hAnsi="Arial" w:cs="Arial"/>
          <w:color w:val="000000" w:themeColor="text1"/>
          <w:sz w:val="24"/>
          <w:szCs w:val="24"/>
        </w:rPr>
        <w:t xml:space="preserve">Contrary to  claims that many racing greyhounds live as companion animals between races, GAL report that the majority of dogs who have been involved in racing (whether kept in a kennel or home) enter their care in poor health; underweight, infested with fleas and worms, with dental problems and with no veterinary records (Scottish Animal Welfare Commission Report on the welfare of greyhounds used for racing in Scotland’ February 2023 https://www.parliament.scot/-/media/files/committees/rural-affairs-and-islands-committee/correspondence/2023/report-on-the-welfare-of-greyhounds-used-for-racing-in-scotland-sawc-february-2023.pdf). The lack of socialisation of racing dogs may also result in behavioural issues, which typically make the dogs harder for general rescues to </w:t>
      </w:r>
      <w:r w:rsidR="009B2E54" w:rsidRPr="009C0F80">
        <w:rPr>
          <w:rFonts w:ascii="Arial" w:hAnsi="Arial" w:cs="Arial"/>
          <w:color w:val="000000" w:themeColor="text1"/>
          <w:sz w:val="24"/>
          <w:szCs w:val="24"/>
        </w:rPr>
        <w:t>rehome,</w:t>
      </w:r>
      <w:r w:rsidRPr="009C0F80">
        <w:rPr>
          <w:rFonts w:ascii="Arial" w:hAnsi="Arial" w:cs="Arial"/>
          <w:color w:val="000000" w:themeColor="text1"/>
          <w:sz w:val="24"/>
          <w:szCs w:val="24"/>
        </w:rPr>
        <w:t xml:space="preserve"> increasing the burden on breed specific rescues.</w:t>
      </w:r>
    </w:p>
    <w:p w14:paraId="2AC6F179" w14:textId="58E6F88F" w:rsidR="002C2D3F" w:rsidRDefault="00E019F4" w:rsidP="00C50DBE">
      <w:pPr>
        <w:shd w:val="clear" w:color="auto" w:fill="FFFFFF"/>
        <w:spacing w:before="100" w:beforeAutospacing="1" w:after="100" w:afterAutospacing="1"/>
        <w:ind w:left="-426"/>
        <w:rPr>
          <w:rFonts w:ascii="Arial" w:hAnsi="Arial" w:cs="Arial"/>
          <w:b/>
          <w:bCs/>
          <w:color w:val="000000" w:themeColor="text1"/>
          <w:sz w:val="24"/>
          <w:szCs w:val="24"/>
        </w:rPr>
      </w:pPr>
      <w:r w:rsidRPr="009C0F80">
        <w:rPr>
          <w:rFonts w:ascii="Arial" w:hAnsi="Arial" w:cs="Arial"/>
          <w:color w:val="000000" w:themeColor="text1"/>
          <w:sz w:val="24"/>
          <w:szCs w:val="24"/>
        </w:rPr>
        <w:t xml:space="preserve"> </w:t>
      </w:r>
      <w:r w:rsidR="002C2D3F">
        <w:rPr>
          <w:rFonts w:ascii="Arial" w:hAnsi="Arial" w:cs="Arial"/>
          <w:b/>
          <w:bCs/>
          <w:color w:val="000000" w:themeColor="text1"/>
          <w:sz w:val="24"/>
          <w:szCs w:val="24"/>
        </w:rPr>
        <w:t xml:space="preserve">Question 6: We would value your view on the effects that any of the proposed changes would have on the Welsh language, specifically on opportunities for people to use Welsh and on treating the Welsh language no less favourably than English. What effects do you think there would be? How could positive effects be increased, or negative effects be mitigated? </w:t>
      </w:r>
    </w:p>
    <w:p w14:paraId="2F5743F2" w14:textId="5FF73C08" w:rsidR="002C2D3F" w:rsidRDefault="002C2D3F" w:rsidP="00C50DBE">
      <w:pPr>
        <w:shd w:val="clear" w:color="auto" w:fill="FFFFFF"/>
        <w:spacing w:before="100" w:beforeAutospacing="1" w:after="100" w:afterAutospacing="1"/>
        <w:ind w:left="-426"/>
        <w:rPr>
          <w:rFonts w:ascii="Arial" w:hAnsi="Arial" w:cs="Arial"/>
          <w:color w:val="000000" w:themeColor="text1"/>
          <w:sz w:val="24"/>
          <w:szCs w:val="24"/>
        </w:rPr>
      </w:pPr>
      <w:r w:rsidRPr="002C2D3F">
        <w:rPr>
          <w:rFonts w:ascii="Arial" w:hAnsi="Arial" w:cs="Arial"/>
          <w:color w:val="000000" w:themeColor="text1"/>
          <w:sz w:val="24"/>
          <w:szCs w:val="24"/>
        </w:rPr>
        <w:t>We have no expertise to advise regarding this</w:t>
      </w:r>
      <w:r>
        <w:rPr>
          <w:rFonts w:ascii="Arial" w:hAnsi="Arial" w:cs="Arial"/>
          <w:color w:val="000000" w:themeColor="text1"/>
          <w:sz w:val="24"/>
          <w:szCs w:val="24"/>
        </w:rPr>
        <w:t xml:space="preserve"> but cannot foresee any detrimental impact. </w:t>
      </w:r>
    </w:p>
    <w:p w14:paraId="655405FC" w14:textId="1CC3FF60" w:rsidR="002C2D3F" w:rsidRDefault="002C2D3F" w:rsidP="00C50DBE">
      <w:pPr>
        <w:shd w:val="clear" w:color="auto" w:fill="FFFFFF"/>
        <w:spacing w:before="100" w:beforeAutospacing="1" w:after="100" w:afterAutospacing="1"/>
        <w:ind w:left="-426"/>
        <w:rPr>
          <w:rFonts w:ascii="Arial" w:hAnsi="Arial" w:cs="Arial"/>
          <w:color w:val="000000" w:themeColor="text1"/>
          <w:sz w:val="24"/>
          <w:szCs w:val="24"/>
        </w:rPr>
      </w:pPr>
      <w:r w:rsidRPr="002C2D3F">
        <w:rPr>
          <w:rFonts w:ascii="Arial" w:hAnsi="Arial" w:cs="Arial"/>
          <w:b/>
          <w:bCs/>
          <w:color w:val="000000" w:themeColor="text1"/>
          <w:sz w:val="24"/>
          <w:szCs w:val="24"/>
        </w:rPr>
        <w:t>Question 7. Please also explain how you believe any of these changes could be formulated or changed so as to have positive effects or increased positive effect on opportunities for people to use the Welsh language and on treating the Welsh language no less favourably than the English language</w:t>
      </w:r>
      <w:r w:rsidR="0049692C">
        <w:rPr>
          <w:rFonts w:ascii="Arial" w:hAnsi="Arial" w:cs="Arial"/>
          <w:b/>
          <w:bCs/>
          <w:color w:val="000000" w:themeColor="text1"/>
          <w:sz w:val="24"/>
          <w:szCs w:val="24"/>
        </w:rPr>
        <w:t>.</w:t>
      </w:r>
    </w:p>
    <w:p w14:paraId="35A6DD33" w14:textId="77777777" w:rsidR="0049692C" w:rsidRDefault="0049692C" w:rsidP="00C50DBE">
      <w:pPr>
        <w:shd w:val="clear" w:color="auto" w:fill="FFFFFF"/>
        <w:spacing w:before="100" w:beforeAutospacing="1" w:after="100" w:afterAutospacing="1"/>
        <w:ind w:left="-426"/>
        <w:rPr>
          <w:rFonts w:ascii="Arial" w:hAnsi="Arial" w:cs="Arial"/>
          <w:color w:val="000000" w:themeColor="text1"/>
          <w:sz w:val="24"/>
          <w:szCs w:val="24"/>
        </w:rPr>
      </w:pPr>
    </w:p>
    <w:p w14:paraId="4D2BCD6C" w14:textId="6F0FED81" w:rsidR="0049692C" w:rsidRDefault="0049692C" w:rsidP="00C50DBE">
      <w:pPr>
        <w:shd w:val="clear" w:color="auto" w:fill="FFFFFF"/>
        <w:spacing w:before="100" w:beforeAutospacing="1" w:after="100" w:afterAutospacing="1"/>
        <w:ind w:left="-426"/>
        <w:rPr>
          <w:rFonts w:ascii="Arial" w:hAnsi="Arial" w:cs="Arial"/>
          <w:color w:val="000000" w:themeColor="text1"/>
          <w:sz w:val="24"/>
          <w:szCs w:val="24"/>
        </w:rPr>
      </w:pPr>
      <w:r>
        <w:rPr>
          <w:rFonts w:ascii="Arial" w:hAnsi="Arial" w:cs="Arial"/>
          <w:color w:val="000000" w:themeColor="text1"/>
          <w:sz w:val="24"/>
          <w:szCs w:val="24"/>
        </w:rPr>
        <w:t xml:space="preserve">We have no expertise to advise re the above. </w:t>
      </w:r>
    </w:p>
    <w:p w14:paraId="07C47143" w14:textId="08A7F94C" w:rsidR="006C429F" w:rsidRPr="009C0F80" w:rsidRDefault="006C429F" w:rsidP="00C50DBE">
      <w:pPr>
        <w:ind w:left="-426"/>
        <w:rPr>
          <w:rFonts w:ascii="Arial" w:hAnsi="Arial" w:cs="Arial"/>
          <w:color w:val="000000" w:themeColor="text1"/>
          <w:sz w:val="24"/>
          <w:szCs w:val="24"/>
        </w:rPr>
      </w:pPr>
    </w:p>
    <w:p w14:paraId="647653DC" w14:textId="77850C1B" w:rsidR="006C429F" w:rsidRPr="009C0F80" w:rsidRDefault="006C429F" w:rsidP="00C50DBE">
      <w:pPr>
        <w:ind w:left="-426"/>
        <w:rPr>
          <w:rFonts w:ascii="Arial" w:hAnsi="Arial" w:cs="Arial"/>
          <w:b/>
          <w:color w:val="000000" w:themeColor="text1"/>
          <w:sz w:val="24"/>
          <w:szCs w:val="24"/>
        </w:rPr>
      </w:pPr>
      <w:r w:rsidRPr="009C0F80">
        <w:rPr>
          <w:rFonts w:ascii="Arial" w:hAnsi="Arial" w:cs="Arial"/>
          <w:b/>
          <w:color w:val="000000" w:themeColor="text1"/>
          <w:sz w:val="24"/>
          <w:szCs w:val="24"/>
        </w:rPr>
        <w:t>Question 8</w:t>
      </w:r>
      <w:r w:rsidR="0049692C">
        <w:rPr>
          <w:rFonts w:ascii="Arial" w:hAnsi="Arial" w:cs="Arial"/>
          <w:b/>
          <w:color w:val="000000" w:themeColor="text1"/>
          <w:sz w:val="24"/>
          <w:szCs w:val="24"/>
        </w:rPr>
        <w:t>.</w:t>
      </w:r>
      <w:r w:rsidRPr="009C0F80">
        <w:rPr>
          <w:rFonts w:ascii="Arial" w:hAnsi="Arial" w:cs="Arial"/>
          <w:b/>
          <w:color w:val="000000" w:themeColor="text1"/>
          <w:sz w:val="24"/>
          <w:szCs w:val="24"/>
        </w:rPr>
        <w:t xml:space="preserve"> </w:t>
      </w:r>
      <w:r w:rsidR="0049692C">
        <w:rPr>
          <w:rFonts w:ascii="Arial" w:hAnsi="Arial" w:cs="Arial"/>
          <w:b/>
          <w:color w:val="000000" w:themeColor="text1"/>
          <w:sz w:val="24"/>
          <w:szCs w:val="24"/>
        </w:rPr>
        <w:t xml:space="preserve">We have outlined the issues we are considering with regard to licencing of animal establishments, activities and exhibits and considering future regulation of dog racing and have asked you to give specific answers to our questions above. If you have any further comments you would like to make on these issues, please enter in the text box below: </w:t>
      </w:r>
    </w:p>
    <w:p w14:paraId="1E102FF6" w14:textId="428C8205" w:rsidR="00E975EB" w:rsidRPr="009C0F80" w:rsidRDefault="002F241F" w:rsidP="00C50DBE">
      <w:pPr>
        <w:ind w:left="-426"/>
        <w:rPr>
          <w:rFonts w:ascii="Arial" w:hAnsi="Arial" w:cs="Arial"/>
          <w:color w:val="000000" w:themeColor="text1"/>
          <w:sz w:val="24"/>
          <w:szCs w:val="24"/>
        </w:rPr>
      </w:pPr>
      <w:r>
        <w:rPr>
          <w:rFonts w:ascii="Arial" w:hAnsi="Arial" w:cs="Arial"/>
          <w:color w:val="000000" w:themeColor="text1"/>
          <w:sz w:val="24"/>
          <w:szCs w:val="24"/>
        </w:rPr>
        <w:t>W</w:t>
      </w:r>
      <w:r w:rsidR="00830002" w:rsidRPr="009C0F80">
        <w:rPr>
          <w:rFonts w:ascii="Arial" w:hAnsi="Arial" w:cs="Arial"/>
          <w:color w:val="000000" w:themeColor="text1"/>
          <w:sz w:val="24"/>
          <w:szCs w:val="24"/>
        </w:rPr>
        <w:t xml:space="preserve">e would encourage </w:t>
      </w:r>
      <w:r w:rsidR="00301F89" w:rsidRPr="009C0F80">
        <w:rPr>
          <w:rFonts w:ascii="Arial" w:hAnsi="Arial" w:cs="Arial"/>
          <w:color w:val="000000" w:themeColor="text1"/>
          <w:sz w:val="24"/>
          <w:szCs w:val="24"/>
        </w:rPr>
        <w:t>you</w:t>
      </w:r>
      <w:r w:rsidR="0049692C">
        <w:rPr>
          <w:rFonts w:ascii="Arial" w:hAnsi="Arial" w:cs="Arial"/>
          <w:color w:val="000000" w:themeColor="text1"/>
          <w:sz w:val="24"/>
          <w:szCs w:val="24"/>
        </w:rPr>
        <w:t xml:space="preserve"> to </w:t>
      </w:r>
      <w:r w:rsidR="00830002" w:rsidRPr="009C0F80">
        <w:rPr>
          <w:rFonts w:ascii="Arial" w:hAnsi="Arial" w:cs="Arial"/>
          <w:color w:val="000000" w:themeColor="text1"/>
          <w:sz w:val="24"/>
          <w:szCs w:val="24"/>
        </w:rPr>
        <w:t>follow Scotland</w:t>
      </w:r>
      <w:r w:rsidR="0049692C">
        <w:rPr>
          <w:rFonts w:ascii="Arial" w:hAnsi="Arial" w:cs="Arial"/>
          <w:color w:val="000000" w:themeColor="text1"/>
          <w:sz w:val="24"/>
          <w:szCs w:val="24"/>
        </w:rPr>
        <w:t>’s example</w:t>
      </w:r>
      <w:r>
        <w:rPr>
          <w:rFonts w:ascii="Arial" w:hAnsi="Arial" w:cs="Arial"/>
          <w:color w:val="000000" w:themeColor="text1"/>
          <w:sz w:val="24"/>
          <w:szCs w:val="24"/>
        </w:rPr>
        <w:t xml:space="preserve"> (Scottish Government consultation of Licencing of Activities involving Animals, deadline 26</w:t>
      </w:r>
      <w:r w:rsidRPr="002F241F">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September 2023) </w:t>
      </w:r>
      <w:r w:rsidR="0049692C">
        <w:rPr>
          <w:rFonts w:ascii="Arial" w:hAnsi="Arial" w:cs="Arial"/>
          <w:color w:val="000000" w:themeColor="text1"/>
          <w:sz w:val="24"/>
          <w:szCs w:val="24"/>
        </w:rPr>
        <w:t xml:space="preserve"> and</w:t>
      </w:r>
      <w:r w:rsidR="006C429F" w:rsidRPr="009C0F80">
        <w:rPr>
          <w:rFonts w:ascii="Arial" w:hAnsi="Arial" w:cs="Arial"/>
          <w:color w:val="000000" w:themeColor="text1"/>
          <w:sz w:val="24"/>
          <w:szCs w:val="24"/>
        </w:rPr>
        <w:t xml:space="preserve"> include canine fertility clinics in what is clearly intended to be a comprehensive review of </w:t>
      </w:r>
      <w:r w:rsidR="00E975EB" w:rsidRPr="009C0F80">
        <w:rPr>
          <w:rFonts w:ascii="Arial" w:hAnsi="Arial" w:cs="Arial"/>
          <w:color w:val="000000" w:themeColor="text1"/>
          <w:sz w:val="24"/>
          <w:szCs w:val="24"/>
        </w:rPr>
        <w:t xml:space="preserve">services pertaining to </w:t>
      </w:r>
      <w:r w:rsidR="006C429F" w:rsidRPr="009C0F80">
        <w:rPr>
          <w:rFonts w:ascii="Arial" w:hAnsi="Arial" w:cs="Arial"/>
          <w:color w:val="000000" w:themeColor="text1"/>
          <w:sz w:val="24"/>
          <w:szCs w:val="24"/>
        </w:rPr>
        <w:t xml:space="preserve">animal welfare in </w:t>
      </w:r>
      <w:r w:rsidR="00E975EB" w:rsidRPr="009C0F80">
        <w:rPr>
          <w:rFonts w:ascii="Arial" w:hAnsi="Arial" w:cs="Arial"/>
          <w:color w:val="000000" w:themeColor="text1"/>
          <w:sz w:val="24"/>
          <w:szCs w:val="24"/>
        </w:rPr>
        <w:t>W</w:t>
      </w:r>
      <w:r w:rsidR="006C429F" w:rsidRPr="009C0F80">
        <w:rPr>
          <w:rFonts w:ascii="Arial" w:hAnsi="Arial" w:cs="Arial"/>
          <w:color w:val="000000" w:themeColor="text1"/>
          <w:sz w:val="24"/>
          <w:szCs w:val="24"/>
        </w:rPr>
        <w:t>ale</w:t>
      </w:r>
      <w:r>
        <w:rPr>
          <w:rFonts w:ascii="Arial" w:hAnsi="Arial" w:cs="Arial"/>
          <w:color w:val="000000" w:themeColor="text1"/>
          <w:sz w:val="24"/>
          <w:szCs w:val="24"/>
        </w:rPr>
        <w:t>s</w:t>
      </w:r>
      <w:r w:rsidR="006C429F" w:rsidRPr="009C0F80">
        <w:rPr>
          <w:rFonts w:ascii="Arial" w:hAnsi="Arial" w:cs="Arial"/>
          <w:color w:val="000000" w:themeColor="text1"/>
          <w:sz w:val="24"/>
          <w:szCs w:val="24"/>
        </w:rPr>
        <w:t xml:space="preserve">. </w:t>
      </w:r>
    </w:p>
    <w:p w14:paraId="3F81D4C1" w14:textId="0DB0EA79" w:rsidR="006C429F" w:rsidRPr="009C0F80" w:rsidRDefault="00E975EB"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lastRenderedPageBreak/>
        <w:t>W</w:t>
      </w:r>
      <w:r w:rsidR="006C429F" w:rsidRPr="009C0F80">
        <w:rPr>
          <w:rFonts w:ascii="Arial" w:hAnsi="Arial" w:cs="Arial"/>
          <w:color w:val="000000" w:themeColor="text1"/>
          <w:sz w:val="24"/>
          <w:szCs w:val="24"/>
        </w:rPr>
        <w:t xml:space="preserve">e suggest that these clinics be banned in </w:t>
      </w:r>
      <w:r w:rsidRPr="009C0F80">
        <w:rPr>
          <w:rFonts w:ascii="Arial" w:hAnsi="Arial" w:cs="Arial"/>
          <w:color w:val="000000" w:themeColor="text1"/>
          <w:sz w:val="24"/>
          <w:szCs w:val="24"/>
        </w:rPr>
        <w:t>Wales</w:t>
      </w:r>
      <w:r w:rsidR="006C429F" w:rsidRPr="009C0F80">
        <w:rPr>
          <w:rFonts w:ascii="Arial" w:hAnsi="Arial" w:cs="Arial"/>
          <w:color w:val="000000" w:themeColor="text1"/>
          <w:sz w:val="24"/>
          <w:szCs w:val="24"/>
        </w:rPr>
        <w:t xml:space="preserve">. In our view these clinics do not offer any desirable or necessary services. Since licencing any activity serves to legitimise it, to licence canine fertility clinics would entail acceptance that they have a place in </w:t>
      </w:r>
      <w:r w:rsidR="00F2113B">
        <w:rPr>
          <w:rFonts w:ascii="Arial" w:hAnsi="Arial" w:cs="Arial"/>
          <w:color w:val="000000" w:themeColor="text1"/>
          <w:sz w:val="24"/>
          <w:szCs w:val="24"/>
        </w:rPr>
        <w:t>Welsh</w:t>
      </w:r>
      <w:r w:rsidR="006C429F" w:rsidRPr="009C0F80">
        <w:rPr>
          <w:rFonts w:ascii="Arial" w:hAnsi="Arial" w:cs="Arial"/>
          <w:color w:val="000000" w:themeColor="text1"/>
          <w:sz w:val="24"/>
          <w:szCs w:val="24"/>
        </w:rPr>
        <w:t xml:space="preserve"> society.  While genetic screening and artificial insemination may be desirable in a relatively small number of cases (e.g. to promote the welfare of a certain breeding line), this is not what these clinics are doing. Rather they are breeding brachycephalic dogs with numerous physical characteristics which are detrimental to their health and wellbeing (</w:t>
      </w:r>
      <w:r w:rsidR="006C429F" w:rsidRPr="009C0F80">
        <w:rPr>
          <w:rFonts w:ascii="Arial" w:hAnsi="Arial" w:cs="Arial"/>
          <w:color w:val="000000" w:themeColor="text1"/>
          <w:sz w:val="24"/>
          <w:szCs w:val="24"/>
          <w:shd w:val="clear" w:color="auto" w:fill="FFFFFF"/>
        </w:rPr>
        <w:t xml:space="preserve">Packer R, O'Neill D, Fletcher F, Farnworth M. (2019) ‘Great expectations, inconvenient truths, and the paradoxes of the dog-owner relationship for owners of brachycephalic dogs’. </w:t>
      </w:r>
      <w:proofErr w:type="spellStart"/>
      <w:r w:rsidR="006C429F" w:rsidRPr="009C0F80">
        <w:rPr>
          <w:rFonts w:ascii="Arial" w:hAnsi="Arial" w:cs="Arial"/>
          <w:i/>
          <w:iCs/>
          <w:color w:val="000000" w:themeColor="text1"/>
          <w:sz w:val="24"/>
          <w:szCs w:val="24"/>
          <w:shd w:val="clear" w:color="auto" w:fill="FFFFFF"/>
        </w:rPr>
        <w:t>PLoS</w:t>
      </w:r>
      <w:proofErr w:type="spellEnd"/>
      <w:r w:rsidR="006C429F" w:rsidRPr="009C0F80">
        <w:rPr>
          <w:rFonts w:ascii="Arial" w:hAnsi="Arial" w:cs="Arial"/>
          <w:i/>
          <w:iCs/>
          <w:color w:val="000000" w:themeColor="text1"/>
          <w:sz w:val="24"/>
          <w:szCs w:val="24"/>
          <w:shd w:val="clear" w:color="auto" w:fill="FFFFFF"/>
        </w:rPr>
        <w:t xml:space="preserve"> One</w:t>
      </w:r>
      <w:r w:rsidR="006C429F" w:rsidRPr="009C0F80">
        <w:rPr>
          <w:rFonts w:ascii="Arial" w:hAnsi="Arial" w:cs="Arial"/>
          <w:color w:val="000000" w:themeColor="text1"/>
          <w:sz w:val="24"/>
          <w:szCs w:val="24"/>
          <w:shd w:val="clear" w:color="auto" w:fill="FFFFFF"/>
        </w:rPr>
        <w:t xml:space="preserve">, Jul 19;14(7)). </w:t>
      </w:r>
      <w:r w:rsidR="006C429F" w:rsidRPr="009C0F80">
        <w:rPr>
          <w:rFonts w:ascii="Arial" w:hAnsi="Arial" w:cs="Arial"/>
          <w:color w:val="000000" w:themeColor="text1"/>
          <w:sz w:val="24"/>
          <w:szCs w:val="24"/>
        </w:rPr>
        <w:t xml:space="preserve">Therefore, in our view genuine screening services should be offered only as part of mainstream veterinary practice and be strictly monitored by the RCVS. </w:t>
      </w:r>
    </w:p>
    <w:p w14:paraId="72CBC6A7" w14:textId="275DB50B" w:rsidR="006C429F" w:rsidRPr="009C0F80" w:rsidRDefault="006C429F" w:rsidP="00C50DBE">
      <w:pPr>
        <w:pStyle w:val="NormalWeb"/>
        <w:shd w:val="clear" w:color="auto" w:fill="FFFFFF"/>
        <w:spacing w:after="300" w:afterAutospacing="0"/>
        <w:ind w:left="-426"/>
        <w:rPr>
          <w:rFonts w:ascii="Arial" w:hAnsi="Arial" w:cs="Arial"/>
          <w:color w:val="000000" w:themeColor="text1"/>
        </w:rPr>
      </w:pPr>
      <w:r w:rsidRPr="009C0F80">
        <w:rPr>
          <w:rFonts w:ascii="Arial" w:hAnsi="Arial" w:cs="Arial"/>
          <w:color w:val="000000" w:themeColor="text1"/>
        </w:rPr>
        <w:t xml:space="preserve">However, it needs to be acknowledged that there is a crisis in the UK veterinary profession. There is a chronic shortage of vets attributable to the increase in pet ownership and heavier caseloads. Brexit and the legacy of the Covid 19 pandemic (see Webb A (2022) Staff shortages leave vet sector facing ticking time bomb’ </w:t>
      </w:r>
      <w:r w:rsidRPr="009C0F80">
        <w:rPr>
          <w:rFonts w:ascii="Arial" w:hAnsi="Arial" w:cs="Arial"/>
          <w:i/>
          <w:iCs/>
          <w:color w:val="000000" w:themeColor="text1"/>
        </w:rPr>
        <w:t xml:space="preserve">Vet Times, </w:t>
      </w:r>
      <w:r w:rsidRPr="009C0F80">
        <w:rPr>
          <w:rFonts w:ascii="Arial" w:hAnsi="Arial" w:cs="Arial"/>
          <w:color w:val="000000" w:themeColor="text1"/>
        </w:rPr>
        <w:t>10</w:t>
      </w:r>
      <w:r w:rsidRPr="009C0F80">
        <w:rPr>
          <w:rFonts w:ascii="Arial" w:hAnsi="Arial" w:cs="Arial"/>
          <w:color w:val="000000" w:themeColor="text1"/>
          <w:vertAlign w:val="superscript"/>
        </w:rPr>
        <w:t>th</w:t>
      </w:r>
      <w:r w:rsidRPr="009C0F80">
        <w:rPr>
          <w:rFonts w:ascii="Arial" w:hAnsi="Arial" w:cs="Arial"/>
          <w:color w:val="000000" w:themeColor="text1"/>
        </w:rPr>
        <w:t xml:space="preserve"> October</w:t>
      </w:r>
      <w:r w:rsidRPr="009C0F80">
        <w:rPr>
          <w:rFonts w:ascii="Arial" w:hAnsi="Arial" w:cs="Arial"/>
          <w:i/>
          <w:iCs/>
          <w:color w:val="000000" w:themeColor="text1"/>
        </w:rPr>
        <w:t xml:space="preserve"> </w:t>
      </w:r>
      <w:hyperlink r:id="rId18" w:history="1">
        <w:r w:rsidRPr="009C0F80">
          <w:rPr>
            <w:rStyle w:val="Hyperlink"/>
            <w:rFonts w:ascii="Arial" w:hAnsi="Arial" w:cs="Arial"/>
            <w:color w:val="000000" w:themeColor="text1"/>
          </w:rPr>
          <w:t>https://www.vettimes.co.uk/news/staff-shortages-leave-vet-sector-facing-ticking-time-bomb/</w:t>
        </w:r>
      </w:hyperlink>
      <w:r w:rsidRPr="009C0F80">
        <w:rPr>
          <w:rFonts w:ascii="Arial" w:hAnsi="Arial" w:cs="Arial"/>
          <w:color w:val="000000" w:themeColor="text1"/>
        </w:rPr>
        <w:t xml:space="preserve">. Meanwhile there are reports that vets are leaving the profession due to stress and abuse (Coldwell W (2022) ‘Relentless Calls and Constant Abuse: Why Britain’s Vets are in Crisis’ The Observer, </w:t>
      </w:r>
      <w:r w:rsidR="00301F89" w:rsidRPr="009C0F80">
        <w:rPr>
          <w:rFonts w:ascii="Arial" w:hAnsi="Arial" w:cs="Arial"/>
          <w:color w:val="000000" w:themeColor="text1"/>
        </w:rPr>
        <w:t>23rd</w:t>
      </w:r>
      <w:r w:rsidRPr="009C0F80">
        <w:rPr>
          <w:rFonts w:ascii="Arial" w:hAnsi="Arial" w:cs="Arial"/>
          <w:color w:val="000000" w:themeColor="text1"/>
        </w:rPr>
        <w:t xml:space="preserve"> February (https://www.theguardian.com/lifeandstyle/2022/feb/13/we-are-exhausted-and-burntout-vets-in-crisis)). All these factors are barriers to accessing vet services, making it likely that, </w:t>
      </w:r>
      <w:r w:rsidR="00301F89" w:rsidRPr="009C0F80">
        <w:rPr>
          <w:rFonts w:ascii="Arial" w:hAnsi="Arial" w:cs="Arial"/>
          <w:color w:val="000000" w:themeColor="text1"/>
        </w:rPr>
        <w:t>if cheaper</w:t>
      </w:r>
      <w:r w:rsidRPr="009C0F80">
        <w:rPr>
          <w:rFonts w:ascii="Arial" w:hAnsi="Arial" w:cs="Arial"/>
          <w:color w:val="000000" w:themeColor="text1"/>
        </w:rPr>
        <w:t xml:space="preserve"> options are available at these fertility clinics, disreputable breeders will resort to them.</w:t>
      </w:r>
    </w:p>
    <w:p w14:paraId="6014D79E" w14:textId="52020221" w:rsidR="006C429F" w:rsidRPr="009C0F80" w:rsidRDefault="006C429F"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 xml:space="preserve">We believe that it is highly unlikely that the most of these clinics would change their practices to comply with the requirements set out in these proposals.  In this regard we would note that it is probable that many owners of bitches used in these clinics are either unlicensed or in breach of their licence conditions, thereby exposing shortcomings in the existing enforcement of licencing of breeders.  We are therefore pessimistic about the efficacy of any proposed licensing system for </w:t>
      </w:r>
      <w:r w:rsidR="00DA0014" w:rsidRPr="009C0F80">
        <w:rPr>
          <w:rFonts w:ascii="Arial" w:hAnsi="Arial" w:cs="Arial"/>
          <w:color w:val="000000" w:themeColor="text1"/>
          <w:sz w:val="24"/>
          <w:szCs w:val="24"/>
        </w:rPr>
        <w:t xml:space="preserve">such </w:t>
      </w:r>
      <w:r w:rsidR="00301F89" w:rsidRPr="009C0F80">
        <w:rPr>
          <w:rFonts w:ascii="Arial" w:hAnsi="Arial" w:cs="Arial"/>
          <w:color w:val="000000" w:themeColor="text1"/>
          <w:sz w:val="24"/>
          <w:szCs w:val="24"/>
        </w:rPr>
        <w:t>clinics.</w:t>
      </w:r>
      <w:r w:rsidRPr="009C0F80">
        <w:rPr>
          <w:rFonts w:ascii="Arial" w:hAnsi="Arial" w:cs="Arial"/>
          <w:color w:val="000000" w:themeColor="text1"/>
          <w:sz w:val="24"/>
          <w:szCs w:val="24"/>
        </w:rPr>
        <w:t xml:space="preserve"> Our concerns are compounded by the fact that, there are documented links between these clinics and criminal activity. </w:t>
      </w:r>
      <w:r w:rsidR="00DD61E3">
        <w:rPr>
          <w:rFonts w:ascii="Arial" w:hAnsi="Arial" w:cs="Arial"/>
          <w:color w:val="000000" w:themeColor="text1"/>
          <w:sz w:val="24"/>
          <w:szCs w:val="24"/>
        </w:rPr>
        <w:t>N</w:t>
      </w:r>
      <w:r w:rsidRPr="009C0F80">
        <w:rPr>
          <w:rFonts w:ascii="Arial" w:hAnsi="Arial" w:cs="Arial"/>
          <w:color w:val="000000" w:themeColor="text1"/>
          <w:sz w:val="24"/>
          <w:szCs w:val="24"/>
        </w:rPr>
        <w:t>ot only do some break the law in carrying out procedures that can only be lawfully performed by vets or using unlicensed medicines, but reportedly some ‘clinics’ offer procedures which go beyond fertility related services e.g., undertaking dangerous ‘cherry eye’ surgeries. (See evidence submitted to EFRA Committee Inquiry: Pet Welfare and Abuse consultation response, April 2023 by APDAWG et al.(https://committees.parliament.uk/writtenevidence/120222/pdf/)).</w:t>
      </w:r>
    </w:p>
    <w:p w14:paraId="1AA0A816" w14:textId="77777777" w:rsidR="006C429F" w:rsidRPr="009C0F80" w:rsidRDefault="006C429F" w:rsidP="00C50DBE">
      <w:pPr>
        <w:ind w:left="-426"/>
        <w:rPr>
          <w:rFonts w:ascii="Arial" w:hAnsi="Arial" w:cs="Arial"/>
          <w:color w:val="000000" w:themeColor="text1"/>
          <w:sz w:val="24"/>
          <w:szCs w:val="24"/>
        </w:rPr>
      </w:pPr>
    </w:p>
    <w:p w14:paraId="346EDC02" w14:textId="7B1951DF" w:rsidR="00FB354D" w:rsidRDefault="006C429F"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 xml:space="preserve">Reported links to criminal activity (as discussed in more detail in written evidence submitted by All-party Parliamentary Dog Advisory Welfare Group (APDAWG), British Veterinary Association (BVA), Focus on Animal Law (FOAL), Hope Rescue Centre, Jordan Shelley, animal welfare campaigner, Naturewatch Foundation, Scottish SPCA, UK Centre for Animal Law (Alaw) to EFRA Committee Inquiry: Pet Welfare and Abuse consultation response, April 2023. </w:t>
      </w:r>
      <w:r w:rsidRPr="009C0F80">
        <w:rPr>
          <w:rFonts w:ascii="Arial" w:hAnsi="Arial" w:cs="Arial"/>
          <w:color w:val="000000" w:themeColor="text1"/>
          <w:sz w:val="24"/>
          <w:szCs w:val="24"/>
        </w:rPr>
        <w:lastRenderedPageBreak/>
        <w:t>(https://committees.parliament.uk/writtenevidence/120222/pdf/))</w:t>
      </w:r>
      <w:r w:rsidRPr="009C0F80" w:rsidDel="00916BBC">
        <w:rPr>
          <w:rFonts w:ascii="Arial" w:hAnsi="Arial" w:cs="Arial"/>
          <w:color w:val="000000" w:themeColor="text1"/>
          <w:sz w:val="24"/>
          <w:szCs w:val="24"/>
        </w:rPr>
        <w:t xml:space="preserve"> </w:t>
      </w:r>
      <w:r w:rsidRPr="009C0F80">
        <w:rPr>
          <w:rFonts w:ascii="Arial" w:hAnsi="Arial" w:cs="Arial"/>
          <w:color w:val="000000" w:themeColor="text1"/>
          <w:sz w:val="24"/>
          <w:szCs w:val="24"/>
        </w:rPr>
        <w:t>and risks that licensing will legitimate these services is likely to make a licencing scheme more complex and more difficult to enforce than an outright ban. We also note that in the expert written evidence cited above it was recommended that ‘Artificial insemination and semen preservation/</w:t>
      </w:r>
      <w:bookmarkStart w:id="0" w:name="_GoBack"/>
      <w:bookmarkEnd w:id="0"/>
      <w:r w:rsidRPr="009C0F80">
        <w:rPr>
          <w:rFonts w:ascii="Arial" w:hAnsi="Arial" w:cs="Arial"/>
          <w:color w:val="000000" w:themeColor="text1"/>
          <w:sz w:val="24"/>
          <w:szCs w:val="24"/>
        </w:rPr>
        <w:t xml:space="preserve">collection should not be used to overcome dogs’ physical inabilities to reproduce due to innate health issues, or to breed from dogs who are otherwise unsuitable for breeding due to their health, welfare or temperament’ and that ‘Artificial insemination should only be carried out by or on the advice of a registered </w:t>
      </w:r>
      <w:r w:rsidR="007B0836" w:rsidRPr="009C0F80">
        <w:rPr>
          <w:rFonts w:ascii="Arial" w:hAnsi="Arial" w:cs="Arial"/>
          <w:color w:val="000000" w:themeColor="text1"/>
          <w:sz w:val="24"/>
          <w:szCs w:val="24"/>
        </w:rPr>
        <w:t>veterinarian’. This</w:t>
      </w:r>
      <w:r w:rsidRPr="009C0F80">
        <w:rPr>
          <w:rFonts w:ascii="Arial" w:hAnsi="Arial" w:cs="Arial"/>
          <w:color w:val="000000" w:themeColor="text1"/>
          <w:sz w:val="24"/>
          <w:szCs w:val="24"/>
        </w:rPr>
        <w:t xml:space="preserve"> expert recommendation reinforces our belief that a complete ban is the most appropriate and workable response to these clinics and should therefore need to be included to </w:t>
      </w:r>
      <w:r w:rsidR="00391F06" w:rsidRPr="009C0F80">
        <w:rPr>
          <w:rFonts w:ascii="Arial" w:hAnsi="Arial" w:cs="Arial"/>
          <w:color w:val="000000" w:themeColor="text1"/>
          <w:sz w:val="24"/>
          <w:szCs w:val="24"/>
        </w:rPr>
        <w:t>ensure</w:t>
      </w:r>
      <w:r w:rsidRPr="009C0F80">
        <w:rPr>
          <w:rFonts w:ascii="Arial" w:hAnsi="Arial" w:cs="Arial"/>
          <w:color w:val="000000" w:themeColor="text1"/>
          <w:sz w:val="24"/>
          <w:szCs w:val="24"/>
        </w:rPr>
        <w:t xml:space="preserve"> that that this review of animal welfare is as comprehensive as possible. </w:t>
      </w:r>
    </w:p>
    <w:p w14:paraId="7D75EAB7" w14:textId="452841BD" w:rsidR="00804542" w:rsidRPr="009C0F80" w:rsidRDefault="008D3FAC" w:rsidP="00C50DBE">
      <w:pPr>
        <w:ind w:left="-426"/>
        <w:rPr>
          <w:rFonts w:ascii="Arial" w:hAnsi="Arial" w:cs="Arial"/>
          <w:color w:val="000000" w:themeColor="text1"/>
          <w:sz w:val="24"/>
          <w:szCs w:val="24"/>
        </w:rPr>
      </w:pPr>
      <w:r w:rsidRPr="009C0F80">
        <w:rPr>
          <w:rFonts w:ascii="Arial" w:hAnsi="Arial" w:cs="Arial"/>
          <w:color w:val="000000" w:themeColor="text1"/>
          <w:sz w:val="24"/>
          <w:szCs w:val="24"/>
        </w:rPr>
        <w:t>We would also observe that s</w:t>
      </w:r>
      <w:r w:rsidR="000A449F" w:rsidRPr="009C0F80">
        <w:rPr>
          <w:rFonts w:ascii="Arial" w:hAnsi="Arial" w:cs="Arial"/>
          <w:color w:val="000000" w:themeColor="text1"/>
          <w:sz w:val="24"/>
          <w:szCs w:val="24"/>
        </w:rPr>
        <w:t xml:space="preserve">everal </w:t>
      </w:r>
      <w:r w:rsidR="00D156F2" w:rsidRPr="009C0F80">
        <w:rPr>
          <w:rFonts w:ascii="Arial" w:hAnsi="Arial" w:cs="Arial"/>
          <w:color w:val="000000" w:themeColor="text1"/>
          <w:sz w:val="24"/>
          <w:szCs w:val="24"/>
        </w:rPr>
        <w:t>issues</w:t>
      </w:r>
      <w:r w:rsidR="000A449F" w:rsidRPr="009C0F80">
        <w:rPr>
          <w:rFonts w:ascii="Arial" w:hAnsi="Arial" w:cs="Arial"/>
          <w:color w:val="000000" w:themeColor="text1"/>
          <w:sz w:val="24"/>
          <w:szCs w:val="24"/>
        </w:rPr>
        <w:t xml:space="preserve"> highlighted in this consultation including greyhound tracks or cat café’s etc r</w:t>
      </w:r>
      <w:r w:rsidR="00A4495B" w:rsidRPr="009C0F80">
        <w:rPr>
          <w:rFonts w:ascii="Arial" w:hAnsi="Arial" w:cs="Arial"/>
          <w:color w:val="000000" w:themeColor="text1"/>
          <w:sz w:val="24"/>
          <w:szCs w:val="24"/>
        </w:rPr>
        <w:t>a</w:t>
      </w:r>
      <w:r w:rsidR="000A449F" w:rsidRPr="009C0F80">
        <w:rPr>
          <w:rFonts w:ascii="Arial" w:hAnsi="Arial" w:cs="Arial"/>
          <w:color w:val="000000" w:themeColor="text1"/>
          <w:sz w:val="24"/>
          <w:szCs w:val="24"/>
        </w:rPr>
        <w:t xml:space="preserve">ise the question of whether animal welfare needs to be a more dominant consideration in local authority planning permission decisions; around both new premises and any proposed alterations to existing premises. </w:t>
      </w:r>
    </w:p>
    <w:sectPr w:rsidR="00804542" w:rsidRPr="009C0F8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468CE13" w16cex:dateUtc="2024-03-01T12:16:00Z"/>
  <w16cex:commentExtensible w16cex:durableId="02C7BF30" w16cex:dateUtc="2024-03-01T12:22:00Z"/>
  <w16cex:commentExtensible w16cex:durableId="58A23DBD" w16cex:dateUtc="2024-03-01T12:27:00Z"/>
  <w16cex:commentExtensible w16cex:durableId="172433F5" w16cex:dateUtc="2024-03-01T12:32:00Z"/>
  <w16cex:commentExtensible w16cex:durableId="077C7A22" w16cex:dateUtc="2024-03-01T12:33:00Z"/>
  <w16cex:commentExtensible w16cex:durableId="6D1FEFAB" w16cex:dateUtc="2024-03-01T13:1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91726"/>
    <w:multiLevelType w:val="hybridMultilevel"/>
    <w:tmpl w:val="589A6D6E"/>
    <w:lvl w:ilvl="0" w:tplc="EFB8EF9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5E522FAB"/>
    <w:multiLevelType w:val="hybridMultilevel"/>
    <w:tmpl w:val="E1041C62"/>
    <w:lvl w:ilvl="0" w:tplc="4F6657C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5FE23F25"/>
    <w:multiLevelType w:val="hybridMultilevel"/>
    <w:tmpl w:val="F99670A2"/>
    <w:lvl w:ilvl="0" w:tplc="DBB8B55C">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F0F"/>
    <w:rsid w:val="0003684F"/>
    <w:rsid w:val="000428B9"/>
    <w:rsid w:val="00046324"/>
    <w:rsid w:val="00047A94"/>
    <w:rsid w:val="00060E44"/>
    <w:rsid w:val="000670DC"/>
    <w:rsid w:val="00077853"/>
    <w:rsid w:val="000916EC"/>
    <w:rsid w:val="000933D2"/>
    <w:rsid w:val="00096579"/>
    <w:rsid w:val="000A1E2C"/>
    <w:rsid w:val="000A321A"/>
    <w:rsid w:val="000A449F"/>
    <w:rsid w:val="000B1DC9"/>
    <w:rsid w:val="000B48DD"/>
    <w:rsid w:val="000C3014"/>
    <w:rsid w:val="000C510D"/>
    <w:rsid w:val="000D0D46"/>
    <w:rsid w:val="000D524A"/>
    <w:rsid w:val="000E0073"/>
    <w:rsid w:val="001054B7"/>
    <w:rsid w:val="0011095C"/>
    <w:rsid w:val="00121FD6"/>
    <w:rsid w:val="00123E86"/>
    <w:rsid w:val="0012469A"/>
    <w:rsid w:val="00124FE6"/>
    <w:rsid w:val="001366E6"/>
    <w:rsid w:val="001427C7"/>
    <w:rsid w:val="00167392"/>
    <w:rsid w:val="0017224B"/>
    <w:rsid w:val="00187048"/>
    <w:rsid w:val="001A4B24"/>
    <w:rsid w:val="001A7855"/>
    <w:rsid w:val="001A7A1F"/>
    <w:rsid w:val="001B036C"/>
    <w:rsid w:val="001D40D4"/>
    <w:rsid w:val="001D41A2"/>
    <w:rsid w:val="001D5415"/>
    <w:rsid w:val="001E334D"/>
    <w:rsid w:val="001F0B67"/>
    <w:rsid w:val="001F6499"/>
    <w:rsid w:val="00230E95"/>
    <w:rsid w:val="0023625A"/>
    <w:rsid w:val="00247CEB"/>
    <w:rsid w:val="00256149"/>
    <w:rsid w:val="00256546"/>
    <w:rsid w:val="00262CE0"/>
    <w:rsid w:val="00262E52"/>
    <w:rsid w:val="002643D6"/>
    <w:rsid w:val="0028665B"/>
    <w:rsid w:val="002A437F"/>
    <w:rsid w:val="002A7847"/>
    <w:rsid w:val="002B2A5E"/>
    <w:rsid w:val="002B5503"/>
    <w:rsid w:val="002C2D3F"/>
    <w:rsid w:val="002C56AD"/>
    <w:rsid w:val="002D164B"/>
    <w:rsid w:val="002D3C23"/>
    <w:rsid w:val="002D5C0C"/>
    <w:rsid w:val="002E501E"/>
    <w:rsid w:val="002F0F75"/>
    <w:rsid w:val="002F241F"/>
    <w:rsid w:val="00301F89"/>
    <w:rsid w:val="00310DB0"/>
    <w:rsid w:val="003133C0"/>
    <w:rsid w:val="00331F93"/>
    <w:rsid w:val="0035034A"/>
    <w:rsid w:val="0035102C"/>
    <w:rsid w:val="0036734A"/>
    <w:rsid w:val="00374C27"/>
    <w:rsid w:val="0037634B"/>
    <w:rsid w:val="0038798C"/>
    <w:rsid w:val="00387D56"/>
    <w:rsid w:val="0039016E"/>
    <w:rsid w:val="00390AF0"/>
    <w:rsid w:val="00391F06"/>
    <w:rsid w:val="003D23B1"/>
    <w:rsid w:val="003E3B8E"/>
    <w:rsid w:val="004007C5"/>
    <w:rsid w:val="004203C9"/>
    <w:rsid w:val="00424BE3"/>
    <w:rsid w:val="00436755"/>
    <w:rsid w:val="00446385"/>
    <w:rsid w:val="00446CD6"/>
    <w:rsid w:val="00460A7A"/>
    <w:rsid w:val="00474802"/>
    <w:rsid w:val="00485C54"/>
    <w:rsid w:val="00487D09"/>
    <w:rsid w:val="004930C0"/>
    <w:rsid w:val="0049692C"/>
    <w:rsid w:val="004A2E37"/>
    <w:rsid w:val="004B67EB"/>
    <w:rsid w:val="004C1055"/>
    <w:rsid w:val="004C1086"/>
    <w:rsid w:val="004C470E"/>
    <w:rsid w:val="004D6EA1"/>
    <w:rsid w:val="004F2BFB"/>
    <w:rsid w:val="0050127B"/>
    <w:rsid w:val="00511370"/>
    <w:rsid w:val="00512BD9"/>
    <w:rsid w:val="005332AE"/>
    <w:rsid w:val="00534347"/>
    <w:rsid w:val="005470EB"/>
    <w:rsid w:val="005544CE"/>
    <w:rsid w:val="005617C7"/>
    <w:rsid w:val="005618C3"/>
    <w:rsid w:val="005932E9"/>
    <w:rsid w:val="005B356B"/>
    <w:rsid w:val="005C02C9"/>
    <w:rsid w:val="005F51DF"/>
    <w:rsid w:val="00612CA2"/>
    <w:rsid w:val="00637895"/>
    <w:rsid w:val="00641BEA"/>
    <w:rsid w:val="00652EF0"/>
    <w:rsid w:val="00657EF0"/>
    <w:rsid w:val="006636FE"/>
    <w:rsid w:val="00677AD0"/>
    <w:rsid w:val="0068665B"/>
    <w:rsid w:val="00690610"/>
    <w:rsid w:val="00694689"/>
    <w:rsid w:val="0069642A"/>
    <w:rsid w:val="006A224F"/>
    <w:rsid w:val="006A2DC0"/>
    <w:rsid w:val="006C429F"/>
    <w:rsid w:val="006D273F"/>
    <w:rsid w:val="006D2BB0"/>
    <w:rsid w:val="006E60DB"/>
    <w:rsid w:val="00705EA7"/>
    <w:rsid w:val="00713E93"/>
    <w:rsid w:val="00714996"/>
    <w:rsid w:val="00715957"/>
    <w:rsid w:val="007245B1"/>
    <w:rsid w:val="00735315"/>
    <w:rsid w:val="007450CB"/>
    <w:rsid w:val="00750E89"/>
    <w:rsid w:val="00752B59"/>
    <w:rsid w:val="0076630D"/>
    <w:rsid w:val="007702D7"/>
    <w:rsid w:val="0078049F"/>
    <w:rsid w:val="00781A4C"/>
    <w:rsid w:val="00791CB4"/>
    <w:rsid w:val="00794F0F"/>
    <w:rsid w:val="007B0836"/>
    <w:rsid w:val="007B5946"/>
    <w:rsid w:val="007D055A"/>
    <w:rsid w:val="007D2E3A"/>
    <w:rsid w:val="007D4893"/>
    <w:rsid w:val="007D7F5C"/>
    <w:rsid w:val="007E1485"/>
    <w:rsid w:val="007F0B84"/>
    <w:rsid w:val="008017B9"/>
    <w:rsid w:val="00804542"/>
    <w:rsid w:val="00825EC6"/>
    <w:rsid w:val="00830002"/>
    <w:rsid w:val="00832AA6"/>
    <w:rsid w:val="00846659"/>
    <w:rsid w:val="00856B51"/>
    <w:rsid w:val="0086030B"/>
    <w:rsid w:val="00860F64"/>
    <w:rsid w:val="00867405"/>
    <w:rsid w:val="00871271"/>
    <w:rsid w:val="008716B0"/>
    <w:rsid w:val="0087681B"/>
    <w:rsid w:val="008C1B75"/>
    <w:rsid w:val="008D3FAC"/>
    <w:rsid w:val="008E6949"/>
    <w:rsid w:val="008F4DFB"/>
    <w:rsid w:val="008F5D46"/>
    <w:rsid w:val="0090027C"/>
    <w:rsid w:val="00911B6F"/>
    <w:rsid w:val="00921481"/>
    <w:rsid w:val="00927B1D"/>
    <w:rsid w:val="009316FD"/>
    <w:rsid w:val="00932D98"/>
    <w:rsid w:val="00933D59"/>
    <w:rsid w:val="00934562"/>
    <w:rsid w:val="0095627B"/>
    <w:rsid w:val="00963596"/>
    <w:rsid w:val="0098408F"/>
    <w:rsid w:val="009A5DEF"/>
    <w:rsid w:val="009B2E54"/>
    <w:rsid w:val="009C0F80"/>
    <w:rsid w:val="009D2152"/>
    <w:rsid w:val="009D5F34"/>
    <w:rsid w:val="009D64A8"/>
    <w:rsid w:val="009D6FA7"/>
    <w:rsid w:val="00A04E78"/>
    <w:rsid w:val="00A05E5A"/>
    <w:rsid w:val="00A2365A"/>
    <w:rsid w:val="00A27A75"/>
    <w:rsid w:val="00A35838"/>
    <w:rsid w:val="00A43030"/>
    <w:rsid w:val="00A4495B"/>
    <w:rsid w:val="00A63513"/>
    <w:rsid w:val="00A714AE"/>
    <w:rsid w:val="00A80088"/>
    <w:rsid w:val="00A94F75"/>
    <w:rsid w:val="00AA60C1"/>
    <w:rsid w:val="00AC21EF"/>
    <w:rsid w:val="00AC5BAB"/>
    <w:rsid w:val="00AE508B"/>
    <w:rsid w:val="00AE769D"/>
    <w:rsid w:val="00B11CF8"/>
    <w:rsid w:val="00B40DD8"/>
    <w:rsid w:val="00B63924"/>
    <w:rsid w:val="00B747FD"/>
    <w:rsid w:val="00B83A0E"/>
    <w:rsid w:val="00B93E88"/>
    <w:rsid w:val="00BD71D6"/>
    <w:rsid w:val="00BE415C"/>
    <w:rsid w:val="00C03E25"/>
    <w:rsid w:val="00C17B56"/>
    <w:rsid w:val="00C50DBE"/>
    <w:rsid w:val="00C75970"/>
    <w:rsid w:val="00C878B8"/>
    <w:rsid w:val="00CA70F8"/>
    <w:rsid w:val="00CB6265"/>
    <w:rsid w:val="00CB7256"/>
    <w:rsid w:val="00CC532D"/>
    <w:rsid w:val="00CC753B"/>
    <w:rsid w:val="00CD625B"/>
    <w:rsid w:val="00CD6D02"/>
    <w:rsid w:val="00CE7C51"/>
    <w:rsid w:val="00CF144E"/>
    <w:rsid w:val="00D14E3E"/>
    <w:rsid w:val="00D156F2"/>
    <w:rsid w:val="00D24EC0"/>
    <w:rsid w:val="00D6418F"/>
    <w:rsid w:val="00D74075"/>
    <w:rsid w:val="00D7479A"/>
    <w:rsid w:val="00D8599E"/>
    <w:rsid w:val="00D91CFF"/>
    <w:rsid w:val="00DA0014"/>
    <w:rsid w:val="00DB76A6"/>
    <w:rsid w:val="00DC79FC"/>
    <w:rsid w:val="00DD5402"/>
    <w:rsid w:val="00DD61E3"/>
    <w:rsid w:val="00DE0905"/>
    <w:rsid w:val="00DE5C56"/>
    <w:rsid w:val="00DE77BB"/>
    <w:rsid w:val="00DF1A4B"/>
    <w:rsid w:val="00DF5892"/>
    <w:rsid w:val="00DF6410"/>
    <w:rsid w:val="00E019F4"/>
    <w:rsid w:val="00E04F1C"/>
    <w:rsid w:val="00E06575"/>
    <w:rsid w:val="00E1412E"/>
    <w:rsid w:val="00E147E2"/>
    <w:rsid w:val="00E155A2"/>
    <w:rsid w:val="00E2586D"/>
    <w:rsid w:val="00E2792A"/>
    <w:rsid w:val="00E345B1"/>
    <w:rsid w:val="00E36ADC"/>
    <w:rsid w:val="00E379DB"/>
    <w:rsid w:val="00E42909"/>
    <w:rsid w:val="00E97036"/>
    <w:rsid w:val="00E975EB"/>
    <w:rsid w:val="00EB7EFB"/>
    <w:rsid w:val="00EE2450"/>
    <w:rsid w:val="00EF0120"/>
    <w:rsid w:val="00EF2D32"/>
    <w:rsid w:val="00EF474B"/>
    <w:rsid w:val="00F0514E"/>
    <w:rsid w:val="00F07A49"/>
    <w:rsid w:val="00F2113B"/>
    <w:rsid w:val="00F25A48"/>
    <w:rsid w:val="00F75379"/>
    <w:rsid w:val="00F77FDA"/>
    <w:rsid w:val="00F8684A"/>
    <w:rsid w:val="00F93A15"/>
    <w:rsid w:val="00F94455"/>
    <w:rsid w:val="00F96458"/>
    <w:rsid w:val="00FB354D"/>
    <w:rsid w:val="00FB721B"/>
    <w:rsid w:val="00FC7349"/>
    <w:rsid w:val="00FD0280"/>
    <w:rsid w:val="00FD7416"/>
    <w:rsid w:val="00FF1EE1"/>
    <w:rsid w:val="00FF4C2E"/>
    <w:rsid w:val="00FF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37F6"/>
  <w15:chartTrackingRefBased/>
  <w15:docId w15:val="{B048F211-6D38-4E4D-B09E-50A5AD6A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641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BB0"/>
    <w:rPr>
      <w:color w:val="0563C1"/>
      <w:u w:val="single"/>
    </w:rPr>
  </w:style>
  <w:style w:type="paragraph" w:customStyle="1" w:styleId="Default">
    <w:name w:val="Default"/>
    <w:rsid w:val="0035034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27B1D"/>
    <w:rPr>
      <w:sz w:val="16"/>
      <w:szCs w:val="16"/>
    </w:rPr>
  </w:style>
  <w:style w:type="character" w:customStyle="1" w:styleId="Heading3Char">
    <w:name w:val="Heading 3 Char"/>
    <w:basedOn w:val="DefaultParagraphFont"/>
    <w:link w:val="Heading3"/>
    <w:uiPriority w:val="9"/>
    <w:rsid w:val="00D6418F"/>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0933D2"/>
    <w:pPr>
      <w:ind w:left="720"/>
      <w:contextualSpacing/>
    </w:pPr>
  </w:style>
  <w:style w:type="paragraph" w:styleId="CommentText">
    <w:name w:val="annotation text"/>
    <w:basedOn w:val="Normal"/>
    <w:link w:val="CommentTextChar"/>
    <w:uiPriority w:val="99"/>
    <w:unhideWhenUsed/>
    <w:rsid w:val="00CD625B"/>
    <w:pPr>
      <w:spacing w:line="240" w:lineRule="auto"/>
    </w:pPr>
    <w:rPr>
      <w:sz w:val="20"/>
      <w:szCs w:val="20"/>
    </w:rPr>
  </w:style>
  <w:style w:type="character" w:customStyle="1" w:styleId="CommentTextChar">
    <w:name w:val="Comment Text Char"/>
    <w:basedOn w:val="DefaultParagraphFont"/>
    <w:link w:val="CommentText"/>
    <w:uiPriority w:val="99"/>
    <w:rsid w:val="00CD625B"/>
    <w:rPr>
      <w:sz w:val="20"/>
      <w:szCs w:val="20"/>
    </w:rPr>
  </w:style>
  <w:style w:type="paragraph" w:styleId="CommentSubject">
    <w:name w:val="annotation subject"/>
    <w:basedOn w:val="CommentText"/>
    <w:next w:val="CommentText"/>
    <w:link w:val="CommentSubjectChar"/>
    <w:uiPriority w:val="99"/>
    <w:semiHidden/>
    <w:unhideWhenUsed/>
    <w:rsid w:val="00CD625B"/>
    <w:rPr>
      <w:b/>
      <w:bCs/>
    </w:rPr>
  </w:style>
  <w:style w:type="character" w:customStyle="1" w:styleId="CommentSubjectChar">
    <w:name w:val="Comment Subject Char"/>
    <w:basedOn w:val="CommentTextChar"/>
    <w:link w:val="CommentSubject"/>
    <w:uiPriority w:val="99"/>
    <w:semiHidden/>
    <w:rsid w:val="00CD625B"/>
    <w:rPr>
      <w:b/>
      <w:bCs/>
      <w:sz w:val="20"/>
      <w:szCs w:val="20"/>
    </w:rPr>
  </w:style>
  <w:style w:type="paragraph" w:styleId="BalloonText">
    <w:name w:val="Balloon Text"/>
    <w:basedOn w:val="Normal"/>
    <w:link w:val="BalloonTextChar"/>
    <w:uiPriority w:val="99"/>
    <w:semiHidden/>
    <w:unhideWhenUsed/>
    <w:rsid w:val="00CD6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5B"/>
    <w:rPr>
      <w:rFonts w:ascii="Segoe UI" w:hAnsi="Segoe UI" w:cs="Segoe UI"/>
      <w:sz w:val="18"/>
      <w:szCs w:val="18"/>
    </w:rPr>
  </w:style>
  <w:style w:type="paragraph" w:styleId="NormalWeb">
    <w:name w:val="Normal (Web)"/>
    <w:basedOn w:val="Normal"/>
    <w:uiPriority w:val="99"/>
    <w:unhideWhenUsed/>
    <w:rsid w:val="006C4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37895"/>
    <w:rPr>
      <w:color w:val="605E5C"/>
      <w:shd w:val="clear" w:color="auto" w:fill="E1DFDD"/>
    </w:rPr>
  </w:style>
  <w:style w:type="paragraph" w:styleId="Revision">
    <w:name w:val="Revision"/>
    <w:hidden/>
    <w:uiPriority w:val="99"/>
    <w:semiHidden/>
    <w:rsid w:val="002F0F75"/>
    <w:pPr>
      <w:spacing w:after="0" w:line="240" w:lineRule="auto"/>
    </w:pPr>
  </w:style>
  <w:style w:type="character" w:styleId="FollowedHyperlink">
    <w:name w:val="FollowedHyperlink"/>
    <w:basedOn w:val="DefaultParagraphFont"/>
    <w:uiPriority w:val="99"/>
    <w:semiHidden/>
    <w:unhideWhenUsed/>
    <w:rsid w:val="00705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gov.uk/info/432/dogs_and_problem_dogs/8414/dog_control_public_space_protection_orders" TargetMode="External"/><Relationship Id="rId13" Type="http://schemas.openxmlformats.org/officeDocument/2006/relationships/hyperlink" Target="https://www.futuremarketinsights.com/reports/pet-grooming-market" TargetMode="External"/><Relationship Id="rId18" Type="http://schemas.openxmlformats.org/officeDocument/2006/relationships/hyperlink" Target="https://www.vettimes.co.uk/news/staff-shortages-leave-vet-sector-facing-ticking-time-bomb/"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hyperlink" Target="https://www.legislation.gov.uk/uksi/2018/486/contents/made" TargetMode="External"/><Relationship Id="rId12" Type="http://schemas.openxmlformats.org/officeDocument/2006/relationships/hyperlink" Target="https://issuu.com/cimonline/docs/tgm_may_2022_-_lr/s/15707091" TargetMode="External"/><Relationship Id="rId17" Type="http://schemas.openxmlformats.org/officeDocument/2006/relationships/hyperlink" Target="https://senedd.wales/media/leyh4d3l/cr-ld15555-e.pdf" TargetMode="External"/><Relationship Id="rId2" Type="http://schemas.openxmlformats.org/officeDocument/2006/relationships/numbering" Target="numbering.xml"/><Relationship Id="rId16" Type="http://schemas.openxmlformats.org/officeDocument/2006/relationships/hyperlink" Target="https://www.parliament.scot/-/media/files/committees/rural-affairs-and-islands-committee/correspondence/2023/report-on-the-welfare-of-greyhounds-used-for-racing-in-scotland-sawc-february-202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ocialandlegalstudies.wordpress.com/tag/socio-legal-studies/" TargetMode="External"/><Relationship Id="rId11" Type="http://schemas.openxmlformats.org/officeDocument/2006/relationships/hyperlink" Target="https://www.akc.org/expert-advice/health/finding-a-dog-walker/" TargetMode="External"/><Relationship Id="rId5" Type="http://schemas.openxmlformats.org/officeDocument/2006/relationships/webSettings" Target="webSettings.xml"/><Relationship Id="rId15" Type="http://schemas.openxmlformats.org/officeDocument/2006/relationships/hyperlink" Target="https://senedd.wales/media/leyh4d3l/cr-ld15555-e.pdf" TargetMode="External"/><Relationship Id="rId10" Type="http://schemas.openxmlformats.org/officeDocument/2006/relationships/hyperlink" Target="https://dogwalkerdirecto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gstrust.org.uk/dog-advice/life-with-your-dog/outdoors/find-dog-walker" TargetMode="External"/><Relationship Id="rId14" Type="http://schemas.openxmlformats.org/officeDocument/2006/relationships/hyperlink" Target="https://petitions.senedd.wales/petitions/244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20A4-00F9-47CD-99D6-59EB30B4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15</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Sarah [sarahsi]</dc:creator>
  <cp:keywords/>
  <dc:description/>
  <cp:lastModifiedBy>Singh, Sarah [sarahsi]</cp:lastModifiedBy>
  <cp:revision>22</cp:revision>
  <dcterms:created xsi:type="dcterms:W3CDTF">2024-03-01T13:31:00Z</dcterms:created>
  <dcterms:modified xsi:type="dcterms:W3CDTF">2024-03-01T15:12:00Z</dcterms:modified>
</cp:coreProperties>
</file>